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FB2627" w:rsidRDefault="00E559B5" w:rsidP="004B4DA4">
      <w:pPr>
        <w:jc w:val="right"/>
        <w:rPr>
          <w:rFonts w:ascii="Arial" w:hAnsi="Arial" w:cs="Arial"/>
        </w:rPr>
      </w:pPr>
      <w:bookmarkStart w:id="0" w:name="_GoBack"/>
      <w:bookmarkEnd w:id="0"/>
      <w:r w:rsidRPr="00FB2627">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FB2627" w:rsidRDefault="00884334" w:rsidP="00884334">
      <w:pPr>
        <w:spacing w:after="0" w:line="240" w:lineRule="auto"/>
        <w:ind w:left="-567" w:right="-472"/>
        <w:jc w:val="center"/>
        <w:rPr>
          <w:rFonts w:ascii="Arial" w:hAnsi="Arial" w:cs="Arial"/>
          <w:sz w:val="20"/>
        </w:rPr>
      </w:pPr>
    </w:p>
    <w:p w14:paraId="570AFBA0" w14:textId="2659D4D6"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5B63FFD1" w14:textId="77777777" w:rsidR="00884334" w:rsidRPr="00FB2627" w:rsidRDefault="00884334" w:rsidP="000C32E3">
      <w:pPr>
        <w:spacing w:after="0" w:line="240" w:lineRule="auto"/>
        <w:ind w:right="-472" w:firstLine="426"/>
        <w:jc w:val="center"/>
        <w:rPr>
          <w:rFonts w:ascii="Arial" w:hAnsi="Arial" w:cs="Arial"/>
          <w:color w:val="FF0000"/>
        </w:rPr>
      </w:pPr>
    </w:p>
    <w:p w14:paraId="47C012F1"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53C9D26D" w14:textId="77777777" w:rsidTr="00884334">
        <w:tc>
          <w:tcPr>
            <w:tcW w:w="10206" w:type="dxa"/>
            <w:gridSpan w:val="2"/>
            <w:shd w:val="clear" w:color="auto" w:fill="002060"/>
          </w:tcPr>
          <w:p w14:paraId="2EA38FA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26C00573" w14:textId="77777777" w:rsidTr="00FB2627">
        <w:tc>
          <w:tcPr>
            <w:tcW w:w="5103" w:type="dxa"/>
          </w:tcPr>
          <w:p w14:paraId="009A8F9F"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44846914" w14:textId="6BD34E8D" w:rsidR="00213541" w:rsidRPr="00B74560" w:rsidRDefault="00F51A23" w:rsidP="00F607B2">
            <w:pPr>
              <w:jc w:val="both"/>
              <w:rPr>
                <w:rFonts w:ascii="Arial" w:hAnsi="Arial" w:cs="Arial"/>
                <w:color w:val="FF0000"/>
              </w:rPr>
            </w:pPr>
            <w:r>
              <w:rPr>
                <w:rFonts w:ascii="Arial" w:hAnsi="Arial" w:cs="Arial"/>
              </w:rPr>
              <w:t xml:space="preserve">Infection Prevention and Control </w:t>
            </w:r>
            <w:r w:rsidR="005515F0">
              <w:rPr>
                <w:rFonts w:ascii="Arial" w:hAnsi="Arial" w:cs="Arial"/>
              </w:rPr>
              <w:t xml:space="preserve">Clinical Matron </w:t>
            </w:r>
          </w:p>
        </w:tc>
      </w:tr>
      <w:tr w:rsidR="00213541" w:rsidRPr="00FB2627" w14:paraId="75FF4744" w14:textId="77777777" w:rsidTr="00FB2627">
        <w:tc>
          <w:tcPr>
            <w:tcW w:w="5103" w:type="dxa"/>
          </w:tcPr>
          <w:p w14:paraId="2F9DE246" w14:textId="77777777" w:rsidR="00213541" w:rsidRPr="005515F0" w:rsidRDefault="00213541" w:rsidP="00F607B2">
            <w:pPr>
              <w:jc w:val="both"/>
              <w:rPr>
                <w:rFonts w:ascii="Arial" w:hAnsi="Arial" w:cs="Arial"/>
                <w:b/>
              </w:rPr>
            </w:pPr>
            <w:r w:rsidRPr="005515F0">
              <w:rPr>
                <w:rFonts w:ascii="Arial" w:hAnsi="Arial" w:cs="Arial"/>
                <w:b/>
              </w:rPr>
              <w:t xml:space="preserve">Reports to </w:t>
            </w:r>
          </w:p>
        </w:tc>
        <w:tc>
          <w:tcPr>
            <w:tcW w:w="5103" w:type="dxa"/>
          </w:tcPr>
          <w:p w14:paraId="56FE5492" w14:textId="132D05E0" w:rsidR="00213541" w:rsidRPr="005515F0" w:rsidRDefault="00F51A23" w:rsidP="00B74560">
            <w:pPr>
              <w:rPr>
                <w:rFonts w:ascii="Arial" w:hAnsi="Arial" w:cs="Arial"/>
              </w:rPr>
            </w:pPr>
            <w:r w:rsidRPr="00F51A23">
              <w:rPr>
                <w:rFonts w:ascii="Arial" w:hAnsi="Arial" w:cs="Arial"/>
              </w:rPr>
              <w:t>Consultant Nurse/Joint Director for Infection Prevention and Control</w:t>
            </w:r>
          </w:p>
        </w:tc>
      </w:tr>
      <w:tr w:rsidR="00213541" w:rsidRPr="00FB2627" w14:paraId="5E251472" w14:textId="77777777" w:rsidTr="00FB2627">
        <w:tc>
          <w:tcPr>
            <w:tcW w:w="5103" w:type="dxa"/>
          </w:tcPr>
          <w:p w14:paraId="5D5E00ED"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7A565C6F" w14:textId="407FB7A6" w:rsidR="00213541" w:rsidRPr="00B74560" w:rsidRDefault="00B74560" w:rsidP="00F607B2">
            <w:pPr>
              <w:jc w:val="both"/>
              <w:rPr>
                <w:rFonts w:ascii="Arial" w:hAnsi="Arial" w:cs="Arial"/>
              </w:rPr>
            </w:pPr>
            <w:r w:rsidRPr="00B74560">
              <w:rPr>
                <w:rFonts w:ascii="Arial" w:hAnsi="Arial" w:cs="Arial"/>
              </w:rPr>
              <w:t>8a</w:t>
            </w:r>
          </w:p>
        </w:tc>
      </w:tr>
      <w:tr w:rsidR="00213541" w:rsidRPr="00FB2627" w14:paraId="4E9E9009" w14:textId="77777777" w:rsidTr="00FB2627">
        <w:tc>
          <w:tcPr>
            <w:tcW w:w="5103" w:type="dxa"/>
          </w:tcPr>
          <w:p w14:paraId="4F8E38A6"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1E200CFA" w14:textId="3333480E" w:rsidR="00213541" w:rsidRPr="00B74560" w:rsidRDefault="00B74560" w:rsidP="00F607B2">
            <w:pPr>
              <w:jc w:val="both"/>
              <w:rPr>
                <w:rFonts w:ascii="Arial" w:hAnsi="Arial" w:cs="Arial"/>
              </w:rPr>
            </w:pPr>
            <w:r w:rsidRPr="00B74560">
              <w:rPr>
                <w:rFonts w:ascii="Arial" w:hAnsi="Arial" w:cs="Arial"/>
              </w:rPr>
              <w:t>Clinical Specialist Services</w:t>
            </w:r>
          </w:p>
        </w:tc>
      </w:tr>
    </w:tbl>
    <w:p w14:paraId="096FF2AB"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2627" w14:paraId="2595F572" w14:textId="77777777" w:rsidTr="00884334">
        <w:tc>
          <w:tcPr>
            <w:tcW w:w="10206" w:type="dxa"/>
            <w:shd w:val="clear" w:color="auto" w:fill="002060"/>
          </w:tcPr>
          <w:p w14:paraId="47E7E055"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64A60C16" w14:textId="77777777" w:rsidTr="00884334">
        <w:trPr>
          <w:trHeight w:val="1838"/>
        </w:trPr>
        <w:tc>
          <w:tcPr>
            <w:tcW w:w="10206" w:type="dxa"/>
            <w:tcBorders>
              <w:bottom w:val="single" w:sz="4" w:space="0" w:color="auto"/>
            </w:tcBorders>
          </w:tcPr>
          <w:p w14:paraId="057ACFCB" w14:textId="41E45D00" w:rsidR="00063E01" w:rsidRPr="00494D2A" w:rsidRDefault="00F51A23" w:rsidP="00DB0381">
            <w:pPr>
              <w:rPr>
                <w:rFonts w:ascii="Arial" w:hAnsi="Arial" w:cs="Arial"/>
              </w:rPr>
            </w:pPr>
            <w:r w:rsidRPr="00F51A23">
              <w:rPr>
                <w:rFonts w:ascii="Arial" w:hAnsi="Arial" w:cs="Arial"/>
              </w:rPr>
              <w:t xml:space="preserve">The Infection Prevention and Control (IPC) Team provides a service to the RDUH along with Devon Partnership Trust under a service level agreement. The team is also a provider for the Eastern and Northern Localities of the Devon Community Infection Management Service (CIMS) for the Devon Integrated Care Board (ICB) under a variation to contract agreement and service specification. </w:t>
            </w:r>
            <w:r>
              <w:rPr>
                <w:rFonts w:ascii="Arial" w:hAnsi="Arial" w:cs="Arial"/>
              </w:rPr>
              <w:t xml:space="preserve"> </w:t>
            </w:r>
          </w:p>
          <w:p w14:paraId="53825A63" w14:textId="77777777" w:rsidR="00063E01" w:rsidRPr="00494D2A" w:rsidRDefault="00063E01" w:rsidP="00DB0381">
            <w:pPr>
              <w:rPr>
                <w:rFonts w:ascii="Arial" w:hAnsi="Arial" w:cs="Arial"/>
                <w:b/>
              </w:rPr>
            </w:pPr>
          </w:p>
          <w:p w14:paraId="48203CB8" w14:textId="77777777" w:rsidR="00B1213B" w:rsidRDefault="00DB0381" w:rsidP="00DB0381">
            <w:pPr>
              <w:rPr>
                <w:rFonts w:ascii="Arial" w:hAnsi="Arial" w:cs="Arial"/>
              </w:rPr>
            </w:pPr>
            <w:r w:rsidRPr="00494D2A">
              <w:rPr>
                <w:rFonts w:ascii="Arial" w:hAnsi="Arial" w:cs="Arial"/>
              </w:rPr>
              <w:t xml:space="preserve">The post holder will have clinical and managerial responsibility for a defined clinical portfolio at the Trust. </w:t>
            </w:r>
          </w:p>
          <w:p w14:paraId="2A70C3A3" w14:textId="77777777" w:rsidR="00B1213B" w:rsidRDefault="00B1213B" w:rsidP="00DB0381">
            <w:pPr>
              <w:rPr>
                <w:rFonts w:ascii="Arial" w:hAnsi="Arial" w:cs="Arial"/>
              </w:rPr>
            </w:pPr>
          </w:p>
          <w:p w14:paraId="05C1B127" w14:textId="754C1AE1" w:rsidR="00DB0381" w:rsidRPr="00494D2A" w:rsidRDefault="00B1213B" w:rsidP="00DB0381">
            <w:pPr>
              <w:rPr>
                <w:rFonts w:ascii="Arial" w:hAnsi="Arial" w:cs="Arial"/>
              </w:rPr>
            </w:pPr>
            <w:r w:rsidRPr="00B1213B">
              <w:rPr>
                <w:rFonts w:ascii="Arial" w:hAnsi="Arial" w:cs="Arial"/>
              </w:rPr>
              <w:t>Th</w:t>
            </w:r>
            <w:r>
              <w:rPr>
                <w:rFonts w:ascii="Arial" w:hAnsi="Arial" w:cs="Arial"/>
              </w:rPr>
              <w:t>e</w:t>
            </w:r>
            <w:r w:rsidRPr="00B1213B">
              <w:rPr>
                <w:rFonts w:ascii="Arial" w:hAnsi="Arial" w:cs="Arial"/>
              </w:rPr>
              <w:t xml:space="preserve"> post holder will provide a lead operational role for the </w:t>
            </w:r>
            <w:r w:rsidR="00F51A23">
              <w:rPr>
                <w:rFonts w:ascii="Arial" w:hAnsi="Arial" w:cs="Arial"/>
              </w:rPr>
              <w:t>IPC</w:t>
            </w:r>
            <w:r>
              <w:rPr>
                <w:rFonts w:ascii="Arial" w:hAnsi="Arial" w:cs="Arial"/>
              </w:rPr>
              <w:t xml:space="preserve"> </w:t>
            </w:r>
            <w:r w:rsidRPr="00B1213B">
              <w:rPr>
                <w:rFonts w:ascii="Arial" w:hAnsi="Arial" w:cs="Arial"/>
              </w:rPr>
              <w:t xml:space="preserve">services provided by the RDUH and deputise for the </w:t>
            </w:r>
            <w:r w:rsidR="00F51A23" w:rsidRPr="00F51A23">
              <w:rPr>
                <w:rFonts w:ascii="Arial" w:hAnsi="Arial" w:cs="Arial"/>
              </w:rPr>
              <w:t xml:space="preserve">Consultant Nurse/Joint Director for </w:t>
            </w:r>
            <w:r w:rsidR="00F51A23">
              <w:rPr>
                <w:rFonts w:ascii="Arial" w:hAnsi="Arial" w:cs="Arial"/>
              </w:rPr>
              <w:t>IPC.</w:t>
            </w:r>
          </w:p>
          <w:p w14:paraId="448FAFDD" w14:textId="77777777" w:rsidR="00DB0381" w:rsidRPr="00494D2A" w:rsidRDefault="00DB0381" w:rsidP="00DB0381">
            <w:pPr>
              <w:rPr>
                <w:rFonts w:ascii="Arial" w:hAnsi="Arial" w:cs="Arial"/>
              </w:rPr>
            </w:pPr>
          </w:p>
          <w:p w14:paraId="440E9195" w14:textId="0D45D5B6" w:rsidR="00DB0381" w:rsidRPr="00494D2A" w:rsidRDefault="00DB0381" w:rsidP="00DB0381">
            <w:pPr>
              <w:rPr>
                <w:rFonts w:ascii="Arial" w:hAnsi="Arial" w:cs="Arial"/>
              </w:rPr>
            </w:pPr>
            <w:r w:rsidRPr="00494D2A">
              <w:rPr>
                <w:rFonts w:ascii="Arial" w:hAnsi="Arial" w:cs="Arial"/>
              </w:rPr>
              <w:t xml:space="preserve">The post holder will be accountable for ensuring the highest standard of clinical care is provided across the Trust. </w:t>
            </w:r>
          </w:p>
          <w:p w14:paraId="4B24715F" w14:textId="501E2393" w:rsidR="00DB0381" w:rsidRPr="00494D2A" w:rsidRDefault="00DB0381" w:rsidP="00DB0381">
            <w:pPr>
              <w:rPr>
                <w:rFonts w:ascii="Arial" w:hAnsi="Arial" w:cs="Arial"/>
              </w:rPr>
            </w:pPr>
          </w:p>
          <w:p w14:paraId="210ABC11" w14:textId="4C18C0D5" w:rsidR="00DB0381" w:rsidRPr="00494D2A" w:rsidRDefault="00DB0381" w:rsidP="00DB0381">
            <w:pPr>
              <w:pStyle w:val="bodytext0"/>
              <w:jc w:val="both"/>
              <w:rPr>
                <w:rFonts w:cs="Arial"/>
                <w:sz w:val="22"/>
                <w:szCs w:val="22"/>
              </w:rPr>
            </w:pPr>
            <w:r w:rsidRPr="00494D2A">
              <w:rPr>
                <w:rFonts w:cs="Arial"/>
                <w:sz w:val="22"/>
                <w:szCs w:val="22"/>
              </w:rPr>
              <w:t xml:space="preserve">The postholder will be the clinical lead for </w:t>
            </w:r>
            <w:r w:rsidR="00F51A23">
              <w:rPr>
                <w:rFonts w:cs="Arial"/>
                <w:sz w:val="22"/>
                <w:szCs w:val="22"/>
              </w:rPr>
              <w:t>IPC</w:t>
            </w:r>
            <w:r w:rsidRPr="00494D2A">
              <w:rPr>
                <w:rFonts w:cs="Arial"/>
                <w:sz w:val="22"/>
                <w:szCs w:val="22"/>
              </w:rPr>
              <w:t xml:space="preserve"> services across the Trust and provide visible leadership within the </w:t>
            </w:r>
            <w:r w:rsidR="00F51A23">
              <w:rPr>
                <w:rFonts w:cs="Arial"/>
                <w:sz w:val="22"/>
                <w:szCs w:val="22"/>
              </w:rPr>
              <w:t>IPC</w:t>
            </w:r>
            <w:r w:rsidRPr="00494D2A">
              <w:rPr>
                <w:rFonts w:cs="Arial"/>
                <w:sz w:val="22"/>
                <w:szCs w:val="22"/>
              </w:rPr>
              <w:t xml:space="preserve"> service and to the team. They will act as an expert on </w:t>
            </w:r>
            <w:r w:rsidR="00F51A23">
              <w:rPr>
                <w:rFonts w:cs="Arial"/>
                <w:sz w:val="22"/>
                <w:szCs w:val="22"/>
              </w:rPr>
              <w:t>IPC</w:t>
            </w:r>
            <w:r w:rsidRPr="00494D2A">
              <w:rPr>
                <w:rFonts w:cs="Arial"/>
                <w:sz w:val="22"/>
                <w:szCs w:val="22"/>
              </w:rPr>
              <w:t xml:space="preserve"> issues and contribute to key committees and groups. </w:t>
            </w:r>
          </w:p>
          <w:p w14:paraId="0B50CA1A" w14:textId="77777777" w:rsidR="00494D2A" w:rsidRPr="00494D2A" w:rsidRDefault="00494D2A" w:rsidP="00494D2A">
            <w:pPr>
              <w:spacing w:after="60"/>
              <w:jc w:val="both"/>
              <w:rPr>
                <w:rFonts w:ascii="Arial" w:hAnsi="Arial" w:cs="Arial"/>
              </w:rPr>
            </w:pPr>
          </w:p>
          <w:p w14:paraId="39E2FA1F" w14:textId="06A760FA" w:rsidR="00DB0381" w:rsidRDefault="00494D2A" w:rsidP="00494D2A">
            <w:pPr>
              <w:spacing w:after="60"/>
              <w:jc w:val="both"/>
              <w:rPr>
                <w:rFonts w:ascii="Arial" w:hAnsi="Arial" w:cs="Arial"/>
              </w:rPr>
            </w:pPr>
            <w:r w:rsidRPr="00494D2A">
              <w:rPr>
                <w:rFonts w:ascii="Arial" w:hAnsi="Arial" w:cs="Arial"/>
              </w:rPr>
              <w:t>The postholder will e</w:t>
            </w:r>
            <w:r w:rsidR="00DB0381" w:rsidRPr="00494D2A">
              <w:rPr>
                <w:rFonts w:ascii="Arial" w:hAnsi="Arial" w:cs="Arial"/>
              </w:rPr>
              <w:t xml:space="preserve">nsure that </w:t>
            </w:r>
            <w:r w:rsidR="00F51A23">
              <w:rPr>
                <w:rFonts w:ascii="Arial" w:hAnsi="Arial" w:cs="Arial"/>
              </w:rPr>
              <w:t>IPC</w:t>
            </w:r>
            <w:r w:rsidR="00DB0381" w:rsidRPr="00494D2A">
              <w:rPr>
                <w:rFonts w:ascii="Arial" w:hAnsi="Arial" w:cs="Arial"/>
              </w:rPr>
              <w:t xml:space="preserve"> data streams are validated and that </w:t>
            </w:r>
            <w:r w:rsidR="00F51A23">
              <w:rPr>
                <w:rFonts w:ascii="Arial" w:hAnsi="Arial" w:cs="Arial"/>
              </w:rPr>
              <w:t>IPC</w:t>
            </w:r>
            <w:r w:rsidR="00DB0381" w:rsidRPr="00494D2A">
              <w:rPr>
                <w:rFonts w:ascii="Arial" w:hAnsi="Arial" w:cs="Arial"/>
              </w:rPr>
              <w:t xml:space="preserve"> incidents are investigated according</w:t>
            </w:r>
            <w:r w:rsidRPr="00494D2A">
              <w:rPr>
                <w:rFonts w:ascii="Arial" w:hAnsi="Arial" w:cs="Arial"/>
              </w:rPr>
              <w:t>ly.</w:t>
            </w:r>
            <w:r w:rsidR="00F51A23">
              <w:rPr>
                <w:rFonts w:ascii="Arial" w:hAnsi="Arial" w:cs="Arial"/>
              </w:rPr>
              <w:t xml:space="preserve"> </w:t>
            </w:r>
            <w:r w:rsidRPr="00494D2A">
              <w:rPr>
                <w:rFonts w:ascii="Arial" w:hAnsi="Arial" w:cs="Arial"/>
              </w:rPr>
              <w:t>They will s</w:t>
            </w:r>
            <w:r w:rsidR="00DB0381" w:rsidRPr="00494D2A">
              <w:rPr>
                <w:rFonts w:ascii="Arial" w:hAnsi="Arial" w:cs="Arial"/>
              </w:rPr>
              <w:t xml:space="preserve">upport the management of any </w:t>
            </w:r>
            <w:r w:rsidR="00F51A23">
              <w:rPr>
                <w:rFonts w:ascii="Arial" w:hAnsi="Arial" w:cs="Arial"/>
              </w:rPr>
              <w:t>IPC</w:t>
            </w:r>
            <w:r w:rsidR="00DB0381" w:rsidRPr="00494D2A">
              <w:rPr>
                <w:rFonts w:ascii="Arial" w:hAnsi="Arial" w:cs="Arial"/>
              </w:rPr>
              <w:t xml:space="preserve"> related contracts with external agencies ensuring that performance is monitored and shared with the contracting agency.</w:t>
            </w:r>
          </w:p>
          <w:p w14:paraId="5E40104A" w14:textId="5ABDCCEF" w:rsidR="00650773" w:rsidRDefault="00650773" w:rsidP="00494D2A">
            <w:pPr>
              <w:spacing w:after="60"/>
              <w:jc w:val="both"/>
              <w:rPr>
                <w:rFonts w:ascii="Arial" w:hAnsi="Arial" w:cs="Arial"/>
              </w:rPr>
            </w:pPr>
          </w:p>
          <w:p w14:paraId="3E6BD5CD" w14:textId="78849843" w:rsidR="00650773" w:rsidRPr="00494D2A" w:rsidRDefault="00650773" w:rsidP="00650773">
            <w:pPr>
              <w:tabs>
                <w:tab w:val="left" w:pos="738"/>
                <w:tab w:val="left" w:pos="3978"/>
              </w:tabs>
              <w:rPr>
                <w:rFonts w:ascii="Arial" w:hAnsi="Arial" w:cs="Arial"/>
              </w:rPr>
            </w:pPr>
            <w:r>
              <w:rPr>
                <w:rFonts w:ascii="Arial" w:hAnsi="Arial" w:cs="Arial"/>
              </w:rPr>
              <w:t>The IPC</w:t>
            </w:r>
            <w:r w:rsidRPr="007268CF">
              <w:rPr>
                <w:rFonts w:ascii="Arial" w:hAnsi="Arial" w:cs="Arial"/>
              </w:rPr>
              <w:t xml:space="preserve"> service is delivered </w:t>
            </w:r>
            <w:r>
              <w:rPr>
                <w:rFonts w:ascii="Arial" w:hAnsi="Arial" w:cs="Arial"/>
              </w:rPr>
              <w:t>7 days a week</w:t>
            </w:r>
            <w:r w:rsidRPr="007268CF">
              <w:rPr>
                <w:rFonts w:ascii="Arial" w:hAnsi="Arial" w:cs="Arial"/>
              </w:rPr>
              <w:t xml:space="preserve"> and the post holder will be required to work on a weekend </w:t>
            </w:r>
            <w:r>
              <w:rPr>
                <w:rFonts w:ascii="Arial" w:hAnsi="Arial" w:cs="Arial"/>
              </w:rPr>
              <w:t xml:space="preserve">and bank holiday </w:t>
            </w:r>
            <w:r w:rsidRPr="007268CF">
              <w:rPr>
                <w:rFonts w:ascii="Arial" w:hAnsi="Arial" w:cs="Arial"/>
              </w:rPr>
              <w:t>rota.</w:t>
            </w:r>
          </w:p>
          <w:p w14:paraId="285875A5" w14:textId="7BF84F59" w:rsidR="00213541" w:rsidRPr="00B74560" w:rsidRDefault="00213541" w:rsidP="00494D2A"/>
        </w:tc>
      </w:tr>
      <w:tr w:rsidR="00884334" w:rsidRPr="00FB2627" w14:paraId="0979D453" w14:textId="77777777" w:rsidTr="00DA2B33">
        <w:tc>
          <w:tcPr>
            <w:tcW w:w="10206" w:type="dxa"/>
            <w:shd w:val="clear" w:color="auto" w:fill="002060"/>
          </w:tcPr>
          <w:p w14:paraId="7AE6F60A" w14:textId="20C50DE6"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884334" w:rsidRPr="00FB2627" w14:paraId="54D04B01" w14:textId="77777777" w:rsidTr="00884334">
        <w:tc>
          <w:tcPr>
            <w:tcW w:w="10206" w:type="dxa"/>
            <w:shd w:val="clear" w:color="auto" w:fill="auto"/>
          </w:tcPr>
          <w:p w14:paraId="5927F71F" w14:textId="77777777" w:rsidR="005341C9" w:rsidRPr="005A21FD" w:rsidRDefault="005341C9" w:rsidP="005A21FD">
            <w:pPr>
              <w:tabs>
                <w:tab w:val="left" w:pos="-522"/>
                <w:tab w:val="left" w:pos="4041"/>
              </w:tabs>
              <w:ind w:left="-972"/>
              <w:rPr>
                <w:rFonts w:ascii="Arial" w:hAnsi="Arial" w:cs="Arial"/>
                <w:b/>
              </w:rPr>
            </w:pPr>
            <w:r w:rsidRPr="005A21FD">
              <w:rPr>
                <w:rFonts w:ascii="Arial" w:hAnsi="Arial" w:cs="Arial"/>
                <w:b/>
              </w:rPr>
              <w:tab/>
            </w:r>
          </w:p>
          <w:p w14:paraId="68E9730B" w14:textId="1D189B1D" w:rsidR="005A21FD" w:rsidRPr="005A21FD" w:rsidRDefault="005A21FD" w:rsidP="005A21FD">
            <w:pPr>
              <w:rPr>
                <w:rFonts w:ascii="Arial" w:hAnsi="Arial" w:cs="Arial"/>
              </w:rPr>
            </w:pPr>
            <w:r w:rsidRPr="005A21FD">
              <w:rPr>
                <w:rFonts w:ascii="Arial" w:hAnsi="Arial" w:cs="Arial"/>
              </w:rPr>
              <w:t>The post holder is required to:</w:t>
            </w:r>
          </w:p>
          <w:p w14:paraId="5403710A" w14:textId="23146DBE" w:rsidR="005A21FD" w:rsidRPr="005A21FD" w:rsidRDefault="005A21FD" w:rsidP="005A21FD">
            <w:pPr>
              <w:rPr>
                <w:rFonts w:ascii="Arial" w:hAnsi="Arial" w:cs="Arial"/>
              </w:rPr>
            </w:pPr>
          </w:p>
          <w:p w14:paraId="16ADA24B" w14:textId="7F4B8914" w:rsidR="005A21FD" w:rsidRPr="005A21FD" w:rsidRDefault="005A21FD" w:rsidP="005A21FD">
            <w:pPr>
              <w:pStyle w:val="bodytext0"/>
              <w:numPr>
                <w:ilvl w:val="0"/>
                <w:numId w:val="23"/>
              </w:numPr>
              <w:rPr>
                <w:rFonts w:cs="Arial"/>
                <w:sz w:val="22"/>
                <w:szCs w:val="22"/>
              </w:rPr>
            </w:pPr>
            <w:r w:rsidRPr="005A21FD">
              <w:rPr>
                <w:rFonts w:cs="Arial"/>
                <w:sz w:val="22"/>
                <w:szCs w:val="22"/>
              </w:rPr>
              <w:t xml:space="preserve">Lead and manage </w:t>
            </w:r>
            <w:r w:rsidR="00112197">
              <w:rPr>
                <w:rFonts w:cs="Arial"/>
                <w:sz w:val="22"/>
                <w:szCs w:val="22"/>
              </w:rPr>
              <w:t>IPC</w:t>
            </w:r>
            <w:r w:rsidRPr="005A21FD">
              <w:rPr>
                <w:rFonts w:cs="Arial"/>
                <w:sz w:val="22"/>
                <w:szCs w:val="22"/>
              </w:rPr>
              <w:t xml:space="preserve"> services across the Trust </w:t>
            </w:r>
          </w:p>
          <w:p w14:paraId="0576457E" w14:textId="68807592" w:rsidR="005A21FD" w:rsidRPr="005A21FD" w:rsidRDefault="005A21FD" w:rsidP="005A21FD">
            <w:pPr>
              <w:pStyle w:val="bodytext0"/>
              <w:numPr>
                <w:ilvl w:val="0"/>
                <w:numId w:val="23"/>
              </w:numPr>
              <w:rPr>
                <w:rFonts w:cs="Arial"/>
                <w:sz w:val="22"/>
                <w:szCs w:val="22"/>
              </w:rPr>
            </w:pPr>
            <w:r w:rsidRPr="005A21FD">
              <w:rPr>
                <w:rFonts w:cs="Arial"/>
                <w:sz w:val="22"/>
                <w:szCs w:val="22"/>
              </w:rPr>
              <w:t xml:space="preserve">Provide visible leadership within the </w:t>
            </w:r>
            <w:r w:rsidR="00112197">
              <w:rPr>
                <w:rFonts w:cs="Arial"/>
                <w:sz w:val="22"/>
                <w:szCs w:val="22"/>
              </w:rPr>
              <w:t>IPC</w:t>
            </w:r>
            <w:r w:rsidRPr="005A21FD">
              <w:rPr>
                <w:rFonts w:cs="Arial"/>
                <w:sz w:val="22"/>
                <w:szCs w:val="22"/>
              </w:rPr>
              <w:t xml:space="preserve"> service and to the team</w:t>
            </w:r>
          </w:p>
          <w:p w14:paraId="00C78597" w14:textId="39DAD60A" w:rsidR="005A21FD" w:rsidRPr="005A21FD" w:rsidRDefault="005A21FD" w:rsidP="005A21FD">
            <w:pPr>
              <w:pStyle w:val="bodytext0"/>
              <w:numPr>
                <w:ilvl w:val="0"/>
                <w:numId w:val="23"/>
              </w:numPr>
              <w:rPr>
                <w:rFonts w:cs="Arial"/>
                <w:sz w:val="22"/>
                <w:szCs w:val="22"/>
              </w:rPr>
            </w:pPr>
            <w:r w:rsidRPr="005A21FD">
              <w:rPr>
                <w:rFonts w:cs="Arial"/>
                <w:sz w:val="22"/>
                <w:szCs w:val="22"/>
              </w:rPr>
              <w:t xml:space="preserve">Act as an expert on </w:t>
            </w:r>
            <w:r w:rsidR="00112197">
              <w:rPr>
                <w:rFonts w:cs="Arial"/>
                <w:sz w:val="22"/>
                <w:szCs w:val="22"/>
              </w:rPr>
              <w:t>IPC</w:t>
            </w:r>
            <w:r w:rsidRPr="005A21FD">
              <w:rPr>
                <w:rFonts w:cs="Arial"/>
                <w:sz w:val="22"/>
                <w:szCs w:val="22"/>
              </w:rPr>
              <w:t xml:space="preserve"> issues and contribute to key committees and groups</w:t>
            </w:r>
          </w:p>
          <w:p w14:paraId="2AB245B5" w14:textId="3EA52BF7" w:rsidR="005A21FD" w:rsidRPr="005A21FD" w:rsidRDefault="005A21FD" w:rsidP="005A21FD">
            <w:pPr>
              <w:pStyle w:val="bodytext0"/>
              <w:numPr>
                <w:ilvl w:val="0"/>
                <w:numId w:val="23"/>
              </w:numPr>
              <w:rPr>
                <w:rFonts w:cs="Arial"/>
                <w:sz w:val="22"/>
                <w:szCs w:val="22"/>
              </w:rPr>
            </w:pPr>
            <w:r w:rsidRPr="005A21FD">
              <w:rPr>
                <w:rFonts w:cs="Arial"/>
                <w:sz w:val="22"/>
                <w:szCs w:val="22"/>
              </w:rPr>
              <w:t xml:space="preserve">Work clinically to support the </w:t>
            </w:r>
            <w:r w:rsidR="00112197">
              <w:rPr>
                <w:rFonts w:cs="Arial"/>
                <w:sz w:val="22"/>
                <w:szCs w:val="22"/>
              </w:rPr>
              <w:t>IPC</w:t>
            </w:r>
            <w:r w:rsidRPr="005A21FD">
              <w:rPr>
                <w:rFonts w:cs="Arial"/>
                <w:sz w:val="22"/>
                <w:szCs w:val="22"/>
              </w:rPr>
              <w:t xml:space="preserve"> team.</w:t>
            </w:r>
          </w:p>
          <w:p w14:paraId="65E8E4F6" w14:textId="0FD38AC6" w:rsidR="005A21FD" w:rsidRPr="005A21FD" w:rsidRDefault="005A21FD" w:rsidP="005A21FD">
            <w:pPr>
              <w:pStyle w:val="bodytext0"/>
              <w:numPr>
                <w:ilvl w:val="0"/>
                <w:numId w:val="23"/>
              </w:numPr>
              <w:rPr>
                <w:rFonts w:cs="Arial"/>
                <w:sz w:val="22"/>
                <w:szCs w:val="22"/>
              </w:rPr>
            </w:pPr>
            <w:r w:rsidRPr="005A21FD">
              <w:rPr>
                <w:rFonts w:cs="Arial"/>
                <w:sz w:val="22"/>
                <w:szCs w:val="22"/>
              </w:rPr>
              <w:t xml:space="preserve">Ensure that </w:t>
            </w:r>
            <w:r w:rsidR="00112197">
              <w:rPr>
                <w:rFonts w:cs="Arial"/>
                <w:sz w:val="22"/>
                <w:szCs w:val="22"/>
              </w:rPr>
              <w:t>IPC</w:t>
            </w:r>
            <w:r w:rsidRPr="005A21FD">
              <w:rPr>
                <w:rFonts w:cs="Arial"/>
                <w:sz w:val="22"/>
                <w:szCs w:val="22"/>
              </w:rPr>
              <w:t xml:space="preserve"> data streams are validated and that </w:t>
            </w:r>
            <w:r w:rsidR="00112197">
              <w:rPr>
                <w:rFonts w:cs="Arial"/>
                <w:sz w:val="22"/>
                <w:szCs w:val="22"/>
              </w:rPr>
              <w:t>IPC</w:t>
            </w:r>
            <w:r w:rsidRPr="005A21FD">
              <w:rPr>
                <w:rFonts w:cs="Arial"/>
                <w:sz w:val="22"/>
                <w:szCs w:val="22"/>
              </w:rPr>
              <w:t xml:space="preserve"> incidents are investigated accordingly</w:t>
            </w:r>
          </w:p>
          <w:p w14:paraId="6B18C148" w14:textId="77777777" w:rsidR="005A21FD" w:rsidRPr="005A21FD" w:rsidRDefault="005A21FD" w:rsidP="005A21FD">
            <w:pPr>
              <w:pStyle w:val="bodytext0"/>
              <w:numPr>
                <w:ilvl w:val="0"/>
                <w:numId w:val="23"/>
              </w:numPr>
              <w:rPr>
                <w:rFonts w:cs="Arial"/>
                <w:sz w:val="22"/>
                <w:szCs w:val="22"/>
              </w:rPr>
            </w:pPr>
            <w:r w:rsidRPr="005A21FD">
              <w:rPr>
                <w:rFonts w:cs="Arial"/>
                <w:sz w:val="22"/>
                <w:szCs w:val="22"/>
              </w:rPr>
              <w:t xml:space="preserve">To provide expert clinical advice </w:t>
            </w:r>
          </w:p>
          <w:p w14:paraId="2E8989F3" w14:textId="2621320F" w:rsidR="005A21FD" w:rsidRPr="005A21FD" w:rsidRDefault="005A21FD" w:rsidP="005A21FD">
            <w:pPr>
              <w:pStyle w:val="bodytext0"/>
              <w:numPr>
                <w:ilvl w:val="0"/>
                <w:numId w:val="23"/>
              </w:numPr>
              <w:rPr>
                <w:rFonts w:cs="Arial"/>
                <w:sz w:val="22"/>
                <w:szCs w:val="22"/>
              </w:rPr>
            </w:pPr>
            <w:r w:rsidRPr="005A21FD">
              <w:rPr>
                <w:rFonts w:cs="Arial"/>
                <w:sz w:val="22"/>
                <w:szCs w:val="22"/>
              </w:rPr>
              <w:t xml:space="preserve">Support the management of any </w:t>
            </w:r>
            <w:r w:rsidR="00112197">
              <w:rPr>
                <w:rFonts w:cs="Arial"/>
                <w:sz w:val="22"/>
                <w:szCs w:val="22"/>
              </w:rPr>
              <w:t>IPC</w:t>
            </w:r>
            <w:r w:rsidRPr="005A21FD">
              <w:rPr>
                <w:rFonts w:cs="Arial"/>
                <w:sz w:val="22"/>
                <w:szCs w:val="22"/>
              </w:rPr>
              <w:t xml:space="preserve"> related contracts with external agencies ensuring that performance is monitored and shared with the contracting agency.</w:t>
            </w:r>
          </w:p>
          <w:p w14:paraId="21556D9E" w14:textId="1742F7F0" w:rsidR="005A21FD" w:rsidRPr="005A21FD" w:rsidRDefault="005A21FD" w:rsidP="005A21FD">
            <w:pPr>
              <w:pStyle w:val="bodytext0"/>
              <w:numPr>
                <w:ilvl w:val="0"/>
                <w:numId w:val="23"/>
              </w:numPr>
              <w:rPr>
                <w:rFonts w:cs="Arial"/>
                <w:sz w:val="22"/>
                <w:szCs w:val="22"/>
              </w:rPr>
            </w:pPr>
            <w:r w:rsidRPr="005A21FD">
              <w:rPr>
                <w:rFonts w:cs="Arial"/>
                <w:sz w:val="22"/>
                <w:szCs w:val="22"/>
              </w:rPr>
              <w:t xml:space="preserve">Provide assurance reports and data relevant to </w:t>
            </w:r>
            <w:r w:rsidR="00112197">
              <w:rPr>
                <w:rFonts w:cs="Arial"/>
                <w:sz w:val="22"/>
                <w:szCs w:val="22"/>
              </w:rPr>
              <w:t>IPC</w:t>
            </w:r>
            <w:r w:rsidRPr="005A21FD">
              <w:rPr>
                <w:rFonts w:cs="Arial"/>
                <w:sz w:val="22"/>
                <w:szCs w:val="22"/>
              </w:rPr>
              <w:t xml:space="preserve"> as requested by the organisation</w:t>
            </w:r>
            <w:r w:rsidR="00112197">
              <w:rPr>
                <w:rFonts w:cs="Arial"/>
                <w:sz w:val="22"/>
                <w:szCs w:val="22"/>
              </w:rPr>
              <w:t>.</w:t>
            </w:r>
          </w:p>
          <w:p w14:paraId="6FBB669D" w14:textId="77777777" w:rsidR="005A21FD" w:rsidRPr="005A21FD" w:rsidRDefault="005A21FD" w:rsidP="005A21FD">
            <w:pPr>
              <w:pStyle w:val="bodytext0"/>
              <w:numPr>
                <w:ilvl w:val="0"/>
                <w:numId w:val="23"/>
              </w:numPr>
              <w:rPr>
                <w:rFonts w:cs="Arial"/>
                <w:sz w:val="22"/>
                <w:szCs w:val="22"/>
              </w:rPr>
            </w:pPr>
            <w:r w:rsidRPr="005A21FD">
              <w:rPr>
                <w:rFonts w:cs="Arial"/>
                <w:sz w:val="22"/>
                <w:szCs w:val="22"/>
              </w:rPr>
              <w:t>Advise members of the public on their enquiries.</w:t>
            </w:r>
          </w:p>
          <w:p w14:paraId="290A4E2E" w14:textId="212180E1" w:rsidR="005A21FD" w:rsidRDefault="005A21FD" w:rsidP="005A21FD">
            <w:pPr>
              <w:pStyle w:val="bodytext0"/>
              <w:numPr>
                <w:ilvl w:val="0"/>
                <w:numId w:val="23"/>
              </w:numPr>
              <w:rPr>
                <w:rFonts w:cs="Arial"/>
                <w:sz w:val="22"/>
                <w:szCs w:val="22"/>
              </w:rPr>
            </w:pPr>
            <w:r w:rsidRPr="005A21FD">
              <w:rPr>
                <w:rFonts w:cs="Arial"/>
                <w:sz w:val="22"/>
                <w:szCs w:val="22"/>
              </w:rPr>
              <w:t xml:space="preserve">Manage the </w:t>
            </w:r>
            <w:r w:rsidR="00112197">
              <w:rPr>
                <w:rFonts w:cs="Arial"/>
                <w:sz w:val="22"/>
                <w:szCs w:val="22"/>
              </w:rPr>
              <w:t>IPC</w:t>
            </w:r>
            <w:r w:rsidRPr="005A21FD">
              <w:rPr>
                <w:rFonts w:cs="Arial"/>
                <w:sz w:val="22"/>
                <w:szCs w:val="22"/>
              </w:rPr>
              <w:t xml:space="preserve"> team</w:t>
            </w:r>
          </w:p>
          <w:p w14:paraId="1C36D4E4" w14:textId="7E9869A9" w:rsidR="00076BCF" w:rsidRPr="005A21FD" w:rsidRDefault="00076BCF" w:rsidP="005A21FD">
            <w:pPr>
              <w:pStyle w:val="bodytext0"/>
              <w:numPr>
                <w:ilvl w:val="0"/>
                <w:numId w:val="23"/>
              </w:numPr>
              <w:rPr>
                <w:rFonts w:cs="Arial"/>
                <w:sz w:val="22"/>
                <w:szCs w:val="22"/>
              </w:rPr>
            </w:pPr>
            <w:r>
              <w:rPr>
                <w:rFonts w:cs="Arial"/>
                <w:sz w:val="22"/>
                <w:szCs w:val="22"/>
              </w:rPr>
              <w:t xml:space="preserve">Line manage the </w:t>
            </w:r>
            <w:r w:rsidR="00112197">
              <w:rPr>
                <w:rFonts w:cs="Arial"/>
                <w:sz w:val="22"/>
                <w:szCs w:val="22"/>
              </w:rPr>
              <w:t>IPC</w:t>
            </w:r>
            <w:r w:rsidR="00DA1528">
              <w:rPr>
                <w:rFonts w:cs="Arial"/>
                <w:sz w:val="22"/>
                <w:szCs w:val="22"/>
              </w:rPr>
              <w:t xml:space="preserve"> Clinical Nurse Specialists.</w:t>
            </w:r>
          </w:p>
          <w:p w14:paraId="698E13C8" w14:textId="423CC9CE" w:rsidR="00AC1DDF" w:rsidRPr="005A21FD" w:rsidRDefault="005A21FD" w:rsidP="005A21FD">
            <w:pPr>
              <w:pStyle w:val="bodytext0"/>
              <w:numPr>
                <w:ilvl w:val="0"/>
                <w:numId w:val="23"/>
              </w:numPr>
              <w:rPr>
                <w:rFonts w:cs="Arial"/>
                <w:sz w:val="22"/>
                <w:szCs w:val="22"/>
              </w:rPr>
            </w:pPr>
            <w:r w:rsidRPr="005A21FD">
              <w:rPr>
                <w:rFonts w:cs="Arial"/>
                <w:sz w:val="22"/>
                <w:szCs w:val="22"/>
              </w:rPr>
              <w:lastRenderedPageBreak/>
              <w:t xml:space="preserve">Identify </w:t>
            </w:r>
            <w:r w:rsidR="00112197">
              <w:rPr>
                <w:rFonts w:cs="Arial"/>
                <w:sz w:val="22"/>
                <w:szCs w:val="22"/>
              </w:rPr>
              <w:t>IPC</w:t>
            </w:r>
            <w:r w:rsidRPr="005A21FD">
              <w:rPr>
                <w:rFonts w:cs="Arial"/>
                <w:sz w:val="22"/>
                <w:szCs w:val="22"/>
              </w:rPr>
              <w:t xml:space="preserve"> related risks and set action plans to reduce those risks</w:t>
            </w:r>
          </w:p>
          <w:p w14:paraId="0A99DE24" w14:textId="77777777" w:rsidR="005A21FD" w:rsidRPr="005A21FD" w:rsidRDefault="005A21FD" w:rsidP="005A21FD">
            <w:pPr>
              <w:pStyle w:val="CommentText"/>
              <w:numPr>
                <w:ilvl w:val="0"/>
                <w:numId w:val="23"/>
              </w:numPr>
              <w:rPr>
                <w:rFonts w:ascii="Arial" w:hAnsi="Arial" w:cs="Arial"/>
                <w:sz w:val="22"/>
                <w:szCs w:val="22"/>
              </w:rPr>
            </w:pPr>
            <w:r w:rsidRPr="005A21FD">
              <w:rPr>
                <w:rFonts w:ascii="Arial" w:hAnsi="Arial" w:cs="Arial"/>
                <w:sz w:val="22"/>
                <w:szCs w:val="22"/>
              </w:rPr>
              <w:t>Deliver a quality evidence-based service through setting and monitoring clinical and non-clinical performance standards. Be responsible for the auditing of standards of care and overseeing implementation and monitoring of improvement action plans</w:t>
            </w:r>
          </w:p>
          <w:p w14:paraId="5108AC8C" w14:textId="392F604C" w:rsidR="005A21FD" w:rsidRPr="005A21FD" w:rsidRDefault="005A21FD" w:rsidP="005A21FD">
            <w:pPr>
              <w:pStyle w:val="bodytext0"/>
              <w:ind w:left="720"/>
              <w:rPr>
                <w:rFonts w:cs="Arial"/>
                <w:sz w:val="22"/>
                <w:szCs w:val="22"/>
              </w:rPr>
            </w:pPr>
          </w:p>
        </w:tc>
      </w:tr>
      <w:tr w:rsidR="00884334" w:rsidRPr="00FB2627" w14:paraId="0FEB8BFD" w14:textId="77777777" w:rsidTr="00DA2B33">
        <w:tc>
          <w:tcPr>
            <w:tcW w:w="10206" w:type="dxa"/>
            <w:shd w:val="clear" w:color="auto" w:fill="002060"/>
          </w:tcPr>
          <w:p w14:paraId="6AE28A96" w14:textId="164B96B7" w:rsidR="00884334" w:rsidRPr="00FB2627" w:rsidRDefault="00884334" w:rsidP="00F607B2">
            <w:pPr>
              <w:jc w:val="both"/>
              <w:rPr>
                <w:rFonts w:ascii="Arial" w:hAnsi="Arial" w:cs="Arial"/>
              </w:rPr>
            </w:pPr>
            <w:r w:rsidRPr="00FB2627">
              <w:rPr>
                <w:rFonts w:ascii="Arial" w:hAnsi="Arial" w:cs="Arial"/>
                <w:b/>
              </w:rPr>
              <w:lastRenderedPageBreak/>
              <w:t xml:space="preserve">KEY WORKING RELATIONSHIPS </w:t>
            </w:r>
          </w:p>
        </w:tc>
      </w:tr>
      <w:tr w:rsidR="00213541" w:rsidRPr="00FB2627" w14:paraId="42BDB81E" w14:textId="77777777" w:rsidTr="00884334">
        <w:tc>
          <w:tcPr>
            <w:tcW w:w="10206" w:type="dxa"/>
            <w:tcBorders>
              <w:bottom w:val="single" w:sz="4" w:space="0" w:color="auto"/>
            </w:tcBorders>
          </w:tcPr>
          <w:p w14:paraId="66C53694" w14:textId="77777777" w:rsidR="005A21FD" w:rsidRDefault="005A21FD" w:rsidP="0026716D">
            <w:pPr>
              <w:pStyle w:val="paragraph"/>
              <w:spacing w:before="0" w:beforeAutospacing="0" w:after="0" w:afterAutospacing="0"/>
              <w:ind w:right="225"/>
              <w:jc w:val="both"/>
              <w:textAlignment w:val="baseline"/>
              <w:rPr>
                <w:b/>
                <w:bCs/>
                <w:sz w:val="18"/>
                <w:szCs w:val="18"/>
              </w:rPr>
            </w:pPr>
          </w:p>
          <w:p w14:paraId="576E7DDC" w14:textId="696BC72F" w:rsidR="00F8071E" w:rsidRPr="00FB2627"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FB2627">
              <w:rPr>
                <w:rStyle w:val="normaltextrun"/>
                <w:rFonts w:ascii="Arial" w:hAnsi="Arial" w:cs="Arial"/>
                <w:sz w:val="22"/>
                <w:szCs w:val="22"/>
              </w:rPr>
              <w:t>No. of Staff</w:t>
            </w:r>
            <w:r w:rsidR="00831738" w:rsidRPr="00FB2627">
              <w:rPr>
                <w:rStyle w:val="normaltextrun"/>
                <w:rFonts w:ascii="Arial" w:hAnsi="Arial" w:cs="Arial"/>
                <w:sz w:val="22"/>
                <w:szCs w:val="22"/>
              </w:rPr>
              <w:t xml:space="preserve"> reporting to this role</w:t>
            </w:r>
            <w:r w:rsidRPr="00FB2627">
              <w:rPr>
                <w:rStyle w:val="normaltextrun"/>
                <w:rFonts w:ascii="Arial" w:hAnsi="Arial" w:cs="Arial"/>
                <w:sz w:val="22"/>
                <w:szCs w:val="22"/>
              </w:rPr>
              <w:t xml:space="preserve">: </w:t>
            </w:r>
            <w:r w:rsidR="005A21FD">
              <w:rPr>
                <w:rStyle w:val="normaltextrun"/>
                <w:rFonts w:ascii="Arial" w:hAnsi="Arial" w:cs="Arial"/>
                <w:sz w:val="22"/>
                <w:szCs w:val="22"/>
              </w:rPr>
              <w:t>TBC</w:t>
            </w:r>
          </w:p>
          <w:p w14:paraId="44DF3EBB" w14:textId="77777777" w:rsidR="0026716D" w:rsidRPr="00FB2627" w:rsidRDefault="0026716D" w:rsidP="0026716D">
            <w:pPr>
              <w:pStyle w:val="paragraph"/>
              <w:spacing w:before="0" w:beforeAutospacing="0" w:after="0" w:afterAutospacing="0"/>
              <w:jc w:val="both"/>
              <w:textAlignment w:val="baseline"/>
              <w:rPr>
                <w:rFonts w:ascii="Arial" w:hAnsi="Arial" w:cs="Arial"/>
                <w:sz w:val="18"/>
                <w:szCs w:val="18"/>
              </w:rPr>
            </w:pPr>
            <w:r w:rsidRPr="00FB2627">
              <w:rPr>
                <w:rStyle w:val="eop"/>
                <w:rFonts w:ascii="Arial" w:hAnsi="Arial" w:cs="Arial"/>
                <w:color w:val="FF0000"/>
                <w:sz w:val="22"/>
                <w:szCs w:val="22"/>
              </w:rPr>
              <w:t> </w:t>
            </w:r>
          </w:p>
          <w:p w14:paraId="437675A8" w14:textId="6AA44D0E" w:rsidR="003A5DEC" w:rsidRPr="00063E01" w:rsidRDefault="001D629F" w:rsidP="008F7F1E">
            <w:pPr>
              <w:pStyle w:val="paragraph"/>
              <w:spacing w:before="0" w:beforeAutospacing="0" w:after="0" w:afterAutospacing="0"/>
              <w:jc w:val="both"/>
              <w:textAlignment w:val="baseline"/>
              <w:rPr>
                <w:rStyle w:val="normaltextrun"/>
                <w:rFonts w:ascii="Arial" w:hAnsi="Arial" w:cs="Arial"/>
                <w:sz w:val="22"/>
              </w:rPr>
            </w:pPr>
            <w:r w:rsidRPr="00063E01">
              <w:rPr>
                <w:rStyle w:val="normaltextrun"/>
                <w:rFonts w:ascii="Arial" w:hAnsi="Arial" w:cs="Arial"/>
                <w:sz w:val="22"/>
              </w:rPr>
              <w:t>The post holder is required to deal effectively with staff of all levels throughout the Trust</w:t>
            </w:r>
            <w:r w:rsidR="00ED356C" w:rsidRPr="00063E01">
              <w:rPr>
                <w:rStyle w:val="normaltextrun"/>
                <w:rFonts w:ascii="Arial" w:hAnsi="Arial" w:cs="Arial"/>
                <w:sz w:val="22"/>
              </w:rPr>
              <w:t xml:space="preserve"> as and when they encounter on a day to day basis</w:t>
            </w:r>
            <w:r w:rsidR="009C5C15">
              <w:rPr>
                <w:rStyle w:val="normaltextrun"/>
                <w:rFonts w:ascii="Arial" w:hAnsi="Arial" w:cs="Arial"/>
                <w:sz w:val="22"/>
              </w:rPr>
              <w:t xml:space="preserve">. </w:t>
            </w:r>
            <w:r w:rsidR="00ED356C" w:rsidRPr="00063E01">
              <w:rPr>
                <w:rStyle w:val="normaltextrun"/>
                <w:rFonts w:ascii="Arial" w:hAnsi="Arial" w:cs="Arial"/>
                <w:sz w:val="22"/>
              </w:rPr>
              <w:t xml:space="preserve">In </w:t>
            </w:r>
            <w:r w:rsidR="009C5C15" w:rsidRPr="00063E01">
              <w:rPr>
                <w:rStyle w:val="normaltextrun"/>
                <w:rFonts w:ascii="Arial" w:hAnsi="Arial" w:cs="Arial"/>
                <w:sz w:val="22"/>
              </w:rPr>
              <w:t>addition,</w:t>
            </w:r>
            <w:r w:rsidR="00ED356C" w:rsidRPr="00063E01">
              <w:rPr>
                <w:rStyle w:val="normaltextrun"/>
                <w:rFonts w:ascii="Arial" w:hAnsi="Arial" w:cs="Arial"/>
                <w:sz w:val="22"/>
              </w:rPr>
              <w:t xml:space="preserve"> the post holder will deal with </w:t>
            </w:r>
            <w:r w:rsidRPr="00063E01">
              <w:rPr>
                <w:rStyle w:val="normaltextrun"/>
                <w:rFonts w:ascii="Arial" w:hAnsi="Arial" w:cs="Arial"/>
                <w:sz w:val="22"/>
              </w:rPr>
              <w:t xml:space="preserve">the wider </w:t>
            </w:r>
            <w:r w:rsidR="00831738" w:rsidRPr="00063E01">
              <w:rPr>
                <w:rStyle w:val="normaltextrun"/>
                <w:rFonts w:ascii="Arial" w:hAnsi="Arial" w:cs="Arial"/>
                <w:sz w:val="22"/>
              </w:rPr>
              <w:t>h</w:t>
            </w:r>
            <w:r w:rsidRPr="00063E01">
              <w:rPr>
                <w:rStyle w:val="normaltextrun"/>
                <w:rFonts w:ascii="Arial" w:hAnsi="Arial" w:cs="Arial"/>
                <w:sz w:val="22"/>
              </w:rPr>
              <w:t>ealthcare community, external organisations and the public. This will include verbal, written and electronic media.</w:t>
            </w:r>
            <w:r w:rsidR="00ED356C" w:rsidRPr="00063E01">
              <w:rPr>
                <w:rStyle w:val="normaltextrun"/>
                <w:rFonts w:ascii="Arial" w:hAnsi="Arial" w:cs="Arial"/>
                <w:sz w:val="22"/>
              </w:rPr>
              <w:t xml:space="preserve"> </w:t>
            </w:r>
          </w:p>
          <w:p w14:paraId="328C9330" w14:textId="77777777" w:rsidR="003A5DEC" w:rsidRPr="00FB2627"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606AD32A" w:rsidR="008E0D89" w:rsidRDefault="0026716D" w:rsidP="008F7F1E">
            <w:pPr>
              <w:pStyle w:val="paragraph"/>
              <w:spacing w:before="0" w:beforeAutospacing="0" w:after="0" w:afterAutospacing="0"/>
              <w:jc w:val="both"/>
              <w:textAlignment w:val="baseline"/>
              <w:rPr>
                <w:rStyle w:val="normaltextrun"/>
                <w:rFonts w:ascii="Arial" w:hAnsi="Arial" w:cs="Arial"/>
              </w:rPr>
            </w:pPr>
            <w:r w:rsidRPr="00FB2627">
              <w:rPr>
                <w:rStyle w:val="normaltextrun"/>
                <w:rFonts w:ascii="Arial" w:hAnsi="Arial" w:cs="Arial"/>
                <w:sz w:val="22"/>
                <w:szCs w:val="22"/>
              </w:rPr>
              <w:t>Of particular importance are working relationships with:</w:t>
            </w:r>
            <w:r w:rsidRPr="00FB2627">
              <w:rPr>
                <w:rStyle w:val="normaltextrun"/>
                <w:rFonts w:ascii="Arial" w:hAnsi="Arial" w:cs="Arial"/>
              </w:rPr>
              <w:t> </w:t>
            </w:r>
          </w:p>
          <w:p w14:paraId="7D33CE91" w14:textId="77777777" w:rsidR="00253174" w:rsidRPr="00FB2627" w:rsidRDefault="00253174" w:rsidP="008F7F1E">
            <w:pPr>
              <w:pStyle w:val="paragraph"/>
              <w:spacing w:before="0" w:beforeAutospacing="0" w:after="0" w:afterAutospacing="0"/>
              <w:jc w:val="both"/>
              <w:textAlignment w:val="baseline"/>
              <w:rPr>
                <w:rStyle w:val="normaltextrun"/>
                <w:rFonts w:ascii="Arial" w:hAnsi="Arial" w:cs="Arial"/>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326"/>
              <w:gridCol w:w="3554"/>
            </w:tblGrid>
            <w:tr w:rsidR="005A21FD" w14:paraId="4C0A2E60" w14:textId="77777777" w:rsidTr="00112197">
              <w:trPr>
                <w:jc w:val="center"/>
              </w:trPr>
              <w:tc>
                <w:tcPr>
                  <w:tcW w:w="5326" w:type="dxa"/>
                  <w:tcBorders>
                    <w:top w:val="single" w:sz="6" w:space="0" w:color="auto"/>
                    <w:left w:val="single" w:sz="6" w:space="0" w:color="auto"/>
                    <w:bottom w:val="single" w:sz="4" w:space="0" w:color="auto"/>
                    <w:right w:val="single" w:sz="6" w:space="0" w:color="auto"/>
                  </w:tcBorders>
                  <w:shd w:val="clear" w:color="auto" w:fill="002060"/>
                  <w:hideMark/>
                </w:tcPr>
                <w:p w14:paraId="76CB159F" w14:textId="77777777" w:rsidR="005A21FD" w:rsidRDefault="005A21FD" w:rsidP="005A21FD">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554" w:type="dxa"/>
                  <w:tcBorders>
                    <w:top w:val="single" w:sz="6" w:space="0" w:color="auto"/>
                    <w:left w:val="nil"/>
                    <w:bottom w:val="single" w:sz="4" w:space="0" w:color="auto"/>
                    <w:right w:val="single" w:sz="6" w:space="0" w:color="auto"/>
                  </w:tcBorders>
                  <w:shd w:val="clear" w:color="auto" w:fill="002060"/>
                  <w:hideMark/>
                </w:tcPr>
                <w:p w14:paraId="680968E6" w14:textId="77777777" w:rsidR="005A21FD" w:rsidRDefault="005A21FD" w:rsidP="005A21FD">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5A21FD" w14:paraId="356FFDB8" w14:textId="77777777" w:rsidTr="00112197">
              <w:trPr>
                <w:trHeight w:val="338"/>
                <w:jc w:val="center"/>
              </w:trPr>
              <w:tc>
                <w:tcPr>
                  <w:tcW w:w="5326" w:type="dxa"/>
                  <w:tcBorders>
                    <w:top w:val="single" w:sz="4" w:space="0" w:color="auto"/>
                    <w:left w:val="single" w:sz="4" w:space="0" w:color="auto"/>
                    <w:bottom w:val="single" w:sz="4" w:space="0" w:color="auto"/>
                    <w:right w:val="single" w:sz="6" w:space="0" w:color="auto"/>
                  </w:tcBorders>
                  <w:shd w:val="clear" w:color="auto" w:fill="auto"/>
                  <w:hideMark/>
                </w:tcPr>
                <w:p w14:paraId="3DA1E527" w14:textId="77777777" w:rsidR="005A21FD" w:rsidRDefault="005A21FD" w:rsidP="005A21F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Chief Nursing Officer</w:t>
                  </w:r>
                </w:p>
                <w:p w14:paraId="06E0DF90" w14:textId="77777777" w:rsidR="005A21FD" w:rsidRDefault="005A21FD" w:rsidP="005A21F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Directors of Nursing</w:t>
                  </w:r>
                </w:p>
                <w:p w14:paraId="7BED5B58" w14:textId="77777777" w:rsidR="005A21FD" w:rsidRDefault="005A21FD" w:rsidP="005A21F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Directors</w:t>
                  </w:r>
                </w:p>
                <w:p w14:paraId="5BD63C79" w14:textId="77777777" w:rsidR="005A21FD" w:rsidRDefault="005A21FD" w:rsidP="005A21F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Care Group Deputy Medical Directors</w:t>
                  </w:r>
                </w:p>
                <w:p w14:paraId="44DAD163" w14:textId="77777777" w:rsidR="005A21FD" w:rsidRDefault="005A21FD" w:rsidP="005A21F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Care Group Directors of Patient Care</w:t>
                  </w:r>
                </w:p>
                <w:p w14:paraId="199F9E3B" w14:textId="77777777" w:rsidR="005A21FD" w:rsidRDefault="005A21FD" w:rsidP="005A21F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Care Group Directors </w:t>
                  </w:r>
                </w:p>
                <w:p w14:paraId="1B85FA0E" w14:textId="51E19739" w:rsidR="005A21FD" w:rsidRDefault="005A21FD" w:rsidP="005A21F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7C6587">
                    <w:rPr>
                      <w:rFonts w:ascii="Arial" w:hAnsi="Arial" w:cs="Arial"/>
                      <w:color w:val="000000"/>
                      <w:sz w:val="22"/>
                      <w:szCs w:val="22"/>
                    </w:rPr>
                    <w:t xml:space="preserve">Lead Nurses, </w:t>
                  </w:r>
                  <w:r>
                    <w:rPr>
                      <w:rFonts w:ascii="Arial" w:hAnsi="Arial" w:cs="Arial"/>
                      <w:color w:val="000000"/>
                      <w:sz w:val="22"/>
                      <w:szCs w:val="22"/>
                    </w:rPr>
                    <w:t xml:space="preserve">Clinical Matrons, Clinical </w:t>
                  </w:r>
                  <w:r w:rsidR="00112197">
                    <w:rPr>
                      <w:rFonts w:ascii="Arial" w:hAnsi="Arial" w:cs="Arial"/>
                      <w:color w:val="000000"/>
                      <w:sz w:val="22"/>
                      <w:szCs w:val="22"/>
                    </w:rPr>
                    <w:t>N</w:t>
                  </w:r>
                  <w:r>
                    <w:rPr>
                      <w:rFonts w:ascii="Arial" w:hAnsi="Arial" w:cs="Arial"/>
                      <w:color w:val="000000"/>
                      <w:sz w:val="22"/>
                      <w:szCs w:val="22"/>
                    </w:rPr>
                    <w:t>urse Managers, Midwives</w:t>
                  </w:r>
                </w:p>
                <w:p w14:paraId="7DD69C89" w14:textId="77777777" w:rsidR="005A21FD" w:rsidRDefault="005A21FD" w:rsidP="005A21FD">
                  <w:pPr>
                    <w:pStyle w:val="paragraph"/>
                    <w:numPr>
                      <w:ilvl w:val="0"/>
                      <w:numId w:val="3"/>
                    </w:numPr>
                    <w:spacing w:after="0"/>
                    <w:jc w:val="both"/>
                    <w:textAlignment w:val="baseline"/>
                    <w:rPr>
                      <w:rFonts w:ascii="Arial" w:hAnsi="Arial" w:cs="Arial"/>
                      <w:color w:val="000000"/>
                      <w:sz w:val="22"/>
                      <w:szCs w:val="22"/>
                    </w:rPr>
                  </w:pPr>
                  <w:r w:rsidRPr="007C6587">
                    <w:rPr>
                      <w:rFonts w:ascii="Arial" w:hAnsi="Arial" w:cs="Arial"/>
                      <w:color w:val="000000"/>
                      <w:sz w:val="22"/>
                      <w:szCs w:val="22"/>
                    </w:rPr>
                    <w:t>Associate Directors/General Managers/Head of Services</w:t>
                  </w:r>
                </w:p>
                <w:p w14:paraId="2D402F7A" w14:textId="77777777" w:rsidR="005A21FD" w:rsidRPr="007C6587" w:rsidRDefault="005A21FD" w:rsidP="005A21FD">
                  <w:pPr>
                    <w:pStyle w:val="paragraph"/>
                    <w:numPr>
                      <w:ilvl w:val="0"/>
                      <w:numId w:val="3"/>
                    </w:numPr>
                    <w:spacing w:after="0"/>
                    <w:jc w:val="both"/>
                    <w:textAlignment w:val="baseline"/>
                    <w:rPr>
                      <w:rFonts w:ascii="Arial" w:hAnsi="Arial" w:cs="Arial"/>
                      <w:color w:val="000000"/>
                      <w:sz w:val="22"/>
                      <w:szCs w:val="22"/>
                    </w:rPr>
                  </w:pPr>
                  <w:r w:rsidRPr="007C6587">
                    <w:rPr>
                      <w:rFonts w:ascii="Arial" w:hAnsi="Arial" w:cs="Arial"/>
                      <w:color w:val="000000"/>
                      <w:sz w:val="22"/>
                      <w:szCs w:val="22"/>
                    </w:rPr>
                    <w:t>Specialist Nurses</w:t>
                  </w:r>
                </w:p>
                <w:p w14:paraId="126A30F7" w14:textId="77777777" w:rsidR="005A21FD" w:rsidRDefault="005A21FD" w:rsidP="005A21FD">
                  <w:pPr>
                    <w:pStyle w:val="paragraph"/>
                    <w:numPr>
                      <w:ilvl w:val="0"/>
                      <w:numId w:val="3"/>
                    </w:numPr>
                    <w:spacing w:after="0"/>
                    <w:jc w:val="both"/>
                    <w:textAlignment w:val="baseline"/>
                    <w:rPr>
                      <w:rFonts w:ascii="Arial" w:hAnsi="Arial" w:cs="Arial"/>
                      <w:color w:val="000000"/>
                      <w:sz w:val="22"/>
                      <w:szCs w:val="22"/>
                    </w:rPr>
                  </w:pPr>
                  <w:r>
                    <w:rPr>
                      <w:rFonts w:ascii="Arial" w:hAnsi="Arial" w:cs="Arial"/>
                      <w:color w:val="000000"/>
                      <w:sz w:val="22"/>
                      <w:szCs w:val="22"/>
                    </w:rPr>
                    <w:t>Consultants and other medical staff</w:t>
                  </w:r>
                </w:p>
                <w:p w14:paraId="0EE53ED0" w14:textId="77777777" w:rsidR="005A21FD" w:rsidRDefault="005A21FD" w:rsidP="005A21FD">
                  <w:pPr>
                    <w:pStyle w:val="paragraph"/>
                    <w:numPr>
                      <w:ilvl w:val="0"/>
                      <w:numId w:val="3"/>
                    </w:numPr>
                    <w:spacing w:after="0"/>
                    <w:jc w:val="both"/>
                    <w:textAlignment w:val="baseline"/>
                    <w:rPr>
                      <w:rFonts w:ascii="Arial" w:hAnsi="Arial" w:cs="Arial"/>
                      <w:color w:val="000000"/>
                      <w:sz w:val="22"/>
                      <w:szCs w:val="22"/>
                    </w:rPr>
                  </w:pPr>
                  <w:r>
                    <w:rPr>
                      <w:rFonts w:ascii="Arial" w:hAnsi="Arial" w:cs="Arial"/>
                      <w:color w:val="000000"/>
                      <w:sz w:val="22"/>
                      <w:szCs w:val="22"/>
                    </w:rPr>
                    <w:t>Nursing Staff</w:t>
                  </w:r>
                </w:p>
                <w:p w14:paraId="0BA76531" w14:textId="77777777" w:rsidR="005A21FD" w:rsidRPr="001A54C9" w:rsidRDefault="005A21FD" w:rsidP="005A21FD">
                  <w:pPr>
                    <w:pStyle w:val="paragraph"/>
                    <w:numPr>
                      <w:ilvl w:val="0"/>
                      <w:numId w:val="3"/>
                    </w:numPr>
                    <w:spacing w:after="0"/>
                    <w:jc w:val="both"/>
                    <w:textAlignment w:val="baseline"/>
                    <w:rPr>
                      <w:rFonts w:ascii="Arial" w:hAnsi="Arial" w:cs="Arial"/>
                      <w:color w:val="000000"/>
                      <w:sz w:val="22"/>
                      <w:szCs w:val="22"/>
                    </w:rPr>
                  </w:pPr>
                  <w:r w:rsidRPr="001A54C9">
                    <w:rPr>
                      <w:rFonts w:ascii="Arial" w:hAnsi="Arial" w:cs="Arial"/>
                      <w:color w:val="000000"/>
                      <w:sz w:val="22"/>
                      <w:szCs w:val="22"/>
                    </w:rPr>
                    <w:t>Governance Managers</w:t>
                  </w:r>
                </w:p>
                <w:p w14:paraId="2FE1C20C" w14:textId="77777777" w:rsidR="005A21FD" w:rsidRDefault="005A21FD" w:rsidP="005A21FD">
                  <w:pPr>
                    <w:pStyle w:val="paragraph"/>
                    <w:numPr>
                      <w:ilvl w:val="0"/>
                      <w:numId w:val="3"/>
                    </w:numPr>
                    <w:spacing w:after="0"/>
                    <w:jc w:val="both"/>
                    <w:textAlignment w:val="baseline"/>
                    <w:rPr>
                      <w:rFonts w:ascii="Arial" w:hAnsi="Arial" w:cs="Arial"/>
                      <w:color w:val="000000"/>
                      <w:sz w:val="22"/>
                      <w:szCs w:val="22"/>
                    </w:rPr>
                  </w:pPr>
                  <w:r w:rsidRPr="001A54C9">
                    <w:rPr>
                      <w:rFonts w:ascii="Arial" w:hAnsi="Arial" w:cs="Arial"/>
                      <w:color w:val="000000"/>
                      <w:sz w:val="22"/>
                      <w:szCs w:val="22"/>
                    </w:rPr>
                    <w:t>HR Business Partner</w:t>
                  </w:r>
                </w:p>
                <w:p w14:paraId="02DE1783" w14:textId="77777777" w:rsidR="005A21FD" w:rsidRDefault="005A21FD" w:rsidP="005A21F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F05A9">
                    <w:rPr>
                      <w:rFonts w:ascii="Arial" w:hAnsi="Arial" w:cs="Arial"/>
                      <w:color w:val="000000"/>
                      <w:sz w:val="22"/>
                      <w:szCs w:val="22"/>
                    </w:rPr>
                    <w:t>Divisional Accountant</w:t>
                  </w:r>
                </w:p>
                <w:p w14:paraId="1D38A534" w14:textId="0F51FE28" w:rsidR="005A21FD" w:rsidRDefault="005A21FD" w:rsidP="005A21F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Corporate Services i.e. safeguarding, patient safety, patient experience</w:t>
                  </w:r>
                </w:p>
                <w:p w14:paraId="32A926E6" w14:textId="187BC86B" w:rsidR="005A21FD" w:rsidRDefault="009F6951" w:rsidP="009F695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w:t>
                  </w:r>
                  <w:r w:rsidR="00112197">
                    <w:rPr>
                      <w:rFonts w:ascii="Arial" w:hAnsi="Arial" w:cs="Arial"/>
                      <w:color w:val="000000"/>
                      <w:sz w:val="22"/>
                      <w:szCs w:val="22"/>
                    </w:rPr>
                    <w:t>PIC</w:t>
                  </w:r>
                  <w:r>
                    <w:rPr>
                      <w:rFonts w:ascii="Arial" w:hAnsi="Arial" w:cs="Arial"/>
                      <w:color w:val="000000"/>
                      <w:sz w:val="22"/>
                      <w:szCs w:val="22"/>
                    </w:rPr>
                    <w:t xml:space="preserve"> team</w:t>
                  </w:r>
                </w:p>
                <w:p w14:paraId="2126809B" w14:textId="0D91EFCC" w:rsidR="009F6951" w:rsidRPr="001C5245" w:rsidRDefault="009F6951" w:rsidP="005515F0">
                  <w:pPr>
                    <w:spacing w:after="0" w:line="240" w:lineRule="auto"/>
                    <w:ind w:left="714"/>
                    <w:rPr>
                      <w:rFonts w:ascii="Arial" w:hAnsi="Arial" w:cs="Arial"/>
                      <w:color w:val="000000"/>
                    </w:rPr>
                  </w:pPr>
                </w:p>
              </w:tc>
              <w:tc>
                <w:tcPr>
                  <w:tcW w:w="3554" w:type="dxa"/>
                  <w:tcBorders>
                    <w:top w:val="single" w:sz="4" w:space="0" w:color="auto"/>
                    <w:left w:val="nil"/>
                    <w:bottom w:val="single" w:sz="4" w:space="0" w:color="auto"/>
                    <w:right w:val="single" w:sz="4" w:space="0" w:color="auto"/>
                  </w:tcBorders>
                  <w:shd w:val="clear" w:color="auto" w:fill="auto"/>
                  <w:hideMark/>
                </w:tcPr>
                <w:p w14:paraId="35CD91CB" w14:textId="77777777" w:rsidR="00112197" w:rsidRPr="00112197" w:rsidRDefault="00112197" w:rsidP="005A21FD">
                  <w:pPr>
                    <w:pStyle w:val="paragraph"/>
                    <w:numPr>
                      <w:ilvl w:val="0"/>
                      <w:numId w:val="3"/>
                    </w:numPr>
                    <w:spacing w:before="0" w:beforeAutospacing="0" w:after="0" w:afterAutospacing="0"/>
                    <w:textAlignment w:val="baseline"/>
                    <w:rPr>
                      <w:rFonts w:ascii="Arial" w:hAnsi="Arial" w:cs="Arial"/>
                      <w:color w:val="000000"/>
                      <w:sz w:val="22"/>
                      <w:szCs w:val="22"/>
                    </w:rPr>
                  </w:pPr>
                  <w:r w:rsidRPr="00112197">
                    <w:rPr>
                      <w:rFonts w:ascii="Arial" w:hAnsi="Arial" w:cs="Arial"/>
                      <w:color w:val="000000"/>
                      <w:sz w:val="22"/>
                      <w:szCs w:val="22"/>
                    </w:rPr>
                    <w:t>NHSE</w:t>
                  </w:r>
                </w:p>
                <w:p w14:paraId="74B9C142" w14:textId="77777777" w:rsidR="00112197" w:rsidRPr="00112197" w:rsidRDefault="00112197" w:rsidP="005A21FD">
                  <w:pPr>
                    <w:pStyle w:val="paragraph"/>
                    <w:numPr>
                      <w:ilvl w:val="0"/>
                      <w:numId w:val="3"/>
                    </w:numPr>
                    <w:spacing w:before="0" w:beforeAutospacing="0" w:after="0" w:afterAutospacing="0"/>
                    <w:textAlignment w:val="baseline"/>
                    <w:rPr>
                      <w:rFonts w:ascii="Arial" w:hAnsi="Arial" w:cs="Arial"/>
                      <w:color w:val="000000"/>
                      <w:sz w:val="22"/>
                      <w:szCs w:val="22"/>
                    </w:rPr>
                  </w:pPr>
                  <w:r w:rsidRPr="00112197">
                    <w:rPr>
                      <w:rFonts w:ascii="Arial" w:hAnsi="Arial" w:cs="Arial"/>
                      <w:color w:val="000000"/>
                      <w:sz w:val="22"/>
                      <w:szCs w:val="22"/>
                    </w:rPr>
                    <w:t>UKHSA</w:t>
                  </w:r>
                </w:p>
                <w:p w14:paraId="5D207414" w14:textId="043EB531" w:rsidR="005A21FD" w:rsidRPr="00112197" w:rsidRDefault="005A21FD" w:rsidP="005A21FD">
                  <w:pPr>
                    <w:pStyle w:val="paragraph"/>
                    <w:numPr>
                      <w:ilvl w:val="0"/>
                      <w:numId w:val="3"/>
                    </w:numPr>
                    <w:spacing w:before="0" w:beforeAutospacing="0" w:after="0" w:afterAutospacing="0"/>
                    <w:textAlignment w:val="baseline"/>
                    <w:rPr>
                      <w:rFonts w:ascii="Arial" w:hAnsi="Arial" w:cs="Arial"/>
                      <w:color w:val="000000"/>
                      <w:sz w:val="22"/>
                      <w:szCs w:val="22"/>
                    </w:rPr>
                  </w:pPr>
                  <w:r w:rsidRPr="00112197">
                    <w:rPr>
                      <w:rFonts w:ascii="Arial" w:hAnsi="Arial" w:cs="Arial"/>
                      <w:color w:val="000000"/>
                      <w:sz w:val="22"/>
                      <w:szCs w:val="22"/>
                    </w:rPr>
                    <w:t>Patients/Carers/Relatives</w:t>
                  </w:r>
                </w:p>
                <w:p w14:paraId="4111FED4" w14:textId="77777777" w:rsidR="005A21FD" w:rsidRPr="00112197" w:rsidRDefault="005A21FD" w:rsidP="005A21FD">
                  <w:pPr>
                    <w:pStyle w:val="paragraph"/>
                    <w:numPr>
                      <w:ilvl w:val="0"/>
                      <w:numId w:val="3"/>
                    </w:numPr>
                    <w:spacing w:before="0" w:beforeAutospacing="0" w:after="0" w:afterAutospacing="0"/>
                    <w:textAlignment w:val="baseline"/>
                    <w:rPr>
                      <w:rFonts w:ascii="Arial" w:hAnsi="Arial" w:cs="Arial"/>
                      <w:color w:val="000000"/>
                      <w:sz w:val="22"/>
                      <w:szCs w:val="22"/>
                    </w:rPr>
                  </w:pPr>
                  <w:r w:rsidRPr="00112197">
                    <w:rPr>
                      <w:rFonts w:ascii="Arial" w:hAnsi="Arial" w:cs="Arial"/>
                      <w:color w:val="000000"/>
                      <w:sz w:val="22"/>
                      <w:szCs w:val="22"/>
                    </w:rPr>
                    <w:t>External Agency Managers/staff</w:t>
                  </w:r>
                </w:p>
                <w:p w14:paraId="6A69E381" w14:textId="77777777" w:rsidR="005A21FD" w:rsidRPr="00112197" w:rsidRDefault="005A21FD" w:rsidP="005A21FD">
                  <w:pPr>
                    <w:pStyle w:val="paragraph"/>
                    <w:numPr>
                      <w:ilvl w:val="0"/>
                      <w:numId w:val="3"/>
                    </w:numPr>
                    <w:spacing w:before="0" w:beforeAutospacing="0" w:after="0" w:afterAutospacing="0"/>
                    <w:textAlignment w:val="baseline"/>
                    <w:rPr>
                      <w:rFonts w:ascii="Arial" w:hAnsi="Arial" w:cs="Arial"/>
                      <w:color w:val="000000"/>
                      <w:sz w:val="22"/>
                      <w:szCs w:val="22"/>
                    </w:rPr>
                  </w:pPr>
                  <w:r w:rsidRPr="00112197">
                    <w:rPr>
                      <w:rFonts w:ascii="Arial" w:hAnsi="Arial" w:cs="Arial"/>
                      <w:color w:val="000000"/>
                      <w:sz w:val="22"/>
                      <w:szCs w:val="22"/>
                    </w:rPr>
                    <w:t>Regulators</w:t>
                  </w:r>
                </w:p>
                <w:p w14:paraId="7B49B98E" w14:textId="77777777" w:rsidR="005A21FD" w:rsidRPr="00112197" w:rsidRDefault="005A21FD" w:rsidP="005A21FD">
                  <w:pPr>
                    <w:pStyle w:val="paragraph"/>
                    <w:numPr>
                      <w:ilvl w:val="0"/>
                      <w:numId w:val="3"/>
                    </w:numPr>
                    <w:spacing w:before="0" w:beforeAutospacing="0" w:after="0" w:afterAutospacing="0"/>
                    <w:textAlignment w:val="baseline"/>
                    <w:rPr>
                      <w:rFonts w:ascii="Arial" w:hAnsi="Arial" w:cs="Arial"/>
                      <w:color w:val="000000"/>
                      <w:sz w:val="22"/>
                      <w:szCs w:val="22"/>
                    </w:rPr>
                  </w:pPr>
                  <w:r w:rsidRPr="00112197">
                    <w:rPr>
                      <w:rFonts w:ascii="Arial" w:hAnsi="Arial" w:cs="Arial"/>
                      <w:color w:val="000000"/>
                      <w:sz w:val="22"/>
                      <w:szCs w:val="22"/>
                    </w:rPr>
                    <w:t>Other NHS Trusts</w:t>
                  </w:r>
                </w:p>
                <w:p w14:paraId="566079CA" w14:textId="77777777" w:rsidR="005A21FD" w:rsidRPr="00112197" w:rsidRDefault="005A21FD" w:rsidP="005A21FD">
                  <w:pPr>
                    <w:pStyle w:val="paragraph"/>
                    <w:numPr>
                      <w:ilvl w:val="0"/>
                      <w:numId w:val="3"/>
                    </w:numPr>
                    <w:spacing w:before="0" w:beforeAutospacing="0" w:after="0" w:afterAutospacing="0"/>
                    <w:textAlignment w:val="baseline"/>
                    <w:rPr>
                      <w:color w:val="000000"/>
                      <w:sz w:val="22"/>
                      <w:szCs w:val="22"/>
                    </w:rPr>
                  </w:pPr>
                  <w:r w:rsidRPr="00112197">
                    <w:rPr>
                      <w:rFonts w:ascii="Arial" w:hAnsi="Arial" w:cs="Arial"/>
                      <w:color w:val="000000"/>
                      <w:sz w:val="22"/>
                      <w:szCs w:val="22"/>
                    </w:rPr>
                    <w:t>ICB</w:t>
                  </w:r>
                </w:p>
                <w:p w14:paraId="741DCF70" w14:textId="77777777" w:rsidR="005A21FD" w:rsidRPr="00112197" w:rsidRDefault="005A21FD" w:rsidP="005A21FD">
                  <w:pPr>
                    <w:pStyle w:val="paragraph"/>
                    <w:numPr>
                      <w:ilvl w:val="0"/>
                      <w:numId w:val="3"/>
                    </w:numPr>
                    <w:spacing w:before="0" w:beforeAutospacing="0" w:after="0" w:afterAutospacing="0"/>
                    <w:textAlignment w:val="baseline"/>
                    <w:rPr>
                      <w:rFonts w:ascii="Arial" w:hAnsi="Arial" w:cs="Arial"/>
                      <w:color w:val="000000"/>
                      <w:sz w:val="22"/>
                      <w:szCs w:val="22"/>
                    </w:rPr>
                  </w:pPr>
                  <w:r w:rsidRPr="00112197">
                    <w:rPr>
                      <w:rFonts w:ascii="Arial" w:hAnsi="Arial" w:cs="Arial"/>
                      <w:color w:val="000000"/>
                      <w:sz w:val="22"/>
                      <w:szCs w:val="22"/>
                    </w:rPr>
                    <w:t>Industry Partners</w:t>
                  </w:r>
                </w:p>
                <w:p w14:paraId="601462A3" w14:textId="77777777" w:rsidR="00112197" w:rsidRPr="00112197" w:rsidRDefault="00112197" w:rsidP="00112197">
                  <w:pPr>
                    <w:pStyle w:val="paragraph"/>
                    <w:numPr>
                      <w:ilvl w:val="0"/>
                      <w:numId w:val="3"/>
                    </w:numPr>
                    <w:spacing w:after="0"/>
                    <w:textAlignment w:val="baseline"/>
                    <w:rPr>
                      <w:rFonts w:ascii="Arial" w:hAnsi="Arial" w:cs="Arial"/>
                      <w:color w:val="000000"/>
                      <w:sz w:val="22"/>
                      <w:szCs w:val="22"/>
                    </w:rPr>
                  </w:pPr>
                  <w:r w:rsidRPr="00112197">
                    <w:rPr>
                      <w:rFonts w:ascii="Arial" w:hAnsi="Arial" w:cs="Arial"/>
                      <w:color w:val="000000"/>
                      <w:sz w:val="22"/>
                      <w:szCs w:val="22"/>
                    </w:rPr>
                    <w:t>Health Protection Teams</w:t>
                  </w:r>
                </w:p>
                <w:p w14:paraId="4E2D284D" w14:textId="0918DF69" w:rsidR="00112197" w:rsidRPr="00A3791A" w:rsidRDefault="00112197" w:rsidP="00112197">
                  <w:pPr>
                    <w:pStyle w:val="paragraph"/>
                    <w:numPr>
                      <w:ilvl w:val="0"/>
                      <w:numId w:val="3"/>
                    </w:numPr>
                    <w:spacing w:before="0" w:beforeAutospacing="0" w:after="0" w:afterAutospacing="0"/>
                    <w:textAlignment w:val="baseline"/>
                    <w:rPr>
                      <w:rFonts w:ascii="Arial" w:hAnsi="Arial" w:cs="Arial"/>
                      <w:color w:val="000000"/>
                    </w:rPr>
                  </w:pPr>
                  <w:r w:rsidRPr="00112197">
                    <w:rPr>
                      <w:rFonts w:ascii="Arial" w:hAnsi="Arial" w:cs="Arial"/>
                      <w:color w:val="000000"/>
                      <w:sz w:val="22"/>
                      <w:szCs w:val="22"/>
                    </w:rPr>
                    <w:t>Consultant in Communicable Disease Control</w:t>
                  </w:r>
                </w:p>
              </w:tc>
            </w:tr>
          </w:tbl>
          <w:p w14:paraId="0C645375" w14:textId="662EC319" w:rsidR="008F7F1E" w:rsidRPr="00FB2627" w:rsidRDefault="008F7F1E" w:rsidP="00063E01">
            <w:pPr>
              <w:pStyle w:val="paragraph"/>
              <w:spacing w:before="0" w:beforeAutospacing="0" w:after="0" w:afterAutospacing="0"/>
              <w:textAlignment w:val="baseline"/>
              <w:rPr>
                <w:rFonts w:ascii="Arial" w:hAnsi="Arial" w:cs="Arial"/>
                <w:sz w:val="18"/>
                <w:szCs w:val="18"/>
              </w:rPr>
            </w:pPr>
          </w:p>
          <w:p w14:paraId="66255F16" w14:textId="77777777" w:rsidR="008E0D89" w:rsidRPr="00FB2627" w:rsidRDefault="008E0D89" w:rsidP="00F607B2">
            <w:pPr>
              <w:jc w:val="both"/>
              <w:rPr>
                <w:rFonts w:ascii="Arial" w:hAnsi="Arial" w:cs="Arial"/>
                <w:color w:val="FF0000"/>
              </w:rPr>
            </w:pPr>
          </w:p>
        </w:tc>
      </w:tr>
      <w:tr w:rsidR="0087013E" w:rsidRPr="00FB2627" w14:paraId="426ABECF" w14:textId="77777777" w:rsidTr="00884334">
        <w:tc>
          <w:tcPr>
            <w:tcW w:w="10206" w:type="dxa"/>
            <w:shd w:val="clear" w:color="auto" w:fill="002060"/>
          </w:tcPr>
          <w:p w14:paraId="034D2AAC" w14:textId="77777777" w:rsidR="0087013E" w:rsidRPr="00FB2627" w:rsidRDefault="0087013E" w:rsidP="00F607B2">
            <w:pPr>
              <w:jc w:val="both"/>
              <w:rPr>
                <w:rFonts w:ascii="Arial" w:hAnsi="Arial" w:cs="Arial"/>
                <w:b/>
              </w:rPr>
            </w:pPr>
            <w:r w:rsidRPr="00FB2627">
              <w:rPr>
                <w:rFonts w:ascii="Arial" w:hAnsi="Arial" w:cs="Arial"/>
                <w:b/>
              </w:rPr>
              <w:t xml:space="preserve">ORGANISATIONAL CHART </w:t>
            </w:r>
          </w:p>
        </w:tc>
      </w:tr>
      <w:tr w:rsidR="0087013E" w:rsidRPr="00FB2627" w14:paraId="3AEA884F" w14:textId="77777777" w:rsidTr="00884334">
        <w:tc>
          <w:tcPr>
            <w:tcW w:w="10206" w:type="dxa"/>
            <w:tcBorders>
              <w:bottom w:val="single" w:sz="4" w:space="0" w:color="auto"/>
            </w:tcBorders>
          </w:tcPr>
          <w:p w14:paraId="1426D921" w14:textId="175F0567" w:rsidR="005033D7" w:rsidRPr="00FB2627" w:rsidRDefault="005033D7" w:rsidP="00F607B2">
            <w:pPr>
              <w:jc w:val="both"/>
              <w:rPr>
                <w:rFonts w:ascii="Arial" w:hAnsi="Arial" w:cs="Arial"/>
              </w:rPr>
            </w:pPr>
          </w:p>
          <w:p w14:paraId="1A63485B" w14:textId="7F7F1B5B" w:rsidR="000C32E3" w:rsidRPr="00FB2627" w:rsidRDefault="000C32E3" w:rsidP="00FB2627">
            <w:pPr>
              <w:jc w:val="center"/>
              <w:rPr>
                <w:rFonts w:ascii="Arial" w:hAnsi="Arial" w:cs="Arial"/>
              </w:rPr>
            </w:pPr>
            <w:r w:rsidRPr="00FB2627">
              <w:rPr>
                <w:rFonts w:ascii="Arial" w:hAnsi="Arial" w:cs="Arial"/>
                <w:noProof/>
                <w:color w:val="0070C0"/>
                <w:lang w:eastAsia="en-GB"/>
              </w:rPr>
              <w:drawing>
                <wp:inline distT="0" distB="0" distL="0" distR="0" wp14:anchorId="1524A4AF" wp14:editId="3052B2CD">
                  <wp:extent cx="4410075" cy="1800225"/>
                  <wp:effectExtent l="0" t="19050" r="0" b="476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77777777" w:rsidR="000C32E3" w:rsidRPr="00FB2627" w:rsidRDefault="000C32E3" w:rsidP="00F607B2">
            <w:pPr>
              <w:jc w:val="both"/>
              <w:rPr>
                <w:rFonts w:ascii="Arial" w:hAnsi="Arial" w:cs="Arial"/>
              </w:rPr>
            </w:pPr>
          </w:p>
        </w:tc>
      </w:tr>
      <w:tr w:rsidR="00EB350B" w:rsidRPr="00FB2627" w14:paraId="52D3F1F7" w14:textId="77777777" w:rsidTr="00884334">
        <w:tc>
          <w:tcPr>
            <w:tcW w:w="10206" w:type="dxa"/>
            <w:shd w:val="clear" w:color="auto" w:fill="002060"/>
          </w:tcPr>
          <w:p w14:paraId="2565F0CF" w14:textId="22981BE9"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465ABC" w:rsidRPr="00FB2627" w14:paraId="352C4026" w14:textId="77777777" w:rsidTr="00884334">
        <w:tc>
          <w:tcPr>
            <w:tcW w:w="10206" w:type="dxa"/>
            <w:shd w:val="clear" w:color="auto" w:fill="FFFFFF" w:themeFill="background1"/>
          </w:tcPr>
          <w:p w14:paraId="39F662BB" w14:textId="77777777" w:rsidR="00465ABC" w:rsidRPr="00467304" w:rsidRDefault="00465ABC" w:rsidP="00465ABC">
            <w:pPr>
              <w:pStyle w:val="TableParagraph"/>
              <w:ind w:right="96"/>
              <w:jc w:val="both"/>
            </w:pPr>
            <w:r w:rsidRPr="00467304">
              <w:t>The post holder has the freedom to act autonomously to ensure that areas within portfolio achieves its objectives through the core areas of strategic planning; general management; financial management; performance management; planning, policy and service development, including transformation;</w:t>
            </w:r>
            <w:r w:rsidRPr="00467304">
              <w:rPr>
                <w:spacing w:val="-41"/>
              </w:rPr>
              <w:t xml:space="preserve"> </w:t>
            </w:r>
            <w:r w:rsidRPr="00467304">
              <w:t xml:space="preserve">service </w:t>
            </w:r>
            <w:r w:rsidRPr="00467304">
              <w:lastRenderedPageBreak/>
              <w:t>quality; workforce management; and information</w:t>
            </w:r>
            <w:r w:rsidRPr="00467304">
              <w:rPr>
                <w:spacing w:val="-1"/>
              </w:rPr>
              <w:t xml:space="preserve"> </w:t>
            </w:r>
            <w:r w:rsidRPr="00467304">
              <w:t>Management.</w:t>
            </w:r>
          </w:p>
          <w:p w14:paraId="3C367C65" w14:textId="77777777" w:rsidR="00465ABC" w:rsidRPr="00467304" w:rsidRDefault="00465ABC" w:rsidP="00465ABC">
            <w:pPr>
              <w:pStyle w:val="TableParagraph"/>
              <w:spacing w:before="11"/>
              <w:rPr>
                <w:sz w:val="21"/>
              </w:rPr>
            </w:pPr>
          </w:p>
          <w:p w14:paraId="114F0E14" w14:textId="0CD91ADC" w:rsidR="00465ABC" w:rsidRPr="00467304" w:rsidRDefault="00465ABC" w:rsidP="00465ABC">
            <w:pPr>
              <w:rPr>
                <w:rFonts w:ascii="Arial" w:hAnsi="Arial" w:cs="Arial"/>
              </w:rPr>
            </w:pPr>
            <w:r w:rsidRPr="00467304">
              <w:rPr>
                <w:rFonts w:ascii="Arial" w:hAnsi="Arial" w:cs="Arial"/>
              </w:rPr>
              <w:t>The post holder will make decisions based on their own interpretation of broad clinical and</w:t>
            </w:r>
            <w:r w:rsidRPr="00467304">
              <w:rPr>
                <w:rFonts w:ascii="Arial" w:hAnsi="Arial" w:cs="Arial"/>
                <w:spacing w:val="-39"/>
              </w:rPr>
              <w:t xml:space="preserve"> </w:t>
            </w:r>
            <w:r w:rsidRPr="00467304">
              <w:rPr>
                <w:rFonts w:ascii="Arial" w:hAnsi="Arial" w:cs="Arial"/>
              </w:rPr>
              <w:t>professional policies advising the organisation how these should be interpreted. There will be significant autonomy in this role with the post holder being responsible for a wide range of</w:t>
            </w:r>
            <w:r w:rsidRPr="00467304">
              <w:rPr>
                <w:rFonts w:ascii="Arial" w:hAnsi="Arial" w:cs="Arial"/>
                <w:spacing w:val="-12"/>
              </w:rPr>
              <w:t xml:space="preserve"> </w:t>
            </w:r>
            <w:r w:rsidRPr="00467304">
              <w:rPr>
                <w:rFonts w:ascii="Arial" w:hAnsi="Arial" w:cs="Arial"/>
              </w:rPr>
              <w:t xml:space="preserve">duties. This would include complex patient care and safety decisions, </w:t>
            </w:r>
            <w:r>
              <w:rPr>
                <w:rFonts w:ascii="Arial" w:hAnsi="Arial" w:cs="Arial"/>
              </w:rPr>
              <w:t xml:space="preserve">professional leadership, </w:t>
            </w:r>
            <w:r w:rsidRPr="00467304">
              <w:rPr>
                <w:rFonts w:ascii="Arial" w:hAnsi="Arial" w:cs="Arial"/>
              </w:rPr>
              <w:t>staffing skill mix challenges and complex HR issues.</w:t>
            </w:r>
          </w:p>
          <w:p w14:paraId="6FB444DA" w14:textId="77777777" w:rsidR="00465ABC" w:rsidRDefault="00465ABC" w:rsidP="00465ABC">
            <w:pPr>
              <w:jc w:val="both"/>
              <w:rPr>
                <w:rFonts w:ascii="Arial" w:hAnsi="Arial" w:cs="Arial"/>
              </w:rPr>
            </w:pPr>
          </w:p>
          <w:p w14:paraId="39043DEA" w14:textId="77777777" w:rsidR="00511AE0" w:rsidRDefault="00511AE0" w:rsidP="00511AE0">
            <w:pPr>
              <w:jc w:val="both"/>
              <w:rPr>
                <w:rFonts w:ascii="Arial" w:hAnsi="Arial" w:cs="Arial"/>
              </w:rPr>
            </w:pPr>
            <w:r>
              <w:rPr>
                <w:rFonts w:ascii="Arial" w:hAnsi="Arial" w:cs="Arial"/>
              </w:rPr>
              <w:t>The post holder establishes how relevant national guidance and policies should be interpreted and applied to practice.</w:t>
            </w:r>
          </w:p>
          <w:p w14:paraId="27F6767C" w14:textId="75AC57E1" w:rsidR="003A781D" w:rsidRPr="00F44762" w:rsidRDefault="003A781D" w:rsidP="00465ABC">
            <w:pPr>
              <w:jc w:val="both"/>
              <w:rPr>
                <w:rFonts w:ascii="Arial" w:hAnsi="Arial" w:cs="Arial"/>
              </w:rPr>
            </w:pPr>
          </w:p>
        </w:tc>
      </w:tr>
      <w:tr w:rsidR="00465ABC" w:rsidRPr="00FB2627" w14:paraId="5BFB30B1" w14:textId="77777777" w:rsidTr="00884334">
        <w:tc>
          <w:tcPr>
            <w:tcW w:w="10206" w:type="dxa"/>
            <w:shd w:val="clear" w:color="auto" w:fill="002060"/>
          </w:tcPr>
          <w:p w14:paraId="7DA5C81E" w14:textId="77777777" w:rsidR="00465ABC" w:rsidRPr="00FB2627" w:rsidRDefault="00465ABC" w:rsidP="00465ABC">
            <w:pPr>
              <w:jc w:val="both"/>
              <w:rPr>
                <w:rFonts w:ascii="Arial" w:hAnsi="Arial" w:cs="Arial"/>
              </w:rPr>
            </w:pPr>
            <w:r w:rsidRPr="00FB2627">
              <w:rPr>
                <w:rFonts w:ascii="Arial" w:hAnsi="Arial" w:cs="Arial"/>
                <w:b/>
              </w:rPr>
              <w:lastRenderedPageBreak/>
              <w:t xml:space="preserve">COMMUNICATION/RELATIONSHIP SKILLS </w:t>
            </w:r>
          </w:p>
        </w:tc>
      </w:tr>
      <w:tr w:rsidR="00465ABC" w:rsidRPr="00FB2627" w14:paraId="4B82442A" w14:textId="77777777" w:rsidTr="00884334">
        <w:tc>
          <w:tcPr>
            <w:tcW w:w="10206" w:type="dxa"/>
            <w:tcBorders>
              <w:bottom w:val="single" w:sz="4" w:space="0" w:color="auto"/>
            </w:tcBorders>
          </w:tcPr>
          <w:p w14:paraId="3CD1EC85" w14:textId="77777777" w:rsidR="00890DC7" w:rsidRPr="00890DC7" w:rsidRDefault="00890DC7" w:rsidP="00890DC7">
            <w:pPr>
              <w:spacing w:line="276" w:lineRule="auto"/>
              <w:jc w:val="both"/>
              <w:rPr>
                <w:rFonts w:ascii="Arial" w:hAnsi="Arial" w:cs="Arial"/>
              </w:rPr>
            </w:pPr>
            <w:r w:rsidRPr="00890DC7">
              <w:rPr>
                <w:rFonts w:ascii="Arial" w:hAnsi="Arial" w:cs="Arial"/>
              </w:rPr>
              <w:t>The post holder will:</w:t>
            </w:r>
          </w:p>
          <w:p w14:paraId="5C6B90E4" w14:textId="77777777" w:rsidR="00890DC7" w:rsidRPr="00890DC7" w:rsidRDefault="00890DC7" w:rsidP="003C69DC">
            <w:pPr>
              <w:numPr>
                <w:ilvl w:val="0"/>
                <w:numId w:val="24"/>
              </w:numPr>
              <w:jc w:val="both"/>
              <w:rPr>
                <w:rFonts w:ascii="Arial" w:eastAsia="Times New Roman" w:hAnsi="Arial" w:cs="Arial"/>
                <w:szCs w:val="24"/>
                <w:lang w:eastAsia="en-GB"/>
              </w:rPr>
            </w:pPr>
            <w:r w:rsidRPr="00890DC7">
              <w:rPr>
                <w:rFonts w:ascii="Arial" w:eastAsia="Times New Roman" w:hAnsi="Arial" w:cs="Arial"/>
                <w:szCs w:val="24"/>
                <w:lang w:eastAsia="en-GB"/>
              </w:rPr>
              <w:t xml:space="preserve">Demonstrate a high level of effective communication with all staff, including often communicating highly sensitive condition related information to patients, relatives, staff and carers. </w:t>
            </w:r>
          </w:p>
          <w:p w14:paraId="25A26E38" w14:textId="15553AA0" w:rsidR="00890DC7" w:rsidRPr="00890DC7" w:rsidRDefault="00890DC7" w:rsidP="003C69DC">
            <w:pPr>
              <w:numPr>
                <w:ilvl w:val="0"/>
                <w:numId w:val="24"/>
              </w:numPr>
              <w:jc w:val="both"/>
              <w:rPr>
                <w:rFonts w:ascii="Arial" w:eastAsia="Times New Roman" w:hAnsi="Arial" w:cs="Arial"/>
                <w:szCs w:val="24"/>
                <w:lang w:eastAsia="en-GB"/>
              </w:rPr>
            </w:pPr>
            <w:r w:rsidRPr="00890DC7">
              <w:rPr>
                <w:rFonts w:ascii="Arial" w:eastAsia="Times New Roman" w:hAnsi="Arial" w:cs="Arial"/>
                <w:szCs w:val="24"/>
                <w:lang w:eastAsia="en-GB"/>
              </w:rPr>
              <w:t>Utilise excellent communication and negotiation skills in order to influence and persuade others, engender co</w:t>
            </w:r>
            <w:r w:rsidR="00AD0D89">
              <w:rPr>
                <w:rFonts w:ascii="Arial" w:eastAsia="Times New Roman" w:hAnsi="Arial" w:cs="Arial"/>
                <w:szCs w:val="24"/>
                <w:lang w:eastAsia="en-GB"/>
              </w:rPr>
              <w:t>-</w:t>
            </w:r>
            <w:r w:rsidRPr="00890DC7">
              <w:rPr>
                <w:rFonts w:ascii="Arial" w:eastAsia="Times New Roman" w:hAnsi="Arial" w:cs="Arial"/>
                <w:szCs w:val="24"/>
                <w:lang w:eastAsia="en-GB"/>
              </w:rPr>
              <w:t>operation in relation to service improvements and the implementation of change within the Trust.</w:t>
            </w:r>
          </w:p>
          <w:p w14:paraId="636B29B1" w14:textId="77777777" w:rsidR="00890DC7" w:rsidRPr="00890DC7" w:rsidRDefault="00890DC7" w:rsidP="003C69DC">
            <w:pPr>
              <w:numPr>
                <w:ilvl w:val="0"/>
                <w:numId w:val="24"/>
              </w:numPr>
              <w:jc w:val="both"/>
              <w:rPr>
                <w:rFonts w:ascii="Arial" w:eastAsia="Times New Roman" w:hAnsi="Arial" w:cs="Arial"/>
                <w:szCs w:val="24"/>
                <w:lang w:eastAsia="en-GB"/>
              </w:rPr>
            </w:pPr>
            <w:r w:rsidRPr="00890DC7">
              <w:rPr>
                <w:rFonts w:ascii="Arial" w:eastAsia="Times New Roman" w:hAnsi="Arial" w:cs="Arial"/>
                <w:szCs w:val="24"/>
                <w:lang w:eastAsia="en-GB"/>
              </w:rPr>
              <w:t xml:space="preserve">Demonstrate empathy and all aspects of effective emotional intelligence. </w:t>
            </w:r>
          </w:p>
          <w:p w14:paraId="3CC61B15" w14:textId="1950682E" w:rsidR="00890DC7" w:rsidRDefault="00890DC7" w:rsidP="003C69DC">
            <w:pPr>
              <w:numPr>
                <w:ilvl w:val="0"/>
                <w:numId w:val="24"/>
              </w:numPr>
              <w:jc w:val="both"/>
              <w:rPr>
                <w:rFonts w:ascii="Arial" w:eastAsia="Times New Roman" w:hAnsi="Arial" w:cs="Arial"/>
                <w:szCs w:val="24"/>
                <w:lang w:eastAsia="en-GB"/>
              </w:rPr>
            </w:pPr>
            <w:r w:rsidRPr="00890DC7">
              <w:rPr>
                <w:rFonts w:ascii="Arial" w:eastAsia="Times New Roman" w:hAnsi="Arial" w:cs="Arial"/>
                <w:szCs w:val="24"/>
                <w:lang w:eastAsia="en-GB"/>
              </w:rPr>
              <w:t>Strong presentation skills are required, as is the ability to influence views convincingly and coherently by using a variety of media.</w:t>
            </w:r>
          </w:p>
          <w:p w14:paraId="4B22CCC4" w14:textId="27618CD2" w:rsidR="00B1213B" w:rsidRPr="00B1213B" w:rsidRDefault="00B1213B" w:rsidP="003C69DC">
            <w:pPr>
              <w:numPr>
                <w:ilvl w:val="0"/>
                <w:numId w:val="24"/>
              </w:numPr>
              <w:jc w:val="both"/>
              <w:rPr>
                <w:rFonts w:ascii="Arial" w:eastAsia="Times New Roman" w:hAnsi="Arial" w:cs="Arial"/>
                <w:szCs w:val="24"/>
                <w:lang w:eastAsia="en-GB"/>
              </w:rPr>
            </w:pPr>
            <w:r w:rsidRPr="00B1213B">
              <w:rPr>
                <w:rFonts w:ascii="Arial" w:eastAsia="Times New Roman" w:hAnsi="Arial" w:cs="Arial"/>
                <w:szCs w:val="24"/>
                <w:lang w:eastAsia="en-GB"/>
              </w:rPr>
              <w:t xml:space="preserve">Act as a clinical and professional role model for the </w:t>
            </w:r>
            <w:r w:rsidR="00AD0D89">
              <w:rPr>
                <w:rFonts w:ascii="Arial" w:eastAsia="Times New Roman" w:hAnsi="Arial" w:cs="Arial"/>
                <w:szCs w:val="24"/>
                <w:lang w:eastAsia="en-GB"/>
              </w:rPr>
              <w:t>IPC</w:t>
            </w:r>
            <w:r w:rsidRPr="00B1213B">
              <w:rPr>
                <w:rFonts w:ascii="Arial" w:eastAsia="Times New Roman" w:hAnsi="Arial" w:cs="Arial"/>
                <w:szCs w:val="24"/>
                <w:lang w:eastAsia="en-GB"/>
              </w:rPr>
              <w:t xml:space="preserve"> team. Ensure that clinical practice is kept up-to-date </w:t>
            </w:r>
          </w:p>
          <w:p w14:paraId="111662FB" w14:textId="4938EFEA" w:rsidR="00B1213B" w:rsidRPr="00B1213B" w:rsidRDefault="00B1213B" w:rsidP="003C69DC">
            <w:pPr>
              <w:numPr>
                <w:ilvl w:val="0"/>
                <w:numId w:val="24"/>
              </w:numPr>
              <w:jc w:val="both"/>
              <w:rPr>
                <w:rFonts w:ascii="Arial" w:eastAsia="Times New Roman" w:hAnsi="Arial" w:cs="Arial"/>
                <w:szCs w:val="24"/>
                <w:lang w:eastAsia="en-GB"/>
              </w:rPr>
            </w:pPr>
            <w:r w:rsidRPr="00B1213B">
              <w:rPr>
                <w:rFonts w:ascii="Arial" w:eastAsia="Times New Roman" w:hAnsi="Arial" w:cs="Arial"/>
                <w:szCs w:val="24"/>
                <w:lang w:eastAsia="en-GB"/>
              </w:rPr>
              <w:t xml:space="preserve">Responsible for negotiating and resolving complex and sometimes contentious issues and situations involving staff and </w:t>
            </w:r>
            <w:r w:rsidR="00AD0D89">
              <w:rPr>
                <w:rFonts w:ascii="Arial" w:eastAsia="Times New Roman" w:hAnsi="Arial" w:cs="Arial"/>
                <w:szCs w:val="24"/>
                <w:lang w:eastAsia="en-GB"/>
              </w:rPr>
              <w:t>IPC</w:t>
            </w:r>
            <w:r w:rsidRPr="00B1213B">
              <w:rPr>
                <w:rFonts w:ascii="Arial" w:eastAsia="Times New Roman" w:hAnsi="Arial" w:cs="Arial"/>
                <w:szCs w:val="24"/>
                <w:lang w:eastAsia="en-GB"/>
              </w:rPr>
              <w:t xml:space="preserve"> services </w:t>
            </w:r>
          </w:p>
          <w:p w14:paraId="22E0009E" w14:textId="77777777" w:rsidR="00B1213B" w:rsidRPr="00B1213B" w:rsidRDefault="00B1213B" w:rsidP="003C69DC">
            <w:pPr>
              <w:numPr>
                <w:ilvl w:val="0"/>
                <w:numId w:val="24"/>
              </w:numPr>
              <w:jc w:val="both"/>
              <w:rPr>
                <w:rFonts w:ascii="Arial" w:eastAsia="Times New Roman" w:hAnsi="Arial" w:cs="Arial"/>
                <w:szCs w:val="24"/>
                <w:lang w:eastAsia="en-GB"/>
              </w:rPr>
            </w:pPr>
            <w:r w:rsidRPr="00B1213B">
              <w:rPr>
                <w:rFonts w:ascii="Arial" w:eastAsia="Times New Roman" w:hAnsi="Arial" w:cs="Arial"/>
                <w:szCs w:val="24"/>
                <w:lang w:eastAsia="en-GB"/>
              </w:rPr>
              <w:t>Establish effective systems of communication to ensure that staff feel fully informed and involved in shaping the service</w:t>
            </w:r>
          </w:p>
          <w:p w14:paraId="0684612D" w14:textId="77777777" w:rsidR="00B1213B" w:rsidRPr="00B1213B" w:rsidRDefault="00B1213B" w:rsidP="003C69DC">
            <w:pPr>
              <w:numPr>
                <w:ilvl w:val="0"/>
                <w:numId w:val="24"/>
              </w:numPr>
              <w:jc w:val="both"/>
              <w:rPr>
                <w:rFonts w:ascii="Arial" w:eastAsia="Times New Roman" w:hAnsi="Arial" w:cs="Arial"/>
                <w:szCs w:val="24"/>
                <w:lang w:eastAsia="en-GB"/>
              </w:rPr>
            </w:pPr>
            <w:r w:rsidRPr="00B1213B">
              <w:rPr>
                <w:rFonts w:ascii="Arial" w:eastAsia="Times New Roman" w:hAnsi="Arial" w:cs="Arial"/>
                <w:szCs w:val="24"/>
                <w:lang w:eastAsia="en-GB"/>
              </w:rPr>
              <w:t>Represent the Trust at local, regional and national meetings as required</w:t>
            </w:r>
          </w:p>
          <w:p w14:paraId="1F90C288" w14:textId="77777777" w:rsidR="00B1213B" w:rsidRPr="00B1213B" w:rsidRDefault="00B1213B" w:rsidP="003C69DC">
            <w:pPr>
              <w:numPr>
                <w:ilvl w:val="0"/>
                <w:numId w:val="24"/>
              </w:numPr>
              <w:jc w:val="both"/>
              <w:rPr>
                <w:rFonts w:ascii="Arial" w:eastAsia="Times New Roman" w:hAnsi="Arial" w:cs="Arial"/>
                <w:szCs w:val="24"/>
                <w:lang w:eastAsia="en-GB"/>
              </w:rPr>
            </w:pPr>
            <w:r w:rsidRPr="00B1213B">
              <w:rPr>
                <w:rFonts w:ascii="Arial" w:eastAsia="Times New Roman" w:hAnsi="Arial" w:cs="Arial"/>
                <w:szCs w:val="24"/>
                <w:lang w:eastAsia="en-GB"/>
              </w:rPr>
              <w:t xml:space="preserve">Participate in and support with the ward accreditation programme </w:t>
            </w:r>
          </w:p>
          <w:p w14:paraId="0F83A451" w14:textId="77777777" w:rsidR="00B1213B" w:rsidRPr="00B1213B" w:rsidRDefault="00B1213B" w:rsidP="003C69DC">
            <w:pPr>
              <w:numPr>
                <w:ilvl w:val="0"/>
                <w:numId w:val="24"/>
              </w:numPr>
              <w:jc w:val="both"/>
              <w:rPr>
                <w:rFonts w:ascii="Arial" w:eastAsia="Times New Roman" w:hAnsi="Arial" w:cs="Arial"/>
                <w:szCs w:val="24"/>
                <w:lang w:eastAsia="en-GB"/>
              </w:rPr>
            </w:pPr>
            <w:r w:rsidRPr="00B1213B">
              <w:rPr>
                <w:rFonts w:ascii="Arial" w:eastAsia="Times New Roman" w:hAnsi="Arial" w:cs="Arial"/>
                <w:szCs w:val="24"/>
                <w:lang w:eastAsia="en-GB"/>
              </w:rPr>
              <w:t>Responsible for keeping patient information and website information up to date.</w:t>
            </w:r>
          </w:p>
          <w:p w14:paraId="484360C9" w14:textId="253AA90D" w:rsidR="00B1213B" w:rsidRPr="00B1213B" w:rsidRDefault="00B1213B" w:rsidP="003C69DC">
            <w:pPr>
              <w:numPr>
                <w:ilvl w:val="0"/>
                <w:numId w:val="24"/>
              </w:numPr>
              <w:jc w:val="both"/>
              <w:rPr>
                <w:rFonts w:ascii="Arial" w:eastAsia="Times New Roman" w:hAnsi="Arial" w:cs="Arial"/>
                <w:szCs w:val="24"/>
                <w:lang w:eastAsia="en-GB"/>
              </w:rPr>
            </w:pPr>
            <w:r w:rsidRPr="00B1213B">
              <w:rPr>
                <w:rFonts w:ascii="Arial" w:eastAsia="Times New Roman" w:hAnsi="Arial" w:cs="Arial"/>
                <w:szCs w:val="24"/>
                <w:lang w:eastAsia="en-GB"/>
              </w:rPr>
              <w:t xml:space="preserve">Act as a member of relevant Trust assurance meetings as appropriate/requested </w:t>
            </w:r>
          </w:p>
          <w:p w14:paraId="5BE4E30C" w14:textId="724C5EE9" w:rsidR="00B1213B" w:rsidRPr="00B1213B" w:rsidRDefault="00B1213B" w:rsidP="003C69DC">
            <w:pPr>
              <w:numPr>
                <w:ilvl w:val="0"/>
                <w:numId w:val="24"/>
              </w:numPr>
              <w:jc w:val="both"/>
              <w:rPr>
                <w:rFonts w:ascii="Arial" w:eastAsia="Times New Roman" w:hAnsi="Arial" w:cs="Arial"/>
                <w:szCs w:val="24"/>
                <w:lang w:eastAsia="en-GB"/>
              </w:rPr>
            </w:pPr>
            <w:r w:rsidRPr="00B1213B">
              <w:rPr>
                <w:rFonts w:ascii="Arial" w:eastAsia="Times New Roman" w:hAnsi="Arial" w:cs="Arial"/>
                <w:szCs w:val="24"/>
                <w:lang w:eastAsia="en-GB"/>
              </w:rPr>
              <w:t xml:space="preserve">Attend </w:t>
            </w:r>
            <w:r w:rsidR="004D1D25">
              <w:rPr>
                <w:rFonts w:ascii="Arial" w:eastAsia="Times New Roman" w:hAnsi="Arial" w:cs="Arial"/>
                <w:szCs w:val="24"/>
                <w:lang w:eastAsia="en-GB"/>
              </w:rPr>
              <w:t>Clinical Matron</w:t>
            </w:r>
            <w:r w:rsidRPr="00B1213B">
              <w:rPr>
                <w:rFonts w:ascii="Arial" w:eastAsia="Times New Roman" w:hAnsi="Arial" w:cs="Arial"/>
                <w:szCs w:val="24"/>
                <w:lang w:eastAsia="en-GB"/>
              </w:rPr>
              <w:t xml:space="preserve"> and Clinical Nurse Specialist </w:t>
            </w:r>
            <w:r w:rsidR="00AD0D89">
              <w:rPr>
                <w:rFonts w:ascii="Arial" w:eastAsia="Times New Roman" w:hAnsi="Arial" w:cs="Arial"/>
                <w:szCs w:val="24"/>
                <w:lang w:eastAsia="en-GB"/>
              </w:rPr>
              <w:t>f</w:t>
            </w:r>
            <w:r w:rsidRPr="00B1213B">
              <w:rPr>
                <w:rFonts w:ascii="Arial" w:eastAsia="Times New Roman" w:hAnsi="Arial" w:cs="Arial"/>
                <w:szCs w:val="24"/>
                <w:lang w:eastAsia="en-GB"/>
              </w:rPr>
              <w:t>orums and other organisational meetings as necessary.</w:t>
            </w:r>
          </w:p>
          <w:p w14:paraId="76E73001" w14:textId="7E0F81D8" w:rsidR="00B1213B" w:rsidRPr="00B1213B" w:rsidRDefault="00B1213B" w:rsidP="003C69DC">
            <w:pPr>
              <w:numPr>
                <w:ilvl w:val="0"/>
                <w:numId w:val="24"/>
              </w:numPr>
              <w:jc w:val="both"/>
              <w:rPr>
                <w:rFonts w:ascii="Arial" w:eastAsia="Times New Roman" w:hAnsi="Arial" w:cs="Arial"/>
                <w:szCs w:val="24"/>
                <w:lang w:eastAsia="en-GB"/>
              </w:rPr>
            </w:pPr>
            <w:r w:rsidRPr="00B1213B">
              <w:rPr>
                <w:rFonts w:ascii="Arial" w:eastAsia="Times New Roman" w:hAnsi="Arial" w:cs="Arial"/>
                <w:szCs w:val="24"/>
                <w:lang w:eastAsia="en-GB"/>
              </w:rPr>
              <w:t xml:space="preserve">Attend the </w:t>
            </w:r>
            <w:r w:rsidR="00AD0D89">
              <w:rPr>
                <w:rFonts w:ascii="Arial" w:eastAsia="Times New Roman" w:hAnsi="Arial" w:cs="Arial"/>
                <w:szCs w:val="24"/>
                <w:lang w:eastAsia="en-GB"/>
              </w:rPr>
              <w:t>South West IPC Network meetings</w:t>
            </w:r>
          </w:p>
          <w:p w14:paraId="3CB971B8" w14:textId="50B627F9" w:rsidR="00B1213B" w:rsidRDefault="00B1213B" w:rsidP="003C69DC">
            <w:pPr>
              <w:numPr>
                <w:ilvl w:val="0"/>
                <w:numId w:val="24"/>
              </w:numPr>
              <w:jc w:val="both"/>
              <w:rPr>
                <w:rFonts w:ascii="Arial" w:eastAsia="Times New Roman" w:hAnsi="Arial" w:cs="Arial"/>
                <w:szCs w:val="24"/>
                <w:lang w:eastAsia="en-GB"/>
              </w:rPr>
            </w:pPr>
            <w:r w:rsidRPr="00B1213B">
              <w:rPr>
                <w:rFonts w:ascii="Arial" w:eastAsia="Times New Roman" w:hAnsi="Arial" w:cs="Arial"/>
                <w:szCs w:val="24"/>
                <w:lang w:eastAsia="en-GB"/>
              </w:rPr>
              <w:t>Provide responses to complaints when requested by the Trust complaints team.</w:t>
            </w:r>
          </w:p>
          <w:p w14:paraId="6106DA29" w14:textId="77777777" w:rsidR="00904D9A" w:rsidRPr="003F4320" w:rsidRDefault="00904D9A" w:rsidP="003C69DC">
            <w:pPr>
              <w:pStyle w:val="ListParagraph"/>
              <w:numPr>
                <w:ilvl w:val="0"/>
                <w:numId w:val="24"/>
              </w:numPr>
              <w:spacing w:before="0"/>
              <w:rPr>
                <w:rFonts w:cs="Arial"/>
              </w:rPr>
            </w:pPr>
            <w:r w:rsidRPr="003F4320">
              <w:rPr>
                <w:rFonts w:cs="Arial"/>
              </w:rPr>
              <w:t xml:space="preserve">Provide and receive complex, sensitive/highly </w:t>
            </w:r>
            <w:r>
              <w:rPr>
                <w:rFonts w:cs="Arial"/>
              </w:rPr>
              <w:t>sensitive or contentious information</w:t>
            </w:r>
            <w:r w:rsidRPr="003F4320">
              <w:rPr>
                <w:rFonts w:cs="Arial"/>
              </w:rPr>
              <w:t>, and be aware</w:t>
            </w:r>
            <w:r>
              <w:rPr>
                <w:rFonts w:cs="Arial"/>
              </w:rPr>
              <w:t xml:space="preserve"> of</w:t>
            </w:r>
            <w:r w:rsidRPr="003F4320">
              <w:rPr>
                <w:rFonts w:cs="Arial"/>
              </w:rPr>
              <w:t xml:space="preserve"> and able to manage the barriers that can compromise effective communication. </w:t>
            </w:r>
            <w:r>
              <w:rPr>
                <w:rFonts w:cs="Arial"/>
              </w:rPr>
              <w:t>This will also include providing expert advice to managers and clinicians where required.</w:t>
            </w:r>
          </w:p>
          <w:p w14:paraId="7ADE4DC1" w14:textId="77777777" w:rsidR="00586F28" w:rsidRDefault="00586F28" w:rsidP="003C69DC">
            <w:pPr>
              <w:numPr>
                <w:ilvl w:val="0"/>
                <w:numId w:val="24"/>
              </w:numPr>
              <w:jc w:val="both"/>
              <w:rPr>
                <w:rFonts w:ascii="Arial" w:hAnsi="Arial" w:cs="Arial"/>
              </w:rPr>
            </w:pPr>
            <w:r w:rsidRPr="00836074">
              <w:rPr>
                <w:rFonts w:ascii="Arial" w:hAnsi="Arial" w:cs="Arial"/>
              </w:rPr>
              <w:t>Makes formal presentations to relevant Trust Committees</w:t>
            </w:r>
          </w:p>
          <w:p w14:paraId="3D59DF9F" w14:textId="77777777" w:rsidR="00586F28" w:rsidRDefault="00586F28" w:rsidP="003C69DC">
            <w:pPr>
              <w:numPr>
                <w:ilvl w:val="0"/>
                <w:numId w:val="24"/>
              </w:numPr>
              <w:jc w:val="both"/>
              <w:rPr>
                <w:rFonts w:ascii="Arial" w:hAnsi="Arial" w:cs="Arial"/>
              </w:rPr>
            </w:pPr>
            <w:r w:rsidRPr="00836074">
              <w:rPr>
                <w:rFonts w:ascii="Arial" w:hAnsi="Arial" w:cs="Arial"/>
              </w:rPr>
              <w:t xml:space="preserve">Provide representation on committees/working groups as required </w:t>
            </w:r>
          </w:p>
          <w:p w14:paraId="68BE859B" w14:textId="77777777" w:rsidR="003C69DC" w:rsidRPr="004F7310" w:rsidRDefault="003C69DC" w:rsidP="003C69DC">
            <w:pPr>
              <w:numPr>
                <w:ilvl w:val="0"/>
                <w:numId w:val="24"/>
              </w:numPr>
              <w:rPr>
                <w:rFonts w:ascii="Arial" w:hAnsi="Arial" w:cs="Arial"/>
              </w:rPr>
            </w:pPr>
            <w:r w:rsidRPr="004F7310">
              <w:rPr>
                <w:rFonts w:ascii="Arial" w:hAnsi="Arial" w:cs="Arial"/>
              </w:rPr>
              <w:t>Be prepared to challenge individuals’ actions/omissions if not compliant with trust policies and guidelines at any time</w:t>
            </w:r>
          </w:p>
          <w:p w14:paraId="7728530C" w14:textId="77777777" w:rsidR="00904D9A" w:rsidRPr="00890DC7" w:rsidRDefault="00904D9A" w:rsidP="003C69DC">
            <w:pPr>
              <w:numPr>
                <w:ilvl w:val="0"/>
                <w:numId w:val="24"/>
              </w:numPr>
              <w:jc w:val="both"/>
              <w:rPr>
                <w:rFonts w:ascii="Arial" w:eastAsia="Times New Roman" w:hAnsi="Arial" w:cs="Arial"/>
                <w:szCs w:val="24"/>
                <w:lang w:eastAsia="en-GB"/>
              </w:rPr>
            </w:pPr>
          </w:p>
          <w:p w14:paraId="4E87D1A3" w14:textId="1A5EAAFA" w:rsidR="00465ABC" w:rsidRPr="00890DC7" w:rsidRDefault="00465ABC" w:rsidP="00890DC7">
            <w:pPr>
              <w:jc w:val="both"/>
              <w:rPr>
                <w:rFonts w:ascii="Arial" w:hAnsi="Arial" w:cs="Arial"/>
              </w:rPr>
            </w:pPr>
          </w:p>
        </w:tc>
      </w:tr>
      <w:tr w:rsidR="00465ABC" w:rsidRPr="00FB2627" w14:paraId="7912B05B" w14:textId="77777777" w:rsidTr="00884334">
        <w:tc>
          <w:tcPr>
            <w:tcW w:w="10206" w:type="dxa"/>
            <w:shd w:val="clear" w:color="auto" w:fill="002060"/>
          </w:tcPr>
          <w:p w14:paraId="5F7DD2F3" w14:textId="77777777" w:rsidR="00465ABC" w:rsidRPr="00FB2627" w:rsidRDefault="00465ABC" w:rsidP="00465ABC">
            <w:pPr>
              <w:jc w:val="both"/>
              <w:rPr>
                <w:rFonts w:ascii="Arial" w:hAnsi="Arial" w:cs="Arial"/>
              </w:rPr>
            </w:pPr>
            <w:r w:rsidRPr="00FB2627">
              <w:rPr>
                <w:rFonts w:ascii="Arial" w:hAnsi="Arial" w:cs="Arial"/>
                <w:b/>
              </w:rPr>
              <w:t>ANALYTICAL/JUDGEMENTAL SKILLS</w:t>
            </w:r>
          </w:p>
        </w:tc>
      </w:tr>
      <w:tr w:rsidR="00465ABC" w:rsidRPr="00FB2627" w14:paraId="1267508A" w14:textId="77777777" w:rsidTr="00884334">
        <w:tc>
          <w:tcPr>
            <w:tcW w:w="10206" w:type="dxa"/>
            <w:tcBorders>
              <w:bottom w:val="single" w:sz="4" w:space="0" w:color="auto"/>
            </w:tcBorders>
          </w:tcPr>
          <w:p w14:paraId="36BBDDD7" w14:textId="60A2534D" w:rsidR="004C6A4A" w:rsidRPr="004C6A4A" w:rsidRDefault="00873CAB" w:rsidP="004C6A4A">
            <w:pPr>
              <w:pStyle w:val="ListParagraph"/>
              <w:numPr>
                <w:ilvl w:val="0"/>
                <w:numId w:val="10"/>
              </w:numPr>
              <w:rPr>
                <w:rFonts w:eastAsiaTheme="minorHAnsi" w:cs="Arial"/>
                <w:szCs w:val="22"/>
                <w:lang w:eastAsia="en-US"/>
              </w:rPr>
            </w:pPr>
            <w:r w:rsidRPr="004C6A4A">
              <w:rPr>
                <w:rFonts w:cs="Arial"/>
              </w:rPr>
              <w:t>Involvement in complex situations requiring analysis, interpretation and comparison of a range of options</w:t>
            </w:r>
            <w:r w:rsidR="00CA73D5" w:rsidRPr="004C6A4A">
              <w:rPr>
                <w:rFonts w:cs="Arial"/>
              </w:rPr>
              <w:t xml:space="preserve"> (e.g. </w:t>
            </w:r>
            <w:r w:rsidR="004C6A4A" w:rsidRPr="004C6A4A">
              <w:rPr>
                <w:rFonts w:eastAsiaTheme="minorHAnsi" w:cs="Arial"/>
                <w:szCs w:val="22"/>
                <w:lang w:eastAsia="en-US"/>
              </w:rPr>
              <w:t>infectious condition diagnoses and impact on health care and home life for both patients and staff.</w:t>
            </w:r>
            <w:r w:rsidR="004C6A4A">
              <w:rPr>
                <w:rFonts w:eastAsiaTheme="minorHAnsi" w:cs="Arial"/>
                <w:szCs w:val="22"/>
                <w:lang w:eastAsia="en-US"/>
              </w:rPr>
              <w:t>)</w:t>
            </w:r>
          </w:p>
          <w:p w14:paraId="13B17180" w14:textId="199DE545" w:rsidR="00873CAB" w:rsidRPr="00873CAB" w:rsidRDefault="00511AE0" w:rsidP="00873CAB">
            <w:pPr>
              <w:numPr>
                <w:ilvl w:val="0"/>
                <w:numId w:val="10"/>
              </w:numPr>
              <w:jc w:val="both"/>
              <w:rPr>
                <w:rFonts w:ascii="Arial" w:hAnsi="Arial" w:cs="Arial"/>
              </w:rPr>
            </w:pPr>
            <w:r>
              <w:rPr>
                <w:rFonts w:ascii="Arial" w:hAnsi="Arial" w:cs="Arial"/>
              </w:rPr>
              <w:t>A</w:t>
            </w:r>
            <w:r w:rsidR="00873CAB" w:rsidRPr="00873CAB">
              <w:rPr>
                <w:rFonts w:ascii="Arial" w:hAnsi="Arial" w:cs="Arial"/>
              </w:rPr>
              <w:t>ssess</w:t>
            </w:r>
            <w:r>
              <w:rPr>
                <w:rFonts w:ascii="Arial" w:hAnsi="Arial" w:cs="Arial"/>
              </w:rPr>
              <w:t>es</w:t>
            </w:r>
            <w:r w:rsidR="00873CAB" w:rsidRPr="00873CAB">
              <w:rPr>
                <w:rFonts w:ascii="Arial" w:hAnsi="Arial" w:cs="Arial"/>
              </w:rPr>
              <w:t xml:space="preserve"> and </w:t>
            </w:r>
            <w:r w:rsidRPr="00873CAB">
              <w:rPr>
                <w:rFonts w:ascii="Arial" w:hAnsi="Arial" w:cs="Arial"/>
              </w:rPr>
              <w:t>interpret</w:t>
            </w:r>
            <w:r>
              <w:rPr>
                <w:rFonts w:ascii="Arial" w:hAnsi="Arial" w:cs="Arial"/>
              </w:rPr>
              <w:t>s</w:t>
            </w:r>
            <w:r w:rsidRPr="00873CAB">
              <w:rPr>
                <w:rFonts w:ascii="Arial" w:hAnsi="Arial" w:cs="Arial"/>
              </w:rPr>
              <w:t xml:space="preserve"> </w:t>
            </w:r>
            <w:r w:rsidR="00873CAB" w:rsidRPr="00873CAB">
              <w:rPr>
                <w:rFonts w:ascii="Arial" w:hAnsi="Arial" w:cs="Arial"/>
              </w:rPr>
              <w:t>specialist acute and other patient conditions and taking appropriate actions.</w:t>
            </w:r>
          </w:p>
          <w:p w14:paraId="0E10B286" w14:textId="413B1E04" w:rsidR="00873CAB" w:rsidRDefault="00873CAB" w:rsidP="00873CAB">
            <w:pPr>
              <w:numPr>
                <w:ilvl w:val="0"/>
                <w:numId w:val="10"/>
              </w:numPr>
              <w:jc w:val="both"/>
              <w:rPr>
                <w:rFonts w:ascii="Arial" w:hAnsi="Arial" w:cs="Arial"/>
              </w:rPr>
            </w:pPr>
            <w:r w:rsidRPr="00873CAB">
              <w:rPr>
                <w:rFonts w:ascii="Arial" w:hAnsi="Arial" w:cs="Arial"/>
              </w:rPr>
              <w:t>To monitor and review the effectiveness of interventions with the patient and colleagues and modify this to meet changing needs and established goals of care</w:t>
            </w:r>
            <w:r>
              <w:rPr>
                <w:rFonts w:ascii="Arial" w:hAnsi="Arial" w:cs="Arial"/>
              </w:rPr>
              <w:t>.</w:t>
            </w:r>
          </w:p>
          <w:p w14:paraId="38DE5D42" w14:textId="569C3657" w:rsidR="00CA73D5" w:rsidRPr="00227884" w:rsidRDefault="00CA73D5" w:rsidP="00CA73D5">
            <w:pPr>
              <w:numPr>
                <w:ilvl w:val="0"/>
                <w:numId w:val="10"/>
              </w:numPr>
              <w:jc w:val="both"/>
              <w:rPr>
                <w:rFonts w:ascii="Arial" w:hAnsi="Arial" w:cs="Arial"/>
              </w:rPr>
            </w:pPr>
            <w:r w:rsidRPr="00227884">
              <w:rPr>
                <w:rFonts w:ascii="Arial" w:hAnsi="Arial" w:cs="Arial"/>
              </w:rPr>
              <w:t xml:space="preserve">Identify gaps in </w:t>
            </w:r>
            <w:r w:rsidR="004C6A4A">
              <w:rPr>
                <w:rFonts w:ascii="Arial" w:hAnsi="Arial" w:cs="Arial"/>
              </w:rPr>
              <w:t>IPC</w:t>
            </w:r>
            <w:r w:rsidRPr="00227884">
              <w:rPr>
                <w:rFonts w:ascii="Arial" w:hAnsi="Arial" w:cs="Arial"/>
              </w:rPr>
              <w:t xml:space="preserve"> policy and rectify as necessary.</w:t>
            </w:r>
          </w:p>
          <w:p w14:paraId="5D048B78" w14:textId="7670344C" w:rsidR="00873CAB" w:rsidRPr="00B812A4" w:rsidRDefault="00873CAB" w:rsidP="00873CAB">
            <w:pPr>
              <w:ind w:left="360"/>
              <w:jc w:val="both"/>
              <w:rPr>
                <w:rFonts w:ascii="Arial" w:hAnsi="Arial" w:cs="Arial"/>
              </w:rPr>
            </w:pPr>
          </w:p>
        </w:tc>
      </w:tr>
      <w:tr w:rsidR="00465ABC" w:rsidRPr="00FB2627" w14:paraId="55CF48B6" w14:textId="77777777" w:rsidTr="00884334">
        <w:tc>
          <w:tcPr>
            <w:tcW w:w="10206" w:type="dxa"/>
            <w:shd w:val="clear" w:color="auto" w:fill="002060"/>
          </w:tcPr>
          <w:p w14:paraId="20897EB9" w14:textId="77777777" w:rsidR="00465ABC" w:rsidRPr="00FB2627" w:rsidRDefault="00465ABC" w:rsidP="00465ABC">
            <w:pPr>
              <w:jc w:val="both"/>
              <w:rPr>
                <w:rFonts w:ascii="Arial" w:hAnsi="Arial" w:cs="Arial"/>
              </w:rPr>
            </w:pPr>
            <w:r w:rsidRPr="00FB2627">
              <w:rPr>
                <w:rFonts w:ascii="Arial" w:hAnsi="Arial" w:cs="Arial"/>
                <w:b/>
              </w:rPr>
              <w:t>PLANNING/ORGANISATIONAL SKILLS</w:t>
            </w:r>
          </w:p>
        </w:tc>
      </w:tr>
      <w:tr w:rsidR="00465ABC" w:rsidRPr="00FB2627" w14:paraId="0E5D2722" w14:textId="77777777" w:rsidTr="00884334">
        <w:tc>
          <w:tcPr>
            <w:tcW w:w="10206" w:type="dxa"/>
            <w:tcBorders>
              <w:bottom w:val="single" w:sz="4" w:space="0" w:color="auto"/>
            </w:tcBorders>
          </w:tcPr>
          <w:p w14:paraId="032325DD" w14:textId="3205E323" w:rsidR="00465ABC" w:rsidRDefault="00465ABC" w:rsidP="00465ABC">
            <w:pPr>
              <w:numPr>
                <w:ilvl w:val="0"/>
                <w:numId w:val="10"/>
              </w:numPr>
              <w:jc w:val="both"/>
              <w:rPr>
                <w:rFonts w:ascii="Arial" w:hAnsi="Arial" w:cs="Arial"/>
              </w:rPr>
            </w:pPr>
            <w:r w:rsidRPr="00E6363D">
              <w:rPr>
                <w:rFonts w:ascii="Arial" w:hAnsi="Arial" w:cs="Arial"/>
              </w:rPr>
              <w:lastRenderedPageBreak/>
              <w:t>Take overall responsibility for</w:t>
            </w:r>
            <w:r>
              <w:rPr>
                <w:rFonts w:ascii="Arial" w:hAnsi="Arial" w:cs="Arial"/>
              </w:rPr>
              <w:t>,</w:t>
            </w:r>
            <w:r w:rsidRPr="00E6363D">
              <w:rPr>
                <w:rFonts w:ascii="Arial" w:hAnsi="Arial" w:cs="Arial"/>
              </w:rPr>
              <w:t xml:space="preserve"> and lead on</w:t>
            </w:r>
            <w:r>
              <w:rPr>
                <w:rFonts w:ascii="Arial" w:hAnsi="Arial" w:cs="Arial"/>
              </w:rPr>
              <w:t>,</w:t>
            </w:r>
            <w:r w:rsidRPr="00E6363D">
              <w:rPr>
                <w:rFonts w:ascii="Arial" w:hAnsi="Arial" w:cs="Arial"/>
              </w:rPr>
              <w:t xml:space="preserve"> the provision of a co-ordinated </w:t>
            </w:r>
            <w:r>
              <w:rPr>
                <w:rFonts w:ascii="Arial" w:hAnsi="Arial" w:cs="Arial"/>
              </w:rPr>
              <w:t xml:space="preserve">operational </w:t>
            </w:r>
            <w:r w:rsidRPr="00E6363D">
              <w:rPr>
                <w:rFonts w:ascii="Arial" w:hAnsi="Arial" w:cs="Arial"/>
              </w:rPr>
              <w:t>specialist service</w:t>
            </w:r>
            <w:r>
              <w:rPr>
                <w:rFonts w:ascii="Arial" w:hAnsi="Arial" w:cs="Arial"/>
              </w:rPr>
              <w:t xml:space="preserve"> for the </w:t>
            </w:r>
            <w:r w:rsidR="00873CAB">
              <w:rPr>
                <w:rFonts w:ascii="Arial" w:hAnsi="Arial" w:cs="Arial"/>
              </w:rPr>
              <w:t>acute</w:t>
            </w:r>
            <w:r w:rsidR="004C6A4A">
              <w:rPr>
                <w:rFonts w:ascii="Arial" w:hAnsi="Arial" w:cs="Arial"/>
              </w:rPr>
              <w:t>,</w:t>
            </w:r>
            <w:r w:rsidR="00873CAB">
              <w:rPr>
                <w:rFonts w:ascii="Arial" w:hAnsi="Arial" w:cs="Arial"/>
              </w:rPr>
              <w:t xml:space="preserve"> </w:t>
            </w:r>
            <w:r>
              <w:rPr>
                <w:rFonts w:ascii="Arial" w:hAnsi="Arial" w:cs="Arial"/>
              </w:rPr>
              <w:t xml:space="preserve">community </w:t>
            </w:r>
            <w:r w:rsidR="004C6A4A">
              <w:rPr>
                <w:rFonts w:ascii="Arial" w:hAnsi="Arial" w:cs="Arial"/>
              </w:rPr>
              <w:t xml:space="preserve">and DPT IPC </w:t>
            </w:r>
            <w:r>
              <w:rPr>
                <w:rFonts w:ascii="Arial" w:hAnsi="Arial" w:cs="Arial"/>
              </w:rPr>
              <w:t>services</w:t>
            </w:r>
            <w:r w:rsidR="00873CAB">
              <w:rPr>
                <w:rFonts w:ascii="Arial" w:hAnsi="Arial" w:cs="Arial"/>
              </w:rPr>
              <w:t>.</w:t>
            </w:r>
            <w:r>
              <w:rPr>
                <w:rFonts w:ascii="Arial" w:hAnsi="Arial" w:cs="Arial"/>
              </w:rPr>
              <w:t xml:space="preserve"> </w:t>
            </w:r>
          </w:p>
          <w:p w14:paraId="4D9A8068" w14:textId="2E525CE3" w:rsidR="00873CAB" w:rsidRPr="00873CAB" w:rsidRDefault="00CA73D5" w:rsidP="00873CAB">
            <w:pPr>
              <w:numPr>
                <w:ilvl w:val="0"/>
                <w:numId w:val="10"/>
              </w:numPr>
              <w:jc w:val="both"/>
              <w:rPr>
                <w:rFonts w:ascii="Arial" w:hAnsi="Arial" w:cs="Arial"/>
              </w:rPr>
            </w:pPr>
            <w:r>
              <w:rPr>
                <w:rFonts w:ascii="Arial" w:hAnsi="Arial" w:cs="Arial"/>
              </w:rPr>
              <w:t xml:space="preserve">Delivery of the </w:t>
            </w:r>
            <w:r w:rsidR="004C6A4A">
              <w:rPr>
                <w:rFonts w:ascii="Arial" w:hAnsi="Arial" w:cs="Arial"/>
              </w:rPr>
              <w:t>IPC</w:t>
            </w:r>
            <w:r>
              <w:rPr>
                <w:rFonts w:ascii="Arial" w:hAnsi="Arial" w:cs="Arial"/>
              </w:rPr>
              <w:t xml:space="preserve"> </w:t>
            </w:r>
            <w:r w:rsidR="00873CAB" w:rsidRPr="00873CAB">
              <w:rPr>
                <w:rFonts w:ascii="Arial" w:hAnsi="Arial" w:cs="Arial"/>
              </w:rPr>
              <w:t xml:space="preserve">strategies which impact across the service and sector. </w:t>
            </w:r>
          </w:p>
          <w:p w14:paraId="137CD457" w14:textId="7A3A3F6A" w:rsidR="00873CAB" w:rsidRDefault="00873CAB" w:rsidP="00873CAB">
            <w:pPr>
              <w:numPr>
                <w:ilvl w:val="0"/>
                <w:numId w:val="10"/>
              </w:numPr>
              <w:jc w:val="both"/>
              <w:rPr>
                <w:rFonts w:ascii="Arial" w:hAnsi="Arial" w:cs="Arial"/>
              </w:rPr>
            </w:pPr>
            <w:r w:rsidRPr="00873CAB">
              <w:rPr>
                <w:rFonts w:ascii="Arial" w:hAnsi="Arial" w:cs="Arial"/>
              </w:rPr>
              <w:t>To use effective prioritisation, problem solving and delegation skills to manage time effectively</w:t>
            </w:r>
            <w:r>
              <w:rPr>
                <w:rFonts w:ascii="Arial" w:hAnsi="Arial" w:cs="Arial"/>
              </w:rPr>
              <w:t>.</w:t>
            </w:r>
          </w:p>
          <w:p w14:paraId="42F32AA4" w14:textId="6EE9ECDF" w:rsidR="00873CAB" w:rsidRPr="00873CAB" w:rsidRDefault="00873CAB" w:rsidP="00873CAB">
            <w:pPr>
              <w:numPr>
                <w:ilvl w:val="0"/>
                <w:numId w:val="10"/>
              </w:numPr>
              <w:jc w:val="both"/>
              <w:rPr>
                <w:rFonts w:ascii="Arial" w:hAnsi="Arial" w:cs="Arial"/>
              </w:rPr>
            </w:pPr>
            <w:r w:rsidRPr="00873CAB">
              <w:rPr>
                <w:rFonts w:ascii="Arial" w:hAnsi="Arial" w:cs="Arial"/>
              </w:rPr>
              <w:t>Lead and manage a team of specialist nurses providing clinical assessment and complex care to patients</w:t>
            </w:r>
            <w:r w:rsidR="004C6A4A">
              <w:rPr>
                <w:rFonts w:ascii="Arial" w:hAnsi="Arial" w:cs="Arial"/>
              </w:rPr>
              <w:t>.</w:t>
            </w:r>
          </w:p>
          <w:p w14:paraId="05B7BBDC" w14:textId="0B8CC30E" w:rsidR="00873CAB" w:rsidRPr="00873CAB" w:rsidRDefault="00873CAB" w:rsidP="00873CAB">
            <w:pPr>
              <w:numPr>
                <w:ilvl w:val="0"/>
                <w:numId w:val="10"/>
              </w:numPr>
              <w:jc w:val="both"/>
              <w:rPr>
                <w:rFonts w:ascii="Arial" w:hAnsi="Arial" w:cs="Arial"/>
              </w:rPr>
            </w:pPr>
            <w:r w:rsidRPr="00873CAB">
              <w:rPr>
                <w:rFonts w:ascii="Arial" w:hAnsi="Arial" w:cs="Arial"/>
              </w:rPr>
              <w:t xml:space="preserve">Lead on the development of relevant </w:t>
            </w:r>
            <w:r w:rsidR="004C6A4A">
              <w:rPr>
                <w:rFonts w:ascii="Arial" w:hAnsi="Arial" w:cs="Arial"/>
              </w:rPr>
              <w:t>IPC</w:t>
            </w:r>
            <w:r w:rsidRPr="00873CAB">
              <w:rPr>
                <w:rFonts w:ascii="Arial" w:hAnsi="Arial" w:cs="Arial"/>
              </w:rPr>
              <w:t xml:space="preserve"> work plans as identified/requested by the Trust</w:t>
            </w:r>
          </w:p>
          <w:p w14:paraId="74AE9812" w14:textId="77777777" w:rsidR="00873CAB" w:rsidRPr="00873CAB" w:rsidRDefault="00873CAB" w:rsidP="00873CAB">
            <w:pPr>
              <w:numPr>
                <w:ilvl w:val="0"/>
                <w:numId w:val="10"/>
              </w:numPr>
              <w:jc w:val="both"/>
              <w:rPr>
                <w:rFonts w:ascii="Arial" w:hAnsi="Arial" w:cs="Arial"/>
              </w:rPr>
            </w:pPr>
            <w:r w:rsidRPr="00873CAB">
              <w:rPr>
                <w:rFonts w:ascii="Arial" w:hAnsi="Arial" w:cs="Arial"/>
              </w:rPr>
              <w:t>Ensure that referrals to the department are appropriately prioritised and that delegation within the team is appropriate and equitable.</w:t>
            </w:r>
          </w:p>
          <w:p w14:paraId="0C254F3A" w14:textId="4299035F" w:rsidR="00873CAB" w:rsidRPr="009B7C66" w:rsidRDefault="00873CAB" w:rsidP="00873CAB">
            <w:pPr>
              <w:jc w:val="both"/>
              <w:rPr>
                <w:rFonts w:ascii="Arial" w:hAnsi="Arial" w:cs="Arial"/>
              </w:rPr>
            </w:pPr>
          </w:p>
        </w:tc>
      </w:tr>
      <w:tr w:rsidR="00465ABC" w:rsidRPr="00FB2627" w14:paraId="3DF86F0E" w14:textId="77777777" w:rsidTr="00884334">
        <w:tc>
          <w:tcPr>
            <w:tcW w:w="10206" w:type="dxa"/>
            <w:shd w:val="clear" w:color="auto" w:fill="002060"/>
          </w:tcPr>
          <w:p w14:paraId="26B30CA2" w14:textId="77777777" w:rsidR="00465ABC" w:rsidRPr="00FB2627" w:rsidRDefault="00465ABC" w:rsidP="00465ABC">
            <w:pPr>
              <w:jc w:val="both"/>
              <w:rPr>
                <w:rFonts w:ascii="Arial" w:hAnsi="Arial" w:cs="Arial"/>
              </w:rPr>
            </w:pPr>
            <w:r w:rsidRPr="00FB2627">
              <w:rPr>
                <w:rFonts w:ascii="Arial" w:hAnsi="Arial" w:cs="Arial"/>
                <w:b/>
              </w:rPr>
              <w:t xml:space="preserve">PATIENT/CLIENT CARE </w:t>
            </w:r>
          </w:p>
        </w:tc>
      </w:tr>
      <w:tr w:rsidR="00465ABC" w:rsidRPr="00FB2627" w14:paraId="08FCD8C0" w14:textId="77777777" w:rsidTr="00884334">
        <w:tc>
          <w:tcPr>
            <w:tcW w:w="10206" w:type="dxa"/>
            <w:tcBorders>
              <w:bottom w:val="single" w:sz="4" w:space="0" w:color="auto"/>
            </w:tcBorders>
          </w:tcPr>
          <w:p w14:paraId="1524BBAD" w14:textId="77777777" w:rsidR="00CA73D5" w:rsidRDefault="00CA73D5" w:rsidP="00586F28">
            <w:pPr>
              <w:pStyle w:val="ListParagraph"/>
              <w:numPr>
                <w:ilvl w:val="0"/>
                <w:numId w:val="11"/>
              </w:numPr>
              <w:spacing w:before="0"/>
              <w:rPr>
                <w:rFonts w:cs="Arial"/>
              </w:rPr>
            </w:pPr>
            <w:r w:rsidRPr="00EB7555">
              <w:rPr>
                <w:rFonts w:cs="Arial"/>
              </w:rPr>
              <w:t>Develop highly specialist care models</w:t>
            </w:r>
            <w:r>
              <w:rPr>
                <w:rFonts w:cs="Arial"/>
              </w:rPr>
              <w:t xml:space="preserve"> and </w:t>
            </w:r>
            <w:r w:rsidRPr="00EB7555">
              <w:rPr>
                <w:rFonts w:cs="Arial"/>
              </w:rPr>
              <w:t>pathways for individual patients across</w:t>
            </w:r>
            <w:r>
              <w:rPr>
                <w:rFonts w:cs="Arial"/>
              </w:rPr>
              <w:t xml:space="preserve"> the Trust. </w:t>
            </w:r>
          </w:p>
          <w:p w14:paraId="4D186D9F" w14:textId="00E2E52E" w:rsidR="00CA73D5" w:rsidRDefault="00CA73D5" w:rsidP="00586F28">
            <w:pPr>
              <w:pStyle w:val="ListParagraph"/>
              <w:numPr>
                <w:ilvl w:val="0"/>
                <w:numId w:val="11"/>
              </w:numPr>
              <w:spacing w:before="0"/>
              <w:rPr>
                <w:rFonts w:cs="Arial"/>
              </w:rPr>
            </w:pPr>
            <w:r>
              <w:rPr>
                <w:rFonts w:cs="Arial"/>
              </w:rPr>
              <w:t xml:space="preserve">Responsible for the delivery of speciality programmes of care within the </w:t>
            </w:r>
            <w:r w:rsidR="00861AA8">
              <w:rPr>
                <w:rFonts w:cs="Arial"/>
              </w:rPr>
              <w:t>IPC</w:t>
            </w:r>
            <w:r>
              <w:rPr>
                <w:rFonts w:cs="Arial"/>
              </w:rPr>
              <w:t xml:space="preserve"> service and the provision of specialised advice.</w:t>
            </w:r>
          </w:p>
          <w:p w14:paraId="792BF972" w14:textId="1B7EC49E" w:rsidR="00873CAB" w:rsidRDefault="00465ABC" w:rsidP="00586F28">
            <w:pPr>
              <w:numPr>
                <w:ilvl w:val="0"/>
                <w:numId w:val="11"/>
              </w:numPr>
              <w:jc w:val="both"/>
              <w:rPr>
                <w:rFonts w:ascii="Arial" w:hAnsi="Arial" w:cs="Arial"/>
              </w:rPr>
            </w:pPr>
            <w:r w:rsidRPr="00836074">
              <w:rPr>
                <w:rFonts w:ascii="Arial" w:hAnsi="Arial" w:cs="Arial"/>
              </w:rPr>
              <w:t>May undertake and/or teach complex clinical procedures that require dexterity and accuracy as part of job role for example aseptic technique</w:t>
            </w:r>
            <w:r w:rsidR="00873CAB">
              <w:rPr>
                <w:rFonts w:ascii="Arial" w:hAnsi="Arial" w:cs="Arial"/>
              </w:rPr>
              <w:t>.</w:t>
            </w:r>
          </w:p>
          <w:p w14:paraId="5B86238A" w14:textId="1EDC6755" w:rsidR="00227884" w:rsidRPr="00227884" w:rsidRDefault="00227884" w:rsidP="00586F28">
            <w:pPr>
              <w:numPr>
                <w:ilvl w:val="0"/>
                <w:numId w:val="11"/>
              </w:numPr>
              <w:jc w:val="both"/>
              <w:rPr>
                <w:rFonts w:ascii="Arial" w:hAnsi="Arial" w:cs="Arial"/>
              </w:rPr>
            </w:pPr>
            <w:r w:rsidRPr="00227884">
              <w:rPr>
                <w:rFonts w:ascii="Arial" w:hAnsi="Arial" w:cs="Arial"/>
              </w:rPr>
              <w:t xml:space="preserve">Undertake sufficient clinical practice in an expert </w:t>
            </w:r>
            <w:r w:rsidR="00861AA8">
              <w:rPr>
                <w:rFonts w:ascii="Arial" w:hAnsi="Arial" w:cs="Arial"/>
              </w:rPr>
              <w:t>IPC</w:t>
            </w:r>
            <w:r w:rsidRPr="00227884">
              <w:rPr>
                <w:rFonts w:ascii="Arial" w:hAnsi="Arial" w:cs="Arial"/>
              </w:rPr>
              <w:t xml:space="preserve"> capacity in order to maintain that expertise.</w:t>
            </w:r>
          </w:p>
          <w:p w14:paraId="722261A9" w14:textId="6F3E3113" w:rsidR="00227884" w:rsidRPr="00227884" w:rsidRDefault="00227884" w:rsidP="00586F28">
            <w:pPr>
              <w:numPr>
                <w:ilvl w:val="0"/>
                <w:numId w:val="11"/>
              </w:numPr>
              <w:jc w:val="both"/>
              <w:rPr>
                <w:rFonts w:ascii="Arial" w:hAnsi="Arial" w:cs="Arial"/>
              </w:rPr>
            </w:pPr>
            <w:r w:rsidRPr="00227884">
              <w:rPr>
                <w:rFonts w:ascii="Arial" w:hAnsi="Arial" w:cs="Arial"/>
              </w:rPr>
              <w:t>Work in collaboration</w:t>
            </w:r>
            <w:r w:rsidR="00861AA8">
              <w:rPr>
                <w:rFonts w:ascii="Arial" w:hAnsi="Arial" w:cs="Arial"/>
              </w:rPr>
              <w:t xml:space="preserve"> </w:t>
            </w:r>
            <w:r w:rsidRPr="00227884">
              <w:rPr>
                <w:rFonts w:ascii="Arial" w:hAnsi="Arial" w:cs="Arial"/>
              </w:rPr>
              <w:t xml:space="preserve">with multidisciplinary team members, notably but not restricted to </w:t>
            </w:r>
            <w:r w:rsidR="00861AA8">
              <w:rPr>
                <w:rFonts w:ascii="Arial" w:hAnsi="Arial" w:cs="Arial"/>
              </w:rPr>
              <w:t>microbiology, biomedical scientists, occupational health and site management teams.</w:t>
            </w:r>
          </w:p>
          <w:p w14:paraId="42775011" w14:textId="0ED1A115" w:rsidR="00227884" w:rsidRPr="00227884" w:rsidRDefault="00227884" w:rsidP="00586F28">
            <w:pPr>
              <w:numPr>
                <w:ilvl w:val="0"/>
                <w:numId w:val="11"/>
              </w:numPr>
              <w:jc w:val="both"/>
              <w:rPr>
                <w:rFonts w:ascii="Arial" w:hAnsi="Arial" w:cs="Arial"/>
              </w:rPr>
            </w:pPr>
            <w:r w:rsidRPr="00227884">
              <w:rPr>
                <w:rFonts w:ascii="Arial" w:hAnsi="Arial" w:cs="Arial"/>
              </w:rPr>
              <w:t>Assess patients and their complex needs and those of their families; plan, implement and evaluate appropriate programmes of care – this will include communicating highly sensitive information about diagnosis, treatment options and issues surrounding terminal illness and bereavement.</w:t>
            </w:r>
          </w:p>
          <w:p w14:paraId="2C1D44EE" w14:textId="69224DB7" w:rsidR="00227884" w:rsidRPr="00227884" w:rsidRDefault="00227884" w:rsidP="00586F28">
            <w:pPr>
              <w:numPr>
                <w:ilvl w:val="0"/>
                <w:numId w:val="11"/>
              </w:numPr>
              <w:jc w:val="both"/>
              <w:rPr>
                <w:rFonts w:ascii="Arial" w:hAnsi="Arial" w:cs="Arial"/>
              </w:rPr>
            </w:pPr>
            <w:r w:rsidRPr="00227884">
              <w:rPr>
                <w:rFonts w:ascii="Arial" w:hAnsi="Arial" w:cs="Arial"/>
              </w:rPr>
              <w:t xml:space="preserve">Provide emotional, psychological and practical support to the patient and their family/carer throughout their pathway and to facilitate communication between patients, families and professionals. </w:t>
            </w:r>
          </w:p>
          <w:p w14:paraId="387D4483" w14:textId="79EA3B98" w:rsidR="00227884" w:rsidRPr="00227884" w:rsidRDefault="00227884" w:rsidP="00586F28">
            <w:pPr>
              <w:numPr>
                <w:ilvl w:val="0"/>
                <w:numId w:val="11"/>
              </w:numPr>
              <w:jc w:val="both"/>
              <w:rPr>
                <w:rFonts w:ascii="Arial" w:hAnsi="Arial" w:cs="Arial"/>
              </w:rPr>
            </w:pPr>
            <w:r w:rsidRPr="00227884">
              <w:rPr>
                <w:rFonts w:ascii="Arial" w:hAnsi="Arial" w:cs="Arial"/>
              </w:rPr>
              <w:t>To recognise ethical dilemmas relating to care and act as the patient/relative’s advocate when required</w:t>
            </w:r>
          </w:p>
          <w:p w14:paraId="55A494AB" w14:textId="77777777" w:rsidR="00CA73D5" w:rsidRPr="00227884" w:rsidRDefault="00CA73D5" w:rsidP="00586F28">
            <w:pPr>
              <w:numPr>
                <w:ilvl w:val="0"/>
                <w:numId w:val="11"/>
              </w:numPr>
              <w:jc w:val="both"/>
              <w:rPr>
                <w:rFonts w:ascii="Arial" w:hAnsi="Arial" w:cs="Arial"/>
              </w:rPr>
            </w:pPr>
            <w:r w:rsidRPr="00227884">
              <w:rPr>
                <w:rFonts w:ascii="Arial" w:hAnsi="Arial" w:cs="Arial"/>
              </w:rPr>
              <w:t>Act as an expert resource to others in developing and improving specialist knowledge and skills in clinical practice, through acting as an assessor, teacher and facilitator.</w:t>
            </w:r>
          </w:p>
          <w:p w14:paraId="74B4C8A7" w14:textId="4996EA56" w:rsidR="00586F28" w:rsidRPr="00227884" w:rsidRDefault="00586F28" w:rsidP="00586F28">
            <w:pPr>
              <w:numPr>
                <w:ilvl w:val="0"/>
                <w:numId w:val="11"/>
              </w:numPr>
              <w:jc w:val="both"/>
              <w:rPr>
                <w:rFonts w:ascii="Arial" w:hAnsi="Arial" w:cs="Arial"/>
              </w:rPr>
            </w:pPr>
            <w:r w:rsidRPr="00227884">
              <w:rPr>
                <w:rFonts w:ascii="Arial" w:hAnsi="Arial" w:cs="Arial"/>
              </w:rPr>
              <w:t>To</w:t>
            </w:r>
            <w:r>
              <w:rPr>
                <w:rFonts w:ascii="Arial" w:hAnsi="Arial" w:cs="Arial"/>
              </w:rPr>
              <w:t xml:space="preserve"> clinically</w:t>
            </w:r>
            <w:r w:rsidRPr="00227884">
              <w:rPr>
                <w:rFonts w:ascii="Arial" w:hAnsi="Arial" w:cs="Arial"/>
              </w:rPr>
              <w:t xml:space="preserve"> lead </w:t>
            </w:r>
            <w:r>
              <w:rPr>
                <w:rFonts w:ascii="Arial" w:hAnsi="Arial" w:cs="Arial"/>
              </w:rPr>
              <w:t xml:space="preserve">the </w:t>
            </w:r>
            <w:r w:rsidR="00861AA8">
              <w:rPr>
                <w:rFonts w:ascii="Arial" w:hAnsi="Arial" w:cs="Arial"/>
              </w:rPr>
              <w:t>IPC</w:t>
            </w:r>
            <w:r w:rsidRPr="00227884">
              <w:rPr>
                <w:rFonts w:ascii="Arial" w:hAnsi="Arial" w:cs="Arial"/>
              </w:rPr>
              <w:t xml:space="preserve"> services</w:t>
            </w:r>
          </w:p>
          <w:p w14:paraId="7EC93B82" w14:textId="23E0911E" w:rsidR="00873CAB" w:rsidRPr="00063E01" w:rsidRDefault="00873CAB" w:rsidP="00227884">
            <w:pPr>
              <w:ind w:left="360"/>
              <w:jc w:val="both"/>
              <w:rPr>
                <w:rFonts w:ascii="Arial" w:hAnsi="Arial" w:cs="Arial"/>
              </w:rPr>
            </w:pPr>
          </w:p>
        </w:tc>
      </w:tr>
      <w:tr w:rsidR="00465ABC" w:rsidRPr="00FB2627" w14:paraId="02A714EB" w14:textId="77777777" w:rsidTr="00884334">
        <w:tc>
          <w:tcPr>
            <w:tcW w:w="10206" w:type="dxa"/>
            <w:shd w:val="clear" w:color="auto" w:fill="002060"/>
          </w:tcPr>
          <w:p w14:paraId="6713EE3A" w14:textId="77777777" w:rsidR="00465ABC" w:rsidRPr="00FB2627" w:rsidRDefault="00465ABC" w:rsidP="00465ABC">
            <w:pPr>
              <w:jc w:val="both"/>
              <w:rPr>
                <w:rFonts w:ascii="Arial" w:hAnsi="Arial" w:cs="Arial"/>
              </w:rPr>
            </w:pPr>
            <w:r w:rsidRPr="00FB2627">
              <w:rPr>
                <w:rFonts w:ascii="Arial" w:hAnsi="Arial" w:cs="Arial"/>
                <w:b/>
              </w:rPr>
              <w:t xml:space="preserve">POLICY/SERVICE DEVELOPMENT </w:t>
            </w:r>
          </w:p>
        </w:tc>
      </w:tr>
      <w:tr w:rsidR="00465ABC" w:rsidRPr="00FB2627" w14:paraId="74E7B99F" w14:textId="77777777" w:rsidTr="00884334">
        <w:tc>
          <w:tcPr>
            <w:tcW w:w="10206" w:type="dxa"/>
            <w:tcBorders>
              <w:bottom w:val="single" w:sz="4" w:space="0" w:color="auto"/>
            </w:tcBorders>
          </w:tcPr>
          <w:p w14:paraId="26221A95" w14:textId="0A76FBEA" w:rsidR="00465ABC" w:rsidRDefault="00465ABC" w:rsidP="00465ABC">
            <w:pPr>
              <w:numPr>
                <w:ilvl w:val="0"/>
                <w:numId w:val="10"/>
              </w:numPr>
              <w:jc w:val="both"/>
              <w:rPr>
                <w:rFonts w:ascii="Arial" w:hAnsi="Arial" w:cs="Arial"/>
              </w:rPr>
            </w:pPr>
            <w:r w:rsidRPr="00836074">
              <w:rPr>
                <w:rFonts w:ascii="Arial" w:hAnsi="Arial" w:cs="Arial"/>
              </w:rPr>
              <w:t xml:space="preserve">Develops specialist nursing and multidisciplinary protocols and policies </w:t>
            </w:r>
          </w:p>
          <w:p w14:paraId="56C571F8" w14:textId="77777777" w:rsidR="00227884" w:rsidRPr="00227884" w:rsidRDefault="00227884" w:rsidP="00227884">
            <w:pPr>
              <w:numPr>
                <w:ilvl w:val="0"/>
                <w:numId w:val="10"/>
              </w:numPr>
              <w:jc w:val="both"/>
              <w:rPr>
                <w:rFonts w:ascii="Arial" w:hAnsi="Arial" w:cs="Arial"/>
              </w:rPr>
            </w:pPr>
            <w:r w:rsidRPr="00227884">
              <w:rPr>
                <w:rFonts w:ascii="Arial" w:hAnsi="Arial" w:cs="Arial"/>
              </w:rPr>
              <w:t>Utilise up to date evidence and guidelines from authoritative bodies to underpin clinical care and advice, written guidance and education being delivered and to be responsible for producing and updating relevant policies and procedures</w:t>
            </w:r>
          </w:p>
          <w:p w14:paraId="6FB20FA8" w14:textId="5B6BB81C" w:rsidR="00227884" w:rsidRPr="00227884" w:rsidRDefault="00227884" w:rsidP="00227884">
            <w:pPr>
              <w:numPr>
                <w:ilvl w:val="0"/>
                <w:numId w:val="10"/>
              </w:numPr>
              <w:jc w:val="both"/>
              <w:rPr>
                <w:rFonts w:ascii="Arial" w:hAnsi="Arial" w:cs="Arial"/>
              </w:rPr>
            </w:pPr>
            <w:r w:rsidRPr="00227884">
              <w:rPr>
                <w:rFonts w:ascii="Arial" w:hAnsi="Arial" w:cs="Arial"/>
              </w:rPr>
              <w:t>Appraise key reports (such as Public Inquiries) and guidance documents (such as NICE</w:t>
            </w:r>
            <w:r w:rsidR="00861AA8">
              <w:rPr>
                <w:rFonts w:ascii="Arial" w:hAnsi="Arial" w:cs="Arial"/>
              </w:rPr>
              <w:t xml:space="preserve"> and NHSE</w:t>
            </w:r>
            <w:r w:rsidRPr="00227884">
              <w:rPr>
                <w:rFonts w:ascii="Arial" w:hAnsi="Arial" w:cs="Arial"/>
              </w:rPr>
              <w:t>) with a view to incorporating new objectives into annual plan, policy or working methods.</w:t>
            </w:r>
          </w:p>
          <w:p w14:paraId="1D0F94B2" w14:textId="38884F84" w:rsidR="00227884" w:rsidRPr="00227884" w:rsidRDefault="00227884" w:rsidP="00227884">
            <w:pPr>
              <w:numPr>
                <w:ilvl w:val="0"/>
                <w:numId w:val="10"/>
              </w:numPr>
              <w:jc w:val="both"/>
              <w:rPr>
                <w:rFonts w:ascii="Arial" w:hAnsi="Arial" w:cs="Arial"/>
              </w:rPr>
            </w:pPr>
            <w:r w:rsidRPr="00227884">
              <w:rPr>
                <w:rFonts w:ascii="Arial" w:hAnsi="Arial" w:cs="Arial"/>
              </w:rPr>
              <w:t xml:space="preserve">Ensure that departmental policies are up to date, disseminated and fit for purpose. </w:t>
            </w:r>
          </w:p>
          <w:p w14:paraId="79C84375" w14:textId="4DB39A10" w:rsidR="00227884" w:rsidRPr="00227884" w:rsidRDefault="00227884" w:rsidP="00227884">
            <w:pPr>
              <w:numPr>
                <w:ilvl w:val="0"/>
                <w:numId w:val="10"/>
              </w:numPr>
              <w:jc w:val="both"/>
              <w:rPr>
                <w:rFonts w:ascii="Arial" w:hAnsi="Arial" w:cs="Arial"/>
              </w:rPr>
            </w:pPr>
            <w:r w:rsidRPr="00227884">
              <w:rPr>
                <w:rFonts w:ascii="Arial" w:hAnsi="Arial" w:cs="Arial"/>
              </w:rPr>
              <w:t xml:space="preserve">Ensure that all referrals </w:t>
            </w:r>
            <w:r w:rsidR="00861AA8">
              <w:rPr>
                <w:rFonts w:ascii="Arial" w:hAnsi="Arial" w:cs="Arial"/>
              </w:rPr>
              <w:t>to, and contact with</w:t>
            </w:r>
            <w:r w:rsidRPr="00227884">
              <w:rPr>
                <w:rFonts w:ascii="Arial" w:hAnsi="Arial" w:cs="Arial"/>
              </w:rPr>
              <w:t xml:space="preserve"> the service are consistent with operational policy requirements.</w:t>
            </w:r>
          </w:p>
          <w:p w14:paraId="707C676F" w14:textId="44CDBDF6" w:rsidR="00227884" w:rsidRPr="00227884" w:rsidRDefault="00227884" w:rsidP="00227884">
            <w:pPr>
              <w:numPr>
                <w:ilvl w:val="0"/>
                <w:numId w:val="10"/>
              </w:numPr>
              <w:jc w:val="both"/>
              <w:rPr>
                <w:rFonts w:ascii="Arial" w:hAnsi="Arial" w:cs="Arial"/>
              </w:rPr>
            </w:pPr>
            <w:r w:rsidRPr="00227884">
              <w:rPr>
                <w:rFonts w:ascii="Arial" w:hAnsi="Arial" w:cs="Arial"/>
              </w:rPr>
              <w:t>Encourage and motivate staff, look at new ways of working and implement change to improve delivery and quality of patient care</w:t>
            </w:r>
            <w:r>
              <w:rPr>
                <w:rFonts w:ascii="Arial" w:hAnsi="Arial" w:cs="Arial"/>
              </w:rPr>
              <w:t>.</w:t>
            </w:r>
          </w:p>
          <w:p w14:paraId="2225698E" w14:textId="4FE63AAB" w:rsidR="00227884" w:rsidRPr="00227884" w:rsidRDefault="00227884" w:rsidP="00227884">
            <w:pPr>
              <w:numPr>
                <w:ilvl w:val="0"/>
                <w:numId w:val="10"/>
              </w:numPr>
              <w:jc w:val="both"/>
              <w:rPr>
                <w:rFonts w:ascii="Arial" w:hAnsi="Arial" w:cs="Arial"/>
              </w:rPr>
            </w:pPr>
            <w:r w:rsidRPr="00227884">
              <w:rPr>
                <w:rFonts w:ascii="Arial" w:hAnsi="Arial" w:cs="Arial"/>
              </w:rPr>
              <w:t>Assist in current clinical audit and ensure changes are implemented into practise.</w:t>
            </w:r>
          </w:p>
          <w:p w14:paraId="4A25AE1A" w14:textId="023E9600" w:rsidR="00227884" w:rsidRPr="00227884" w:rsidRDefault="00227884" w:rsidP="00227884">
            <w:pPr>
              <w:numPr>
                <w:ilvl w:val="0"/>
                <w:numId w:val="10"/>
              </w:numPr>
              <w:jc w:val="both"/>
              <w:rPr>
                <w:rFonts w:ascii="Arial" w:hAnsi="Arial" w:cs="Arial"/>
              </w:rPr>
            </w:pPr>
            <w:r w:rsidRPr="00227884">
              <w:rPr>
                <w:rFonts w:ascii="Arial" w:hAnsi="Arial" w:cs="Arial"/>
              </w:rPr>
              <w:t>Contribute to the preparation of local guidelines and assist with their implementation as required.</w:t>
            </w:r>
          </w:p>
          <w:p w14:paraId="45599CCC" w14:textId="61FD12F9" w:rsidR="00227884" w:rsidRPr="00227884" w:rsidRDefault="00227884" w:rsidP="00227884">
            <w:pPr>
              <w:numPr>
                <w:ilvl w:val="0"/>
                <w:numId w:val="10"/>
              </w:numPr>
              <w:jc w:val="both"/>
              <w:rPr>
                <w:rFonts w:ascii="Arial" w:hAnsi="Arial" w:cs="Arial"/>
              </w:rPr>
            </w:pPr>
            <w:r w:rsidRPr="00227884">
              <w:rPr>
                <w:rFonts w:ascii="Arial" w:hAnsi="Arial" w:cs="Arial"/>
              </w:rPr>
              <w:t>Work with colleagues in the team on the development of current and new services and other initiatives</w:t>
            </w:r>
            <w:r>
              <w:rPr>
                <w:rFonts w:ascii="Arial" w:hAnsi="Arial" w:cs="Arial"/>
              </w:rPr>
              <w:t>.</w:t>
            </w:r>
          </w:p>
          <w:p w14:paraId="5D807E82" w14:textId="5BDE09FA" w:rsidR="00227884" w:rsidRPr="00227884" w:rsidRDefault="00227884" w:rsidP="00227884">
            <w:pPr>
              <w:numPr>
                <w:ilvl w:val="0"/>
                <w:numId w:val="10"/>
              </w:numPr>
              <w:jc w:val="both"/>
              <w:rPr>
                <w:rFonts w:ascii="Arial" w:hAnsi="Arial" w:cs="Arial"/>
              </w:rPr>
            </w:pPr>
            <w:r w:rsidRPr="00227884">
              <w:rPr>
                <w:rFonts w:ascii="Arial" w:hAnsi="Arial" w:cs="Arial"/>
              </w:rPr>
              <w:t xml:space="preserve">Actively participate in strategic service planning </w:t>
            </w:r>
            <w:r w:rsidR="00861AA8">
              <w:rPr>
                <w:rFonts w:ascii="Arial" w:hAnsi="Arial" w:cs="Arial"/>
              </w:rPr>
              <w:t xml:space="preserve">and </w:t>
            </w:r>
            <w:r w:rsidRPr="00227884">
              <w:rPr>
                <w:rFonts w:ascii="Arial" w:hAnsi="Arial" w:cs="Arial"/>
              </w:rPr>
              <w:t>development</w:t>
            </w:r>
            <w:r>
              <w:rPr>
                <w:rFonts w:ascii="Arial" w:hAnsi="Arial" w:cs="Arial"/>
              </w:rPr>
              <w:t>.</w:t>
            </w:r>
          </w:p>
          <w:p w14:paraId="0BA6CD71" w14:textId="5951EB6B" w:rsidR="00227884" w:rsidRPr="00227884" w:rsidRDefault="00227884" w:rsidP="00227884">
            <w:pPr>
              <w:numPr>
                <w:ilvl w:val="0"/>
                <w:numId w:val="10"/>
              </w:numPr>
              <w:jc w:val="both"/>
              <w:rPr>
                <w:rFonts w:ascii="Arial" w:hAnsi="Arial" w:cs="Arial"/>
              </w:rPr>
            </w:pPr>
            <w:r w:rsidRPr="00227884">
              <w:rPr>
                <w:rFonts w:ascii="Arial" w:hAnsi="Arial" w:cs="Arial"/>
              </w:rPr>
              <w:t>D</w:t>
            </w:r>
            <w:r>
              <w:rPr>
                <w:rFonts w:ascii="Arial" w:hAnsi="Arial" w:cs="Arial"/>
              </w:rPr>
              <w:t>e</w:t>
            </w:r>
            <w:r w:rsidRPr="00227884">
              <w:rPr>
                <w:rFonts w:ascii="Arial" w:hAnsi="Arial" w:cs="Arial"/>
              </w:rPr>
              <w:t>velop evidence-based standards, policies and guidelines at a local network and national level to improve the practice of own and other professions</w:t>
            </w:r>
            <w:r>
              <w:rPr>
                <w:rFonts w:ascii="Arial" w:hAnsi="Arial" w:cs="Arial"/>
              </w:rPr>
              <w:t>.</w:t>
            </w:r>
          </w:p>
          <w:p w14:paraId="1C43390F" w14:textId="5EF5FC36" w:rsidR="00227884" w:rsidRPr="00227884" w:rsidRDefault="00227884" w:rsidP="00227884">
            <w:pPr>
              <w:numPr>
                <w:ilvl w:val="0"/>
                <w:numId w:val="10"/>
              </w:numPr>
              <w:jc w:val="both"/>
              <w:rPr>
                <w:rFonts w:ascii="Arial" w:hAnsi="Arial" w:cs="Arial"/>
              </w:rPr>
            </w:pPr>
            <w:r w:rsidRPr="00227884">
              <w:rPr>
                <w:rFonts w:ascii="Arial" w:hAnsi="Arial" w:cs="Arial"/>
              </w:rPr>
              <w:t>Evaluate clinical effectiveness within the teams, identifying poor quality and action plan for quality improvement.</w:t>
            </w:r>
          </w:p>
          <w:p w14:paraId="018C3395" w14:textId="1ABB457A" w:rsidR="00227884" w:rsidRPr="00227884" w:rsidRDefault="00227884" w:rsidP="00227884">
            <w:pPr>
              <w:numPr>
                <w:ilvl w:val="0"/>
                <w:numId w:val="10"/>
              </w:numPr>
              <w:jc w:val="both"/>
              <w:rPr>
                <w:rFonts w:ascii="Arial" w:hAnsi="Arial" w:cs="Arial"/>
              </w:rPr>
            </w:pPr>
            <w:r w:rsidRPr="00227884">
              <w:rPr>
                <w:rFonts w:ascii="Arial" w:hAnsi="Arial" w:cs="Arial"/>
              </w:rPr>
              <w:t>Act as facilitator in developing clinical practice and promoting changes in service that meet National Standards including NICE guidanc</w:t>
            </w:r>
            <w:r>
              <w:rPr>
                <w:rFonts w:ascii="Arial" w:hAnsi="Arial" w:cs="Arial"/>
              </w:rPr>
              <w:t>e</w:t>
            </w:r>
          </w:p>
          <w:p w14:paraId="6FD09FE9" w14:textId="2F21C670" w:rsidR="00227884" w:rsidRPr="00227884" w:rsidRDefault="00227884" w:rsidP="00227884">
            <w:pPr>
              <w:numPr>
                <w:ilvl w:val="0"/>
                <w:numId w:val="10"/>
              </w:numPr>
              <w:jc w:val="both"/>
              <w:rPr>
                <w:rFonts w:ascii="Arial" w:hAnsi="Arial" w:cs="Arial"/>
              </w:rPr>
            </w:pPr>
            <w:r w:rsidRPr="00227884">
              <w:rPr>
                <w:rFonts w:ascii="Arial" w:hAnsi="Arial" w:cs="Arial"/>
              </w:rPr>
              <w:t>Develop care pathways for patients within the relevant specialities</w:t>
            </w:r>
          </w:p>
          <w:p w14:paraId="0708CC09" w14:textId="2646FD3D" w:rsidR="00227884" w:rsidRPr="00227884" w:rsidRDefault="00227884" w:rsidP="00227884">
            <w:pPr>
              <w:numPr>
                <w:ilvl w:val="0"/>
                <w:numId w:val="10"/>
              </w:numPr>
              <w:jc w:val="both"/>
              <w:rPr>
                <w:rFonts w:ascii="Arial" w:hAnsi="Arial" w:cs="Arial"/>
              </w:rPr>
            </w:pPr>
            <w:r w:rsidRPr="00227884">
              <w:rPr>
                <w:rFonts w:ascii="Arial" w:hAnsi="Arial" w:cs="Arial"/>
              </w:rPr>
              <w:lastRenderedPageBreak/>
              <w:t>Participate in developing a shared vision of the service and work with the multi-disciplinary team, organisation and external agencies to achieve this</w:t>
            </w:r>
          </w:p>
          <w:p w14:paraId="11AAF1B0" w14:textId="7788212D" w:rsidR="00227884" w:rsidRDefault="00227884" w:rsidP="00227884">
            <w:pPr>
              <w:numPr>
                <w:ilvl w:val="0"/>
                <w:numId w:val="10"/>
              </w:numPr>
              <w:jc w:val="both"/>
              <w:rPr>
                <w:rFonts w:ascii="Arial" w:hAnsi="Arial" w:cs="Arial"/>
              </w:rPr>
            </w:pPr>
            <w:r w:rsidRPr="00227884">
              <w:rPr>
                <w:rFonts w:ascii="Arial" w:hAnsi="Arial" w:cs="Arial"/>
              </w:rPr>
              <w:t>Maintain a peer network of support, information and learning with other clinical matrons within the organisation</w:t>
            </w:r>
          </w:p>
          <w:p w14:paraId="5EDA39C9" w14:textId="1D000DE7" w:rsidR="00873CAB" w:rsidRPr="00B812A4" w:rsidRDefault="00873CAB" w:rsidP="00873CAB">
            <w:pPr>
              <w:ind w:left="360"/>
              <w:jc w:val="both"/>
              <w:rPr>
                <w:rFonts w:ascii="Arial" w:hAnsi="Arial" w:cs="Arial"/>
              </w:rPr>
            </w:pPr>
          </w:p>
        </w:tc>
      </w:tr>
      <w:tr w:rsidR="00465ABC" w:rsidRPr="00FB2627" w14:paraId="52DCE3E3" w14:textId="77777777" w:rsidTr="00884334">
        <w:tc>
          <w:tcPr>
            <w:tcW w:w="10206" w:type="dxa"/>
            <w:shd w:val="clear" w:color="auto" w:fill="002060"/>
          </w:tcPr>
          <w:p w14:paraId="78C9054A" w14:textId="77777777" w:rsidR="00465ABC" w:rsidRPr="00FB2627" w:rsidRDefault="00465ABC" w:rsidP="00465ABC">
            <w:pPr>
              <w:jc w:val="both"/>
              <w:rPr>
                <w:rFonts w:ascii="Arial" w:hAnsi="Arial" w:cs="Arial"/>
              </w:rPr>
            </w:pPr>
            <w:r w:rsidRPr="00FB2627">
              <w:rPr>
                <w:rFonts w:ascii="Arial" w:hAnsi="Arial" w:cs="Arial"/>
                <w:b/>
              </w:rPr>
              <w:lastRenderedPageBreak/>
              <w:t xml:space="preserve">FINANCIAL/PHYSICAL RESOURCES </w:t>
            </w:r>
          </w:p>
        </w:tc>
      </w:tr>
      <w:tr w:rsidR="00465ABC" w:rsidRPr="00FB2627" w14:paraId="73A4BA23" w14:textId="77777777" w:rsidTr="00884334">
        <w:tc>
          <w:tcPr>
            <w:tcW w:w="10206" w:type="dxa"/>
            <w:tcBorders>
              <w:bottom w:val="single" w:sz="4" w:space="0" w:color="auto"/>
            </w:tcBorders>
          </w:tcPr>
          <w:p w14:paraId="3FDB1439" w14:textId="60943449" w:rsidR="00465ABC" w:rsidRDefault="00465ABC" w:rsidP="00873CAB">
            <w:pPr>
              <w:pStyle w:val="ListParagraph"/>
              <w:numPr>
                <w:ilvl w:val="0"/>
                <w:numId w:val="25"/>
              </w:numPr>
              <w:spacing w:before="0"/>
              <w:ind w:left="357" w:hanging="357"/>
              <w:rPr>
                <w:rFonts w:cs="Arial"/>
              </w:rPr>
            </w:pPr>
            <w:r w:rsidRPr="00873CAB">
              <w:rPr>
                <w:rFonts w:cs="Arial"/>
              </w:rPr>
              <w:t xml:space="preserve">Assist with any trials </w:t>
            </w:r>
            <w:r w:rsidR="00861AA8">
              <w:rPr>
                <w:rFonts w:cs="Arial"/>
              </w:rPr>
              <w:t>or</w:t>
            </w:r>
            <w:r w:rsidRPr="00873CAB">
              <w:rPr>
                <w:rFonts w:cs="Arial"/>
              </w:rPr>
              <w:t xml:space="preserve"> products changes instituted by procurement that may have financial implications</w:t>
            </w:r>
          </w:p>
          <w:p w14:paraId="7D1FEBBE" w14:textId="5620583D" w:rsidR="00873CAB" w:rsidRPr="00873CAB" w:rsidRDefault="00873CAB" w:rsidP="00873CAB">
            <w:pPr>
              <w:pStyle w:val="ListParagraph"/>
              <w:numPr>
                <w:ilvl w:val="0"/>
                <w:numId w:val="25"/>
              </w:numPr>
              <w:spacing w:before="0"/>
              <w:ind w:left="357" w:hanging="357"/>
              <w:rPr>
                <w:rFonts w:cs="Arial"/>
              </w:rPr>
            </w:pPr>
            <w:r w:rsidRPr="00873CAB">
              <w:rPr>
                <w:rFonts w:cs="Arial"/>
              </w:rPr>
              <w:t>The post holder has a personal duty of care in relation to equipment and resources.</w:t>
            </w:r>
          </w:p>
          <w:p w14:paraId="1E20AC35" w14:textId="504CAE7E" w:rsidR="00873CAB" w:rsidRDefault="00873CAB" w:rsidP="00873CAB">
            <w:pPr>
              <w:pStyle w:val="ListParagraph"/>
              <w:numPr>
                <w:ilvl w:val="0"/>
                <w:numId w:val="25"/>
              </w:numPr>
              <w:spacing w:before="0"/>
              <w:ind w:left="357" w:hanging="357"/>
              <w:rPr>
                <w:rFonts w:cs="Arial"/>
              </w:rPr>
            </w:pPr>
            <w:r w:rsidRPr="00873CAB">
              <w:rPr>
                <w:rFonts w:cs="Arial"/>
              </w:rPr>
              <w:t>Authorised signatory</w:t>
            </w:r>
            <w:r w:rsidR="00CA73D5">
              <w:rPr>
                <w:rFonts w:cs="Arial"/>
              </w:rPr>
              <w:t>,</w:t>
            </w:r>
            <w:r w:rsidRPr="00873CAB">
              <w:rPr>
                <w:rFonts w:cs="Arial"/>
              </w:rPr>
              <w:t xml:space="preserve"> authorise </w:t>
            </w:r>
            <w:r w:rsidR="00CA73D5">
              <w:rPr>
                <w:rFonts w:cs="Arial"/>
              </w:rPr>
              <w:t xml:space="preserve">travel </w:t>
            </w:r>
            <w:r w:rsidRPr="00873CAB">
              <w:rPr>
                <w:rFonts w:cs="Arial"/>
              </w:rPr>
              <w:t>expenses.</w:t>
            </w:r>
          </w:p>
          <w:p w14:paraId="3C2FAB23" w14:textId="29635976" w:rsidR="00CA73D5" w:rsidRDefault="00CA73D5" w:rsidP="00873CAB">
            <w:pPr>
              <w:pStyle w:val="ListParagraph"/>
              <w:numPr>
                <w:ilvl w:val="0"/>
                <w:numId w:val="25"/>
              </w:numPr>
              <w:spacing w:before="0"/>
              <w:ind w:left="357" w:hanging="357"/>
              <w:rPr>
                <w:rFonts w:cs="Arial"/>
              </w:rPr>
            </w:pPr>
            <w:r>
              <w:rPr>
                <w:rFonts w:cs="Arial"/>
              </w:rPr>
              <w:t xml:space="preserve">Deputise for line manager in budget meetings, as appropriate. </w:t>
            </w:r>
          </w:p>
          <w:p w14:paraId="7F1F6CFA" w14:textId="2142E38F" w:rsidR="00372B03" w:rsidRPr="00873CAB" w:rsidRDefault="00372B03" w:rsidP="00372B03">
            <w:pPr>
              <w:pStyle w:val="ListParagraph"/>
              <w:spacing w:before="0"/>
              <w:ind w:left="357"/>
              <w:rPr>
                <w:rFonts w:cs="Arial"/>
              </w:rPr>
            </w:pPr>
          </w:p>
        </w:tc>
      </w:tr>
      <w:tr w:rsidR="00465ABC" w:rsidRPr="00FB2627" w14:paraId="55F19603" w14:textId="77777777" w:rsidTr="00884334">
        <w:tc>
          <w:tcPr>
            <w:tcW w:w="10206" w:type="dxa"/>
            <w:shd w:val="clear" w:color="auto" w:fill="002060"/>
          </w:tcPr>
          <w:p w14:paraId="1185D2B8" w14:textId="77777777" w:rsidR="00465ABC" w:rsidRPr="00FB2627" w:rsidRDefault="00465ABC" w:rsidP="00465ABC">
            <w:pPr>
              <w:jc w:val="both"/>
              <w:rPr>
                <w:rFonts w:ascii="Arial" w:hAnsi="Arial" w:cs="Arial"/>
              </w:rPr>
            </w:pPr>
            <w:r w:rsidRPr="00FB2627">
              <w:rPr>
                <w:rFonts w:ascii="Arial" w:hAnsi="Arial" w:cs="Arial"/>
                <w:b/>
              </w:rPr>
              <w:t xml:space="preserve">HUMAN RESOURCES </w:t>
            </w:r>
          </w:p>
        </w:tc>
      </w:tr>
      <w:tr w:rsidR="00465ABC" w:rsidRPr="00FB2627" w14:paraId="2C20D6F3" w14:textId="77777777" w:rsidTr="00884334">
        <w:tc>
          <w:tcPr>
            <w:tcW w:w="10206" w:type="dxa"/>
            <w:tcBorders>
              <w:bottom w:val="single" w:sz="4" w:space="0" w:color="auto"/>
            </w:tcBorders>
          </w:tcPr>
          <w:p w14:paraId="394FDDCE" w14:textId="7352B980" w:rsidR="00586F28" w:rsidRDefault="00586F28" w:rsidP="003C69DC">
            <w:pPr>
              <w:numPr>
                <w:ilvl w:val="0"/>
                <w:numId w:val="10"/>
              </w:numPr>
              <w:jc w:val="both"/>
              <w:rPr>
                <w:rFonts w:ascii="Arial" w:hAnsi="Arial" w:cs="Arial"/>
              </w:rPr>
            </w:pPr>
            <w:r>
              <w:rPr>
                <w:rFonts w:ascii="Arial" w:hAnsi="Arial" w:cs="Arial"/>
              </w:rPr>
              <w:t xml:space="preserve">Line manager for the </w:t>
            </w:r>
            <w:r w:rsidR="00861AA8">
              <w:rPr>
                <w:rFonts w:ascii="Arial" w:hAnsi="Arial" w:cs="Arial"/>
              </w:rPr>
              <w:t>IPC</w:t>
            </w:r>
            <w:r>
              <w:rPr>
                <w:rFonts w:ascii="Arial" w:hAnsi="Arial" w:cs="Arial"/>
              </w:rPr>
              <w:t xml:space="preserve"> nursing team.</w:t>
            </w:r>
          </w:p>
          <w:p w14:paraId="0A38EE13" w14:textId="68E378BE" w:rsidR="00465ABC" w:rsidRDefault="00465ABC" w:rsidP="003C69DC">
            <w:pPr>
              <w:numPr>
                <w:ilvl w:val="0"/>
                <w:numId w:val="10"/>
              </w:numPr>
              <w:jc w:val="both"/>
              <w:rPr>
                <w:rFonts w:ascii="Arial" w:hAnsi="Arial" w:cs="Arial"/>
              </w:rPr>
            </w:pPr>
            <w:r w:rsidRPr="00836074">
              <w:rPr>
                <w:rFonts w:ascii="Arial" w:hAnsi="Arial" w:cs="Arial"/>
              </w:rPr>
              <w:t xml:space="preserve">Plans specialist nursing service provision, including their education and training in conjunction with the </w:t>
            </w:r>
            <w:r>
              <w:rPr>
                <w:rFonts w:ascii="Arial" w:hAnsi="Arial" w:cs="Arial"/>
              </w:rPr>
              <w:t>Consultant</w:t>
            </w:r>
            <w:r w:rsidRPr="00836074">
              <w:rPr>
                <w:rFonts w:ascii="Arial" w:hAnsi="Arial" w:cs="Arial"/>
              </w:rPr>
              <w:t xml:space="preserve"> Nurse ensuring that rosters, annual leave and study leave are approved and allocated equitably</w:t>
            </w:r>
          </w:p>
          <w:p w14:paraId="200A5080" w14:textId="77777777" w:rsidR="00227884" w:rsidRPr="00227884" w:rsidRDefault="00227884" w:rsidP="003C69DC">
            <w:pPr>
              <w:numPr>
                <w:ilvl w:val="0"/>
                <w:numId w:val="10"/>
              </w:numPr>
              <w:jc w:val="both"/>
              <w:rPr>
                <w:rFonts w:ascii="Arial" w:hAnsi="Arial" w:cs="Arial"/>
              </w:rPr>
            </w:pPr>
            <w:r w:rsidRPr="00227884">
              <w:rPr>
                <w:rFonts w:ascii="Arial" w:hAnsi="Arial" w:cs="Arial"/>
              </w:rPr>
              <w:t>Responsible for the management of sickness/disciplinary procedures, appraisals and workforce planning</w:t>
            </w:r>
          </w:p>
          <w:p w14:paraId="46BEFDF7" w14:textId="695AFB9D" w:rsidR="00227884" w:rsidRPr="00227884" w:rsidRDefault="00227884" w:rsidP="003C69DC">
            <w:pPr>
              <w:numPr>
                <w:ilvl w:val="0"/>
                <w:numId w:val="10"/>
              </w:numPr>
              <w:jc w:val="both"/>
              <w:rPr>
                <w:rFonts w:ascii="Arial" w:hAnsi="Arial" w:cs="Arial"/>
              </w:rPr>
            </w:pPr>
            <w:r w:rsidRPr="00227884">
              <w:rPr>
                <w:rFonts w:ascii="Arial" w:hAnsi="Arial" w:cs="Arial"/>
              </w:rPr>
              <w:t xml:space="preserve">Ensure that </w:t>
            </w:r>
            <w:r w:rsidR="0015020C">
              <w:rPr>
                <w:rFonts w:ascii="Arial" w:hAnsi="Arial" w:cs="Arial"/>
              </w:rPr>
              <w:t>IPC</w:t>
            </w:r>
            <w:r w:rsidRPr="00227884">
              <w:rPr>
                <w:rFonts w:ascii="Arial" w:hAnsi="Arial" w:cs="Arial"/>
              </w:rPr>
              <w:t xml:space="preserve"> team members have management supervision meetings no less than every 6 weeks and have an annual appraisal.</w:t>
            </w:r>
          </w:p>
          <w:p w14:paraId="2821C0CD" w14:textId="6311D4E8" w:rsidR="00227884" w:rsidRPr="00227884" w:rsidRDefault="00227884" w:rsidP="003C69DC">
            <w:pPr>
              <w:numPr>
                <w:ilvl w:val="0"/>
                <w:numId w:val="10"/>
              </w:numPr>
              <w:jc w:val="both"/>
              <w:rPr>
                <w:rFonts w:ascii="Arial" w:hAnsi="Arial" w:cs="Arial"/>
              </w:rPr>
            </w:pPr>
            <w:r w:rsidRPr="00227884">
              <w:rPr>
                <w:rFonts w:ascii="Arial" w:hAnsi="Arial" w:cs="Arial"/>
              </w:rPr>
              <w:t>To promote evidence-based practice through education, training and consultation.</w:t>
            </w:r>
          </w:p>
          <w:p w14:paraId="31EE4AAC" w14:textId="77777777" w:rsidR="00227884" w:rsidRPr="00227884" w:rsidRDefault="00227884" w:rsidP="003C69DC">
            <w:pPr>
              <w:numPr>
                <w:ilvl w:val="0"/>
                <w:numId w:val="10"/>
              </w:numPr>
              <w:jc w:val="both"/>
              <w:rPr>
                <w:rFonts w:ascii="Arial" w:hAnsi="Arial" w:cs="Arial"/>
              </w:rPr>
            </w:pPr>
            <w:r w:rsidRPr="00227884">
              <w:rPr>
                <w:rFonts w:ascii="Arial" w:hAnsi="Arial" w:cs="Arial"/>
              </w:rPr>
              <w:t>Identify unmet educational needs of staff and advise managers accordingly</w:t>
            </w:r>
          </w:p>
          <w:p w14:paraId="1DB365EE" w14:textId="53CF65BD" w:rsidR="00227884" w:rsidRPr="00227884" w:rsidRDefault="00227884" w:rsidP="003C69DC">
            <w:pPr>
              <w:numPr>
                <w:ilvl w:val="0"/>
                <w:numId w:val="10"/>
              </w:numPr>
              <w:jc w:val="both"/>
              <w:rPr>
                <w:rFonts w:ascii="Arial" w:hAnsi="Arial" w:cs="Arial"/>
              </w:rPr>
            </w:pPr>
            <w:r w:rsidRPr="00227884">
              <w:rPr>
                <w:rFonts w:ascii="Arial" w:hAnsi="Arial" w:cs="Arial"/>
              </w:rPr>
              <w:t xml:space="preserve">In collaboration with the Workforce Development </w:t>
            </w:r>
            <w:r w:rsidR="00372B03" w:rsidRPr="00227884">
              <w:rPr>
                <w:rFonts w:ascii="Arial" w:hAnsi="Arial" w:cs="Arial"/>
              </w:rPr>
              <w:t>Depa</w:t>
            </w:r>
            <w:r w:rsidR="00372B03">
              <w:rPr>
                <w:rFonts w:ascii="Arial" w:hAnsi="Arial" w:cs="Arial"/>
              </w:rPr>
              <w:t>rtment</w:t>
            </w:r>
            <w:r w:rsidRPr="00227884">
              <w:rPr>
                <w:rFonts w:ascii="Arial" w:hAnsi="Arial" w:cs="Arial"/>
              </w:rPr>
              <w:t xml:space="preserve"> ensure </w:t>
            </w:r>
            <w:r w:rsidR="0015020C">
              <w:rPr>
                <w:rFonts w:ascii="Arial" w:hAnsi="Arial" w:cs="Arial"/>
              </w:rPr>
              <w:t>IPC</w:t>
            </w:r>
            <w:r w:rsidRPr="00227884">
              <w:rPr>
                <w:rFonts w:ascii="Arial" w:hAnsi="Arial" w:cs="Arial"/>
              </w:rPr>
              <w:t xml:space="preserve"> mandatory educational programmes are available to all relevant staff.</w:t>
            </w:r>
          </w:p>
          <w:p w14:paraId="47AB627B" w14:textId="77777777" w:rsidR="00227884" w:rsidRPr="00227884" w:rsidRDefault="00227884" w:rsidP="003C69DC">
            <w:pPr>
              <w:numPr>
                <w:ilvl w:val="0"/>
                <w:numId w:val="10"/>
              </w:numPr>
              <w:jc w:val="both"/>
              <w:rPr>
                <w:rFonts w:ascii="Arial" w:hAnsi="Arial" w:cs="Arial"/>
              </w:rPr>
            </w:pPr>
            <w:r w:rsidRPr="00227884">
              <w:rPr>
                <w:rFonts w:ascii="Arial" w:hAnsi="Arial" w:cs="Arial"/>
              </w:rPr>
              <w:t>Provide Workforce Development with attendance records for staff attending any training event, including product support undertaken by company representatives.</w:t>
            </w:r>
          </w:p>
          <w:p w14:paraId="14EDE260" w14:textId="77777777" w:rsidR="00227884" w:rsidRPr="00227884" w:rsidRDefault="00227884" w:rsidP="003C69DC">
            <w:pPr>
              <w:numPr>
                <w:ilvl w:val="0"/>
                <w:numId w:val="10"/>
              </w:numPr>
              <w:jc w:val="both"/>
              <w:rPr>
                <w:rFonts w:ascii="Arial" w:hAnsi="Arial" w:cs="Arial"/>
              </w:rPr>
            </w:pPr>
            <w:r w:rsidRPr="00227884">
              <w:rPr>
                <w:rFonts w:ascii="Arial" w:hAnsi="Arial" w:cs="Arial"/>
              </w:rPr>
              <w:t>Support the University of Plymouth and Peninsula Medical School by contributing to the education of students of nursing, allied health and medicine as required when they are on Trust placements or at their academic bases.</w:t>
            </w:r>
          </w:p>
          <w:p w14:paraId="0512409D" w14:textId="4A940A01" w:rsidR="00227884" w:rsidRDefault="00227884" w:rsidP="003C69DC">
            <w:pPr>
              <w:numPr>
                <w:ilvl w:val="0"/>
                <w:numId w:val="10"/>
              </w:numPr>
              <w:jc w:val="both"/>
              <w:rPr>
                <w:rFonts w:ascii="Arial" w:hAnsi="Arial" w:cs="Arial"/>
              </w:rPr>
            </w:pPr>
            <w:r w:rsidRPr="00227884">
              <w:rPr>
                <w:rFonts w:ascii="Arial" w:hAnsi="Arial" w:cs="Arial"/>
              </w:rPr>
              <w:t>Ensure own educational needs are raised with line manager as necessary.</w:t>
            </w:r>
          </w:p>
          <w:p w14:paraId="2EB01C71" w14:textId="0EE3BD9E" w:rsidR="00586F28" w:rsidRDefault="00586F28" w:rsidP="003C69DC">
            <w:pPr>
              <w:pStyle w:val="ListParagraph"/>
              <w:numPr>
                <w:ilvl w:val="0"/>
                <w:numId w:val="10"/>
              </w:numPr>
              <w:spacing w:before="0"/>
              <w:rPr>
                <w:rFonts w:cs="Arial"/>
              </w:rPr>
            </w:pPr>
            <w:r>
              <w:rPr>
                <w:rFonts w:cs="Arial"/>
              </w:rPr>
              <w:t xml:space="preserve">Formulate, plan and teach specialist knowledge and packages of learning, relevant to </w:t>
            </w:r>
            <w:r w:rsidR="0015020C">
              <w:rPr>
                <w:rFonts w:cs="Arial"/>
              </w:rPr>
              <w:t>IPC</w:t>
            </w:r>
            <w:r>
              <w:rPr>
                <w:rFonts w:cs="Arial"/>
              </w:rPr>
              <w:t>, to a variety of multi-professional staff across the Trust, also including students.</w:t>
            </w:r>
          </w:p>
          <w:p w14:paraId="7ECCFB3F" w14:textId="77777777" w:rsidR="003C69DC" w:rsidRPr="004F7310" w:rsidRDefault="003C69DC" w:rsidP="003C69DC">
            <w:pPr>
              <w:numPr>
                <w:ilvl w:val="0"/>
                <w:numId w:val="10"/>
              </w:numPr>
              <w:rPr>
                <w:rFonts w:ascii="Arial" w:hAnsi="Arial" w:cs="Arial"/>
              </w:rPr>
            </w:pPr>
            <w:r w:rsidRPr="004F7310">
              <w:rPr>
                <w:rFonts w:ascii="Arial" w:hAnsi="Arial" w:cs="Arial"/>
              </w:rPr>
              <w:t>Empower colleagues and less experienced nursing staff to contribute to the formation of goals, knowledge and skills relating to the specialty</w:t>
            </w:r>
          </w:p>
          <w:p w14:paraId="290949DB" w14:textId="5CBF59AF" w:rsidR="003C69DC" w:rsidRDefault="003C69DC" w:rsidP="003C69DC">
            <w:pPr>
              <w:numPr>
                <w:ilvl w:val="0"/>
                <w:numId w:val="10"/>
              </w:numPr>
              <w:jc w:val="both"/>
              <w:rPr>
                <w:rFonts w:ascii="Arial" w:hAnsi="Arial" w:cs="Arial"/>
              </w:rPr>
            </w:pPr>
            <w:r>
              <w:rPr>
                <w:rFonts w:ascii="Arial" w:hAnsi="Arial" w:cs="Arial"/>
              </w:rPr>
              <w:t xml:space="preserve">Be the lead for education and quality improvement activity across the </w:t>
            </w:r>
            <w:r w:rsidR="0015020C">
              <w:rPr>
                <w:rFonts w:ascii="Arial" w:hAnsi="Arial" w:cs="Arial"/>
              </w:rPr>
              <w:t>IPC</w:t>
            </w:r>
            <w:r>
              <w:rPr>
                <w:rFonts w:ascii="Arial" w:hAnsi="Arial" w:cs="Arial"/>
              </w:rPr>
              <w:t xml:space="preserve"> team</w:t>
            </w:r>
          </w:p>
          <w:p w14:paraId="64632768" w14:textId="43706A0E" w:rsidR="003C69DC" w:rsidRPr="00DA2B33" w:rsidRDefault="003C69DC" w:rsidP="003C69DC">
            <w:pPr>
              <w:numPr>
                <w:ilvl w:val="0"/>
                <w:numId w:val="10"/>
              </w:numPr>
              <w:jc w:val="both"/>
              <w:rPr>
                <w:rFonts w:ascii="Arial" w:hAnsi="Arial" w:cs="Arial"/>
              </w:rPr>
            </w:pPr>
            <w:r w:rsidRPr="00DA2B33">
              <w:rPr>
                <w:rFonts w:ascii="Arial" w:hAnsi="Arial" w:cs="Arial"/>
              </w:rPr>
              <w:t xml:space="preserve">To update and maintain own knowledge of current local and national </w:t>
            </w:r>
            <w:r w:rsidR="0015020C">
              <w:rPr>
                <w:rFonts w:ascii="Arial" w:hAnsi="Arial" w:cs="Arial"/>
              </w:rPr>
              <w:t>IPC</w:t>
            </w:r>
            <w:r w:rsidRPr="00DA2B33">
              <w:rPr>
                <w:rFonts w:ascii="Arial" w:hAnsi="Arial" w:cs="Arial"/>
              </w:rPr>
              <w:t xml:space="preserve"> issues and clinical/</w:t>
            </w:r>
          </w:p>
          <w:p w14:paraId="4AEB9A3F" w14:textId="77777777" w:rsidR="003C69DC" w:rsidRPr="00DA2B33" w:rsidRDefault="003C69DC" w:rsidP="003C69DC">
            <w:pPr>
              <w:ind w:left="360"/>
              <w:jc w:val="both"/>
              <w:rPr>
                <w:rFonts w:ascii="Arial" w:hAnsi="Arial" w:cs="Arial"/>
              </w:rPr>
            </w:pPr>
            <w:r w:rsidRPr="00DA2B33">
              <w:rPr>
                <w:rFonts w:ascii="Arial" w:hAnsi="Arial" w:cs="Arial"/>
              </w:rPr>
              <w:t>professional developments within the service and disseminate that knowledge to colleagues.</w:t>
            </w:r>
          </w:p>
          <w:p w14:paraId="4B893814" w14:textId="1F696C37" w:rsidR="003C69DC" w:rsidRPr="00DA2B33" w:rsidRDefault="003C69DC" w:rsidP="003C69DC">
            <w:pPr>
              <w:numPr>
                <w:ilvl w:val="0"/>
                <w:numId w:val="10"/>
              </w:numPr>
              <w:jc w:val="both"/>
              <w:rPr>
                <w:rFonts w:ascii="Arial" w:hAnsi="Arial" w:cs="Arial"/>
              </w:rPr>
            </w:pPr>
            <w:r w:rsidRPr="00DA2B33">
              <w:rPr>
                <w:rFonts w:ascii="Arial" w:hAnsi="Arial" w:cs="Arial"/>
              </w:rPr>
              <w:t xml:space="preserve">Plans, develops, delivers and evaluates specialist education and training programmes for all relevant disciplines of staff Participate in the informal/formal </w:t>
            </w:r>
            <w:r w:rsidR="0015020C">
              <w:rPr>
                <w:rFonts w:ascii="Arial" w:hAnsi="Arial" w:cs="Arial"/>
              </w:rPr>
              <w:t>IPC</w:t>
            </w:r>
            <w:r w:rsidRPr="00DA2B33">
              <w:rPr>
                <w:rFonts w:ascii="Arial" w:hAnsi="Arial" w:cs="Arial"/>
              </w:rPr>
              <w:t xml:space="preserve"> education and training programmes for the multi-disciplinary teams.</w:t>
            </w:r>
          </w:p>
          <w:p w14:paraId="6A394542" w14:textId="07D16689" w:rsidR="003C69DC" w:rsidRPr="00DA2B33" w:rsidRDefault="003C69DC" w:rsidP="003C69DC">
            <w:pPr>
              <w:numPr>
                <w:ilvl w:val="0"/>
                <w:numId w:val="10"/>
              </w:numPr>
              <w:jc w:val="both"/>
              <w:rPr>
                <w:rFonts w:ascii="Arial" w:hAnsi="Arial" w:cs="Arial"/>
              </w:rPr>
            </w:pPr>
            <w:r w:rsidRPr="00DA2B33">
              <w:rPr>
                <w:rFonts w:ascii="Arial" w:hAnsi="Arial" w:cs="Arial"/>
              </w:rPr>
              <w:t xml:space="preserve">Ensure a robust education and professional development programme is maintained for the </w:t>
            </w:r>
            <w:r w:rsidR="0015020C">
              <w:rPr>
                <w:rFonts w:ascii="Arial" w:hAnsi="Arial" w:cs="Arial"/>
              </w:rPr>
              <w:t>IPC</w:t>
            </w:r>
            <w:r>
              <w:rPr>
                <w:rFonts w:ascii="Arial" w:hAnsi="Arial" w:cs="Arial"/>
              </w:rPr>
              <w:t xml:space="preserve"> </w:t>
            </w:r>
            <w:r w:rsidRPr="00DA2B33">
              <w:rPr>
                <w:rFonts w:ascii="Arial" w:hAnsi="Arial" w:cs="Arial"/>
              </w:rPr>
              <w:t>champions in the Trust</w:t>
            </w:r>
          </w:p>
          <w:p w14:paraId="3222E7B1" w14:textId="77777777" w:rsidR="003C69DC" w:rsidRPr="00DA2B33" w:rsidRDefault="003C69DC" w:rsidP="003C69DC">
            <w:pPr>
              <w:numPr>
                <w:ilvl w:val="0"/>
                <w:numId w:val="10"/>
              </w:numPr>
              <w:jc w:val="both"/>
              <w:rPr>
                <w:rFonts w:ascii="Arial" w:hAnsi="Arial" w:cs="Arial"/>
              </w:rPr>
            </w:pPr>
            <w:r w:rsidRPr="00DA2B33">
              <w:rPr>
                <w:rFonts w:ascii="Arial" w:hAnsi="Arial" w:cs="Arial"/>
              </w:rPr>
              <w:t xml:space="preserve">Develop learning opportunities for all Trust employees that are flexible and accessible and support the needs of the organisation in collaboration with members of the Learning and Development Team. </w:t>
            </w:r>
          </w:p>
          <w:p w14:paraId="001F4EAA" w14:textId="77777777" w:rsidR="003C69DC" w:rsidRPr="00DA2B33" w:rsidRDefault="003C69DC" w:rsidP="003C69DC">
            <w:pPr>
              <w:numPr>
                <w:ilvl w:val="0"/>
                <w:numId w:val="10"/>
              </w:numPr>
              <w:jc w:val="both"/>
              <w:rPr>
                <w:rFonts w:ascii="Arial" w:hAnsi="Arial" w:cs="Arial"/>
              </w:rPr>
            </w:pPr>
            <w:r w:rsidRPr="00DA2B33">
              <w:rPr>
                <w:rFonts w:ascii="Arial" w:hAnsi="Arial" w:cs="Arial"/>
              </w:rPr>
              <w:t>Acts as a positive role model for other staff and students</w:t>
            </w:r>
          </w:p>
          <w:p w14:paraId="4C198FAC" w14:textId="77777777" w:rsidR="003C69DC" w:rsidRPr="00DA2B33" w:rsidRDefault="003C69DC" w:rsidP="003C69DC">
            <w:pPr>
              <w:numPr>
                <w:ilvl w:val="0"/>
                <w:numId w:val="10"/>
              </w:numPr>
              <w:jc w:val="both"/>
              <w:rPr>
                <w:rFonts w:ascii="Arial" w:hAnsi="Arial" w:cs="Arial"/>
              </w:rPr>
            </w:pPr>
            <w:r w:rsidRPr="00DA2B33">
              <w:rPr>
                <w:rFonts w:ascii="Arial" w:hAnsi="Arial" w:cs="Arial"/>
              </w:rPr>
              <w:t xml:space="preserve">Teaches patients and their families/carers about managing own condition where relevant </w:t>
            </w:r>
          </w:p>
          <w:p w14:paraId="3014E1A2" w14:textId="1E598EDF" w:rsidR="00465ABC" w:rsidRPr="00063E01" w:rsidRDefault="00465ABC" w:rsidP="00372B03">
            <w:pPr>
              <w:jc w:val="both"/>
              <w:rPr>
                <w:rFonts w:ascii="Arial" w:hAnsi="Arial" w:cs="Arial"/>
              </w:rPr>
            </w:pPr>
          </w:p>
        </w:tc>
      </w:tr>
      <w:tr w:rsidR="00465ABC" w:rsidRPr="00FB2627" w14:paraId="569C0FB0" w14:textId="77777777" w:rsidTr="00884334">
        <w:tc>
          <w:tcPr>
            <w:tcW w:w="10206" w:type="dxa"/>
            <w:shd w:val="clear" w:color="auto" w:fill="002060"/>
          </w:tcPr>
          <w:p w14:paraId="02E2EC9E" w14:textId="77777777" w:rsidR="00465ABC" w:rsidRPr="00FB2627" w:rsidRDefault="00465ABC" w:rsidP="00465ABC">
            <w:pPr>
              <w:jc w:val="both"/>
              <w:rPr>
                <w:rFonts w:ascii="Arial" w:hAnsi="Arial" w:cs="Arial"/>
              </w:rPr>
            </w:pPr>
            <w:r w:rsidRPr="00FB2627">
              <w:rPr>
                <w:rFonts w:ascii="Arial" w:hAnsi="Arial" w:cs="Arial"/>
                <w:b/>
              </w:rPr>
              <w:t xml:space="preserve">INFORMATION RESOURCES </w:t>
            </w:r>
          </w:p>
        </w:tc>
      </w:tr>
      <w:tr w:rsidR="00465ABC" w:rsidRPr="00FB2627" w14:paraId="326FE2FF" w14:textId="77777777" w:rsidTr="00884334">
        <w:tc>
          <w:tcPr>
            <w:tcW w:w="10206" w:type="dxa"/>
            <w:tcBorders>
              <w:bottom w:val="single" w:sz="4" w:space="0" w:color="auto"/>
            </w:tcBorders>
          </w:tcPr>
          <w:p w14:paraId="0AE08B8A" w14:textId="4AC23D6B" w:rsidR="00465ABC" w:rsidRDefault="00465ABC" w:rsidP="00372B03">
            <w:pPr>
              <w:pStyle w:val="ListParagraph"/>
              <w:numPr>
                <w:ilvl w:val="0"/>
                <w:numId w:val="22"/>
              </w:numPr>
              <w:spacing w:before="0"/>
              <w:ind w:left="357" w:hanging="357"/>
              <w:rPr>
                <w:rFonts w:cs="Arial"/>
                <w:lang w:val="en-US"/>
              </w:rPr>
            </w:pPr>
            <w:r w:rsidRPr="005F7BFF">
              <w:rPr>
                <w:rFonts w:cs="Arial"/>
                <w:lang w:val="en-US"/>
              </w:rPr>
              <w:t xml:space="preserve">Collect relevant clinical data for use by the </w:t>
            </w:r>
            <w:r w:rsidR="0015020C">
              <w:rPr>
                <w:rFonts w:cs="Arial"/>
                <w:lang w:val="en-US"/>
              </w:rPr>
              <w:t xml:space="preserve">IPC </w:t>
            </w:r>
            <w:r w:rsidR="00372B03">
              <w:rPr>
                <w:rFonts w:cs="Arial"/>
                <w:lang w:val="en-US"/>
              </w:rPr>
              <w:t>team</w:t>
            </w:r>
          </w:p>
          <w:p w14:paraId="2D6278B4" w14:textId="4644ED97" w:rsidR="00372B03" w:rsidRPr="00372B03" w:rsidRDefault="00372B03" w:rsidP="00372B03">
            <w:pPr>
              <w:pStyle w:val="ListParagraph"/>
              <w:numPr>
                <w:ilvl w:val="0"/>
                <w:numId w:val="22"/>
              </w:numPr>
              <w:spacing w:before="0"/>
              <w:rPr>
                <w:rFonts w:cs="Arial"/>
                <w:lang w:val="en-US"/>
              </w:rPr>
            </w:pPr>
            <w:r w:rsidRPr="00372B03">
              <w:rPr>
                <w:rFonts w:cs="Arial"/>
                <w:lang w:val="en-US"/>
              </w:rPr>
              <w:t>Ensure compliance with data quality standards and take appropriate corrective action as necessary.</w:t>
            </w:r>
          </w:p>
          <w:p w14:paraId="3BDF099A" w14:textId="59CE8186" w:rsidR="00372B03" w:rsidRPr="00372B03" w:rsidRDefault="00586F28" w:rsidP="00372B03">
            <w:pPr>
              <w:pStyle w:val="ListParagraph"/>
              <w:numPr>
                <w:ilvl w:val="0"/>
                <w:numId w:val="22"/>
              </w:numPr>
              <w:spacing w:before="0"/>
              <w:rPr>
                <w:rFonts w:cs="Arial"/>
                <w:lang w:val="en-US"/>
              </w:rPr>
            </w:pPr>
            <w:r>
              <w:rPr>
                <w:rFonts w:cs="Arial"/>
                <w:lang w:val="en-US"/>
              </w:rPr>
              <w:t>Contribute to</w:t>
            </w:r>
            <w:r w:rsidRPr="00372B03">
              <w:rPr>
                <w:rFonts w:cs="Arial"/>
                <w:lang w:val="en-US"/>
              </w:rPr>
              <w:t xml:space="preserve"> </w:t>
            </w:r>
            <w:r w:rsidR="00372B03" w:rsidRPr="00372B03">
              <w:rPr>
                <w:rFonts w:cs="Arial"/>
                <w:lang w:val="en-US"/>
              </w:rPr>
              <w:t xml:space="preserve">agreed reports using qualitative and quantitative data and present analysis in </w:t>
            </w:r>
            <w:r w:rsidR="0015020C">
              <w:rPr>
                <w:rFonts w:cs="Arial"/>
                <w:lang w:val="en-US"/>
              </w:rPr>
              <w:t xml:space="preserve">a </w:t>
            </w:r>
            <w:r w:rsidR="00372B03" w:rsidRPr="00372B03">
              <w:rPr>
                <w:rFonts w:cs="Arial"/>
                <w:lang w:val="en-US"/>
              </w:rPr>
              <w:t xml:space="preserve">concise and understandable form to engage action </w:t>
            </w:r>
            <w:r>
              <w:rPr>
                <w:rFonts w:cs="Arial"/>
                <w:lang w:val="en-US"/>
              </w:rPr>
              <w:t>(typically on a quarterly basis)</w:t>
            </w:r>
          </w:p>
          <w:p w14:paraId="6410425E" w14:textId="1DE17856" w:rsidR="00372B03" w:rsidRPr="00372B03" w:rsidRDefault="00372B03" w:rsidP="00372B03">
            <w:pPr>
              <w:pStyle w:val="ListParagraph"/>
              <w:numPr>
                <w:ilvl w:val="0"/>
                <w:numId w:val="22"/>
              </w:numPr>
              <w:spacing w:before="0"/>
              <w:rPr>
                <w:rFonts w:cs="Arial"/>
                <w:lang w:val="en-US"/>
              </w:rPr>
            </w:pPr>
            <w:r w:rsidRPr="00372B03">
              <w:rPr>
                <w:rFonts w:cs="Arial"/>
                <w:lang w:val="en-US"/>
              </w:rPr>
              <w:t>Be a catalyst for positive feedback to staff on high performance in order to motivate and encourage staf</w:t>
            </w:r>
            <w:r>
              <w:rPr>
                <w:rFonts w:cs="Arial"/>
                <w:lang w:val="en-US"/>
              </w:rPr>
              <w:t>f</w:t>
            </w:r>
          </w:p>
          <w:p w14:paraId="3C12A5D0" w14:textId="189705CA" w:rsidR="00465ABC" w:rsidRPr="005F7BFF" w:rsidRDefault="00465ABC" w:rsidP="00372B03">
            <w:pPr>
              <w:pStyle w:val="ListParagraph"/>
              <w:spacing w:before="0"/>
              <w:ind w:left="357"/>
              <w:rPr>
                <w:rFonts w:cs="Arial"/>
                <w:lang w:val="en-US"/>
              </w:rPr>
            </w:pPr>
          </w:p>
        </w:tc>
      </w:tr>
      <w:tr w:rsidR="00465ABC" w:rsidRPr="00FB2627" w14:paraId="6142ED10" w14:textId="77777777" w:rsidTr="00884334">
        <w:tc>
          <w:tcPr>
            <w:tcW w:w="10206" w:type="dxa"/>
            <w:shd w:val="clear" w:color="auto" w:fill="002060"/>
          </w:tcPr>
          <w:p w14:paraId="09642097" w14:textId="77777777" w:rsidR="00465ABC" w:rsidRPr="00FB2627" w:rsidRDefault="00465ABC" w:rsidP="00465ABC">
            <w:pPr>
              <w:jc w:val="both"/>
              <w:rPr>
                <w:rFonts w:ascii="Arial" w:hAnsi="Arial" w:cs="Arial"/>
              </w:rPr>
            </w:pPr>
            <w:r w:rsidRPr="00FB2627">
              <w:rPr>
                <w:rFonts w:ascii="Arial" w:hAnsi="Arial" w:cs="Arial"/>
                <w:b/>
              </w:rPr>
              <w:lastRenderedPageBreak/>
              <w:t xml:space="preserve">RESEARCH AND DEVELOPMENT </w:t>
            </w:r>
          </w:p>
        </w:tc>
      </w:tr>
      <w:tr w:rsidR="00465ABC" w:rsidRPr="00FB2627" w14:paraId="4D860538" w14:textId="77777777" w:rsidTr="00884334">
        <w:tc>
          <w:tcPr>
            <w:tcW w:w="10206" w:type="dxa"/>
            <w:tcBorders>
              <w:bottom w:val="single" w:sz="4" w:space="0" w:color="auto"/>
            </w:tcBorders>
          </w:tcPr>
          <w:p w14:paraId="37D2253D" w14:textId="77777777" w:rsidR="00465ABC" w:rsidRDefault="00465ABC" w:rsidP="00465ABC">
            <w:pPr>
              <w:numPr>
                <w:ilvl w:val="0"/>
                <w:numId w:val="9"/>
              </w:numPr>
              <w:rPr>
                <w:rFonts w:ascii="Arial" w:hAnsi="Arial" w:cs="Arial"/>
              </w:rPr>
            </w:pPr>
            <w:r w:rsidRPr="00E6363D">
              <w:rPr>
                <w:rFonts w:ascii="Arial" w:hAnsi="Arial" w:cs="Arial"/>
              </w:rPr>
              <w:t xml:space="preserve">Ensure the </w:t>
            </w:r>
            <w:r>
              <w:rPr>
                <w:rFonts w:ascii="Arial" w:hAnsi="Arial" w:cs="Arial"/>
              </w:rPr>
              <w:t xml:space="preserve">specialist </w:t>
            </w:r>
            <w:r w:rsidRPr="00E6363D">
              <w:rPr>
                <w:rFonts w:ascii="Arial" w:hAnsi="Arial" w:cs="Arial"/>
              </w:rPr>
              <w:t>team contributes to the specialist and nursing evidence base through participation in research</w:t>
            </w:r>
            <w:r>
              <w:rPr>
                <w:rFonts w:ascii="Arial" w:hAnsi="Arial" w:cs="Arial"/>
              </w:rPr>
              <w:t xml:space="preserve"> and development activities</w:t>
            </w:r>
            <w:r w:rsidRPr="00E6363D">
              <w:rPr>
                <w:rFonts w:ascii="Arial" w:hAnsi="Arial" w:cs="Arial"/>
              </w:rPr>
              <w:t>, independently or collaboratively.</w:t>
            </w:r>
          </w:p>
          <w:p w14:paraId="13EB5454" w14:textId="77777777" w:rsidR="00465ABC" w:rsidRDefault="00465ABC" w:rsidP="00465ABC">
            <w:pPr>
              <w:numPr>
                <w:ilvl w:val="0"/>
                <w:numId w:val="9"/>
              </w:numPr>
              <w:rPr>
                <w:rFonts w:ascii="Arial" w:hAnsi="Arial" w:cs="Arial"/>
              </w:rPr>
            </w:pPr>
            <w:r w:rsidRPr="00836074">
              <w:rPr>
                <w:rFonts w:ascii="Arial" w:hAnsi="Arial" w:cs="Arial"/>
              </w:rPr>
              <w:t>Encourage the specialist team to identify research and development opportunities and formulate appropriate questions.</w:t>
            </w:r>
          </w:p>
          <w:p w14:paraId="460ED2B6" w14:textId="77777777" w:rsidR="00465ABC" w:rsidRDefault="00465ABC" w:rsidP="00465ABC">
            <w:pPr>
              <w:numPr>
                <w:ilvl w:val="0"/>
                <w:numId w:val="9"/>
              </w:numPr>
              <w:rPr>
                <w:rFonts w:ascii="Arial" w:hAnsi="Arial" w:cs="Arial"/>
              </w:rPr>
            </w:pPr>
            <w:r w:rsidRPr="00836074">
              <w:rPr>
                <w:rFonts w:ascii="Arial" w:hAnsi="Arial" w:cs="Arial"/>
              </w:rPr>
              <w:t xml:space="preserve">Incorporate nursing research and development activities into the annual work programme. </w:t>
            </w:r>
          </w:p>
          <w:p w14:paraId="41B672CC" w14:textId="77777777" w:rsidR="00465ABC" w:rsidRDefault="00465ABC" w:rsidP="00465ABC">
            <w:pPr>
              <w:numPr>
                <w:ilvl w:val="0"/>
                <w:numId w:val="9"/>
              </w:numPr>
              <w:rPr>
                <w:rFonts w:ascii="Arial" w:hAnsi="Arial" w:cs="Arial"/>
              </w:rPr>
            </w:pPr>
            <w:r w:rsidRPr="00836074">
              <w:rPr>
                <w:rFonts w:ascii="Arial" w:hAnsi="Arial" w:cs="Arial"/>
              </w:rPr>
              <w:t>Appraise personal and departmental limitations in respect of ability to undertake research and development activities.</w:t>
            </w:r>
          </w:p>
          <w:p w14:paraId="0F5EDE6B" w14:textId="77777777" w:rsidR="00465ABC" w:rsidRDefault="00465ABC" w:rsidP="00465ABC">
            <w:pPr>
              <w:numPr>
                <w:ilvl w:val="0"/>
                <w:numId w:val="9"/>
              </w:numPr>
              <w:rPr>
                <w:rFonts w:ascii="Arial" w:hAnsi="Arial" w:cs="Arial"/>
              </w:rPr>
            </w:pPr>
            <w:r w:rsidRPr="00836074">
              <w:rPr>
                <w:rFonts w:ascii="Arial" w:hAnsi="Arial" w:cs="Arial"/>
              </w:rPr>
              <w:t>Ensure policy and service developments are based on best available evidence.</w:t>
            </w:r>
          </w:p>
          <w:p w14:paraId="5B0A2A5A" w14:textId="77777777" w:rsidR="00465ABC" w:rsidRPr="00C45967" w:rsidRDefault="00465ABC" w:rsidP="00465ABC">
            <w:pPr>
              <w:pStyle w:val="ListParagraph"/>
              <w:numPr>
                <w:ilvl w:val="0"/>
                <w:numId w:val="9"/>
              </w:numPr>
              <w:spacing w:before="0"/>
              <w:rPr>
                <w:rFonts w:cs="Arial"/>
              </w:rPr>
            </w:pPr>
            <w:r w:rsidRPr="00C45967">
              <w:rPr>
                <w:rFonts w:cs="Arial"/>
              </w:rPr>
              <w:t xml:space="preserve">To network with other specialist services throughout the UK joining the appropriate organisations in order to collaborate, share and benchmark practices and initiatives </w:t>
            </w:r>
          </w:p>
          <w:p w14:paraId="3007AABF" w14:textId="456EC033" w:rsidR="00465ABC" w:rsidRPr="00C45967" w:rsidRDefault="00465ABC" w:rsidP="00465ABC">
            <w:pPr>
              <w:pStyle w:val="ListParagraph"/>
              <w:numPr>
                <w:ilvl w:val="0"/>
                <w:numId w:val="9"/>
              </w:numPr>
              <w:spacing w:before="0"/>
              <w:rPr>
                <w:rFonts w:cs="Arial"/>
              </w:rPr>
            </w:pPr>
            <w:r w:rsidRPr="00C45967">
              <w:rPr>
                <w:rFonts w:cs="Arial"/>
              </w:rPr>
              <w:t xml:space="preserve">To act as a research resource in </w:t>
            </w:r>
            <w:r w:rsidR="0015020C">
              <w:rPr>
                <w:rFonts w:cs="Arial"/>
              </w:rPr>
              <w:t>IPC</w:t>
            </w:r>
            <w:r w:rsidRPr="00C45967">
              <w:rPr>
                <w:rFonts w:cs="Arial"/>
              </w:rPr>
              <w:t xml:space="preserve"> matters. </w:t>
            </w:r>
          </w:p>
          <w:p w14:paraId="312E2905" w14:textId="77777777" w:rsidR="00465ABC" w:rsidRPr="00C45967" w:rsidRDefault="00465ABC" w:rsidP="00465ABC">
            <w:pPr>
              <w:pStyle w:val="ListParagraph"/>
              <w:numPr>
                <w:ilvl w:val="0"/>
                <w:numId w:val="9"/>
              </w:numPr>
              <w:spacing w:before="0"/>
              <w:rPr>
                <w:rFonts w:cs="Arial"/>
              </w:rPr>
            </w:pPr>
            <w:r w:rsidRPr="00C45967">
              <w:rPr>
                <w:rFonts w:cs="Arial"/>
              </w:rPr>
              <w:t xml:space="preserve">To critically appraise current practice and best evidence – develop/introduce new practices in accordance with audit or research findings. </w:t>
            </w:r>
          </w:p>
          <w:p w14:paraId="0A462E4D" w14:textId="65E2FEF9" w:rsidR="00372B03" w:rsidRDefault="00465ABC" w:rsidP="00372B03">
            <w:pPr>
              <w:pStyle w:val="ListParagraph"/>
              <w:numPr>
                <w:ilvl w:val="0"/>
                <w:numId w:val="9"/>
              </w:numPr>
              <w:spacing w:before="0"/>
              <w:rPr>
                <w:rFonts w:cs="Arial"/>
              </w:rPr>
            </w:pPr>
            <w:r w:rsidRPr="00C45967">
              <w:rPr>
                <w:rFonts w:cs="Arial"/>
              </w:rPr>
              <w:t xml:space="preserve">To lead quality improvement initiatives within </w:t>
            </w:r>
            <w:r w:rsidR="0015020C">
              <w:rPr>
                <w:rFonts w:cs="Arial"/>
              </w:rPr>
              <w:t>IPC</w:t>
            </w:r>
          </w:p>
          <w:p w14:paraId="76119F05" w14:textId="5D4749ED" w:rsidR="00372B03" w:rsidRDefault="00372B03" w:rsidP="00372B03">
            <w:pPr>
              <w:pStyle w:val="ListParagraph"/>
              <w:numPr>
                <w:ilvl w:val="0"/>
                <w:numId w:val="9"/>
              </w:numPr>
              <w:spacing w:before="0"/>
              <w:rPr>
                <w:rFonts w:cs="Arial"/>
              </w:rPr>
            </w:pPr>
            <w:r w:rsidRPr="00372B03">
              <w:rPr>
                <w:rFonts w:cs="Arial"/>
              </w:rPr>
              <w:t xml:space="preserve">To promote evidence-based </w:t>
            </w:r>
            <w:r w:rsidR="0015020C">
              <w:rPr>
                <w:rFonts w:cs="Arial"/>
              </w:rPr>
              <w:t>IPC</w:t>
            </w:r>
            <w:r w:rsidRPr="00372B03">
              <w:rPr>
                <w:rFonts w:cs="Arial"/>
              </w:rPr>
              <w:t xml:space="preserve"> practice by keeping abreast of relevant and up to date </w:t>
            </w:r>
            <w:r w:rsidR="0015020C">
              <w:rPr>
                <w:rFonts w:cs="Arial"/>
              </w:rPr>
              <w:t>IPC</w:t>
            </w:r>
            <w:r w:rsidRPr="00372B03">
              <w:rPr>
                <w:rFonts w:cs="Arial"/>
              </w:rPr>
              <w:t xml:space="preserve"> research.</w:t>
            </w:r>
          </w:p>
          <w:p w14:paraId="386514AC" w14:textId="72F030E7" w:rsidR="00372B03" w:rsidRDefault="00372B03" w:rsidP="00372B03">
            <w:pPr>
              <w:pStyle w:val="ListParagraph"/>
              <w:numPr>
                <w:ilvl w:val="0"/>
                <w:numId w:val="9"/>
              </w:numPr>
              <w:spacing w:before="0"/>
              <w:rPr>
                <w:rFonts w:cs="Arial"/>
              </w:rPr>
            </w:pPr>
            <w:r w:rsidRPr="00372B03">
              <w:rPr>
                <w:rFonts w:cs="Arial"/>
              </w:rPr>
              <w:t xml:space="preserve">Collaborate with the Trust R&amp;D team on </w:t>
            </w:r>
            <w:r w:rsidR="0015020C">
              <w:rPr>
                <w:rFonts w:cs="Arial"/>
              </w:rPr>
              <w:t>IPC</w:t>
            </w:r>
            <w:r w:rsidRPr="00372B03">
              <w:rPr>
                <w:rFonts w:cs="Arial"/>
              </w:rPr>
              <w:t xml:space="preserve"> related project opportunities.</w:t>
            </w:r>
          </w:p>
          <w:p w14:paraId="330D5356" w14:textId="585B9467" w:rsidR="00372B03" w:rsidRDefault="00372B03" w:rsidP="00DA2B33">
            <w:pPr>
              <w:pStyle w:val="ListParagraph"/>
              <w:numPr>
                <w:ilvl w:val="0"/>
                <w:numId w:val="9"/>
              </w:numPr>
              <w:spacing w:before="0"/>
              <w:rPr>
                <w:rFonts w:cs="Arial"/>
              </w:rPr>
            </w:pPr>
            <w:r w:rsidRPr="00372B03">
              <w:rPr>
                <w:rFonts w:cs="Arial"/>
              </w:rPr>
              <w:t xml:space="preserve">Lead and implement with relevant staff on </w:t>
            </w:r>
            <w:r w:rsidR="0015020C">
              <w:rPr>
                <w:rFonts w:cs="Arial"/>
              </w:rPr>
              <w:t>IPC</w:t>
            </w:r>
            <w:r w:rsidRPr="00372B03">
              <w:rPr>
                <w:rFonts w:cs="Arial"/>
              </w:rPr>
              <w:t xml:space="preserve"> related audit activity for example, </w:t>
            </w:r>
            <w:r w:rsidR="0015020C">
              <w:rPr>
                <w:rFonts w:cs="Arial"/>
              </w:rPr>
              <w:t xml:space="preserve">hand hygiene audits, patient placement audit, SICPs audits and </w:t>
            </w:r>
            <w:r w:rsidRPr="00372B03">
              <w:rPr>
                <w:rFonts w:cs="Arial"/>
              </w:rPr>
              <w:t xml:space="preserve">use of and implementation of </w:t>
            </w:r>
            <w:r w:rsidR="0015020C">
              <w:rPr>
                <w:rFonts w:cs="Arial"/>
              </w:rPr>
              <w:t>IPC</w:t>
            </w:r>
            <w:r w:rsidRPr="00372B03">
              <w:rPr>
                <w:rFonts w:cs="Arial"/>
              </w:rPr>
              <w:t xml:space="preserve"> related documentation and policies.</w:t>
            </w:r>
          </w:p>
          <w:p w14:paraId="033A29B6" w14:textId="59ABE8C2" w:rsidR="00372B03" w:rsidRPr="00372B03" w:rsidRDefault="00372B03" w:rsidP="00DA2B33">
            <w:pPr>
              <w:pStyle w:val="ListParagraph"/>
              <w:numPr>
                <w:ilvl w:val="0"/>
                <w:numId w:val="9"/>
              </w:numPr>
              <w:spacing w:before="0"/>
              <w:rPr>
                <w:rFonts w:cs="Arial"/>
              </w:rPr>
            </w:pPr>
            <w:r w:rsidRPr="00372B03">
              <w:rPr>
                <w:rFonts w:cs="Arial"/>
              </w:rPr>
              <w:t>Partake in national clinical benchmarking</w:t>
            </w:r>
          </w:p>
          <w:p w14:paraId="5F8D5F18" w14:textId="6DD24E2F" w:rsidR="00372B03" w:rsidRPr="005F7BFF" w:rsidRDefault="00372B03" w:rsidP="00372B03">
            <w:pPr>
              <w:pStyle w:val="ListParagraph"/>
              <w:spacing w:before="0"/>
              <w:ind w:left="360"/>
              <w:rPr>
                <w:rFonts w:cs="Arial"/>
              </w:rPr>
            </w:pPr>
          </w:p>
        </w:tc>
      </w:tr>
      <w:tr w:rsidR="00465ABC" w:rsidRPr="00FB2627" w14:paraId="227A604D" w14:textId="77777777" w:rsidTr="00884334">
        <w:tc>
          <w:tcPr>
            <w:tcW w:w="10206" w:type="dxa"/>
            <w:tcBorders>
              <w:bottom w:val="single" w:sz="4" w:space="0" w:color="auto"/>
            </w:tcBorders>
            <w:shd w:val="clear" w:color="auto" w:fill="002060"/>
          </w:tcPr>
          <w:p w14:paraId="29830598" w14:textId="77777777" w:rsidR="00465ABC" w:rsidRPr="00FB2627" w:rsidRDefault="00465ABC" w:rsidP="00465ABC">
            <w:pPr>
              <w:jc w:val="both"/>
              <w:rPr>
                <w:rFonts w:ascii="Arial" w:hAnsi="Arial" w:cs="Arial"/>
                <w:b/>
                <w:bCs/>
                <w:color w:val="FF0000"/>
              </w:rPr>
            </w:pPr>
            <w:r w:rsidRPr="00FB2627">
              <w:rPr>
                <w:rFonts w:ascii="Arial" w:hAnsi="Arial" w:cs="Arial"/>
                <w:b/>
                <w:bCs/>
                <w:color w:val="FFFFFF" w:themeColor="background1"/>
              </w:rPr>
              <w:t>PHYSICAL SKILLS</w:t>
            </w:r>
          </w:p>
        </w:tc>
      </w:tr>
      <w:tr w:rsidR="00465ABC" w:rsidRPr="00FB2627" w14:paraId="5463EDD6" w14:textId="77777777" w:rsidTr="00884334">
        <w:tc>
          <w:tcPr>
            <w:tcW w:w="10206" w:type="dxa"/>
            <w:tcBorders>
              <w:bottom w:val="single" w:sz="4" w:space="0" w:color="auto"/>
            </w:tcBorders>
          </w:tcPr>
          <w:p w14:paraId="11BE3ECB" w14:textId="000E4490" w:rsidR="009F6951" w:rsidRPr="00747981" w:rsidRDefault="009F6951" w:rsidP="0015020C">
            <w:pPr>
              <w:pStyle w:val="ListParagraph"/>
              <w:numPr>
                <w:ilvl w:val="0"/>
                <w:numId w:val="18"/>
              </w:numPr>
              <w:spacing w:before="0"/>
              <w:ind w:left="357" w:hanging="357"/>
              <w:rPr>
                <w:rFonts w:cs="Arial"/>
              </w:rPr>
            </w:pPr>
            <w:r w:rsidRPr="00747981">
              <w:rPr>
                <w:rFonts w:cs="Arial"/>
              </w:rPr>
              <w:t xml:space="preserve">The post holder will require highly developed physical skills, including manual dexterity </w:t>
            </w:r>
            <w:r w:rsidR="0015020C">
              <w:rPr>
                <w:rFonts w:cs="Arial"/>
              </w:rPr>
              <w:t>to demonstrate clinical skills during teaching.</w:t>
            </w:r>
          </w:p>
          <w:p w14:paraId="0707F028" w14:textId="3696BEF7" w:rsidR="009F6951" w:rsidRPr="00E51546" w:rsidRDefault="009F6951" w:rsidP="0015020C">
            <w:pPr>
              <w:pStyle w:val="ListParagraph"/>
              <w:numPr>
                <w:ilvl w:val="0"/>
                <w:numId w:val="18"/>
              </w:numPr>
              <w:spacing w:before="0"/>
              <w:ind w:left="357" w:hanging="357"/>
              <w:rPr>
                <w:rFonts w:cs="Arial"/>
              </w:rPr>
            </w:pPr>
            <w:r w:rsidRPr="00747981">
              <w:rPr>
                <w:rFonts w:cs="Arial"/>
              </w:rPr>
              <w:t xml:space="preserve">Ability to deliver patient care in a variety of different settings including </w:t>
            </w:r>
            <w:r w:rsidR="00586F28">
              <w:rPr>
                <w:rFonts w:cs="Arial"/>
              </w:rPr>
              <w:t xml:space="preserve">North Devon District Hospital, the Royal Devon and Exeter Hospitals, community hospitals, </w:t>
            </w:r>
            <w:r w:rsidRPr="00747981">
              <w:rPr>
                <w:rFonts w:cs="Arial"/>
              </w:rPr>
              <w:t>hospital wards, outpatient clinics and patients own homes.</w:t>
            </w:r>
          </w:p>
          <w:p w14:paraId="5694D6EB" w14:textId="77777777" w:rsidR="009F6951" w:rsidRPr="00747981" w:rsidRDefault="009F6951" w:rsidP="0015020C">
            <w:pPr>
              <w:pStyle w:val="ListParagraph"/>
              <w:numPr>
                <w:ilvl w:val="0"/>
                <w:numId w:val="18"/>
              </w:numPr>
              <w:spacing w:before="0"/>
              <w:ind w:left="357" w:hanging="357"/>
              <w:rPr>
                <w:rFonts w:cs="Arial"/>
              </w:rPr>
            </w:pPr>
            <w:r w:rsidRPr="00747981">
              <w:rPr>
                <w:rFonts w:cs="Arial"/>
              </w:rPr>
              <w:t>Ability to carry and move some clinical and teaching equipment around the Trust between locations in accordance with Moving and Handling procedures and policies.</w:t>
            </w:r>
          </w:p>
          <w:p w14:paraId="1B2E2591" w14:textId="308872F4" w:rsidR="00465ABC" w:rsidRPr="00C45967" w:rsidRDefault="00465ABC" w:rsidP="0015020C">
            <w:pPr>
              <w:ind w:left="360"/>
              <w:rPr>
                <w:rFonts w:ascii="Arial" w:hAnsi="Arial" w:cs="Arial"/>
              </w:rPr>
            </w:pPr>
          </w:p>
        </w:tc>
      </w:tr>
      <w:tr w:rsidR="00465ABC" w:rsidRPr="00FB2627" w14:paraId="0300A012" w14:textId="77777777" w:rsidTr="00884334">
        <w:tc>
          <w:tcPr>
            <w:tcW w:w="10206" w:type="dxa"/>
            <w:tcBorders>
              <w:bottom w:val="single" w:sz="4" w:space="0" w:color="auto"/>
            </w:tcBorders>
            <w:shd w:val="clear" w:color="auto" w:fill="002060"/>
          </w:tcPr>
          <w:p w14:paraId="18A8137F" w14:textId="77777777" w:rsidR="00465ABC" w:rsidRPr="00FB2627" w:rsidRDefault="00465ABC" w:rsidP="00465ABC">
            <w:pPr>
              <w:jc w:val="both"/>
              <w:rPr>
                <w:rFonts w:ascii="Arial" w:hAnsi="Arial" w:cs="Arial"/>
                <w:b/>
                <w:bCs/>
                <w:color w:val="FF0000"/>
              </w:rPr>
            </w:pPr>
            <w:r w:rsidRPr="00FB2627">
              <w:rPr>
                <w:rFonts w:ascii="Arial" w:hAnsi="Arial" w:cs="Arial"/>
                <w:b/>
                <w:bCs/>
                <w:color w:val="FFFFFF" w:themeColor="background1"/>
              </w:rPr>
              <w:t>PHYSICAL EFFORT</w:t>
            </w:r>
          </w:p>
        </w:tc>
      </w:tr>
      <w:tr w:rsidR="00465ABC" w:rsidRPr="00FB2627" w14:paraId="682B12DC" w14:textId="77777777" w:rsidTr="00884334">
        <w:tc>
          <w:tcPr>
            <w:tcW w:w="10206" w:type="dxa"/>
            <w:tcBorders>
              <w:bottom w:val="single" w:sz="4" w:space="0" w:color="auto"/>
            </w:tcBorders>
          </w:tcPr>
          <w:p w14:paraId="2CBE4913" w14:textId="09AD62F9" w:rsidR="009F6951" w:rsidRPr="00A72853" w:rsidRDefault="009F6951" w:rsidP="009F6951">
            <w:pPr>
              <w:pStyle w:val="ListParagraph"/>
              <w:numPr>
                <w:ilvl w:val="0"/>
                <w:numId w:val="29"/>
              </w:numPr>
              <w:spacing w:before="0"/>
              <w:ind w:left="357" w:hanging="357"/>
              <w:rPr>
                <w:rFonts w:cs="Arial"/>
              </w:rPr>
            </w:pPr>
            <w:r w:rsidRPr="00A72853">
              <w:rPr>
                <w:rFonts w:cs="Arial"/>
              </w:rPr>
              <w:t>The post holder may be required to exert light physical effort (loads of not more than 5kg. moving health promotional and educational equipment and materials between locations) on an occasional basis.</w:t>
            </w:r>
          </w:p>
          <w:p w14:paraId="1B0622B0" w14:textId="77777777" w:rsidR="009F6951" w:rsidRPr="00A72853" w:rsidRDefault="009F6951" w:rsidP="009F6951">
            <w:pPr>
              <w:pStyle w:val="ListParagraph"/>
              <w:numPr>
                <w:ilvl w:val="0"/>
                <w:numId w:val="29"/>
              </w:numPr>
              <w:spacing w:before="0"/>
              <w:ind w:left="357" w:hanging="357"/>
              <w:rPr>
                <w:rFonts w:cs="Arial"/>
              </w:rPr>
            </w:pPr>
            <w:r w:rsidRPr="00A72853">
              <w:rPr>
                <w:rFonts w:cs="Arial"/>
              </w:rPr>
              <w:t>Ability to visit / move around between many wards and departments in working day, and to travel to other hospitals</w:t>
            </w:r>
            <w:r>
              <w:rPr>
                <w:rFonts w:cs="Arial"/>
              </w:rPr>
              <w:t xml:space="preserve">, </w:t>
            </w:r>
            <w:r w:rsidRPr="00A72853">
              <w:rPr>
                <w:rFonts w:cs="Arial"/>
              </w:rPr>
              <w:t>community sites</w:t>
            </w:r>
            <w:r>
              <w:rPr>
                <w:rFonts w:cs="Arial"/>
              </w:rPr>
              <w:t xml:space="preserve"> and meeting locations within the Devon region.</w:t>
            </w:r>
          </w:p>
          <w:p w14:paraId="10F42059" w14:textId="77777777" w:rsidR="005515F0" w:rsidRDefault="009F6951" w:rsidP="005515F0">
            <w:pPr>
              <w:pStyle w:val="ListParagraph"/>
              <w:numPr>
                <w:ilvl w:val="0"/>
                <w:numId w:val="29"/>
              </w:numPr>
              <w:spacing w:before="0"/>
              <w:ind w:left="357" w:hanging="357"/>
              <w:rPr>
                <w:rFonts w:cs="Arial"/>
              </w:rPr>
            </w:pPr>
            <w:r w:rsidRPr="00A72853">
              <w:rPr>
                <w:rFonts w:cs="Arial"/>
              </w:rPr>
              <w:t>The role will have a combination of sitting, standing and walking with occasional moderate effort for several short periods involving sitting at a VDU for long periods of time.</w:t>
            </w:r>
          </w:p>
          <w:p w14:paraId="66555BC6" w14:textId="54DF2DFD" w:rsidR="009F6951" w:rsidRPr="005515F0" w:rsidRDefault="009F6951" w:rsidP="005515F0">
            <w:pPr>
              <w:pStyle w:val="ListParagraph"/>
              <w:numPr>
                <w:ilvl w:val="0"/>
                <w:numId w:val="29"/>
              </w:numPr>
              <w:spacing w:before="0"/>
              <w:ind w:left="357" w:hanging="357"/>
              <w:rPr>
                <w:rFonts w:cs="Arial"/>
              </w:rPr>
            </w:pPr>
            <w:r w:rsidRPr="005515F0">
              <w:rPr>
                <w:rFonts w:cs="Arial"/>
              </w:rPr>
              <w:t>Manual dexterity when demonstrating clinical skills during teaching.</w:t>
            </w:r>
          </w:p>
          <w:p w14:paraId="4A09771B" w14:textId="086F1343" w:rsidR="00372B03" w:rsidRPr="00873CAB" w:rsidRDefault="00372B03" w:rsidP="00372B03">
            <w:pPr>
              <w:ind w:left="360"/>
              <w:jc w:val="both"/>
              <w:rPr>
                <w:rFonts w:ascii="Arial" w:hAnsi="Arial" w:cs="Arial"/>
              </w:rPr>
            </w:pPr>
          </w:p>
        </w:tc>
      </w:tr>
      <w:tr w:rsidR="00465ABC" w:rsidRPr="00FB2627" w14:paraId="517C19A0" w14:textId="77777777" w:rsidTr="00884334">
        <w:tc>
          <w:tcPr>
            <w:tcW w:w="10206" w:type="dxa"/>
            <w:tcBorders>
              <w:bottom w:val="single" w:sz="4" w:space="0" w:color="auto"/>
            </w:tcBorders>
            <w:shd w:val="clear" w:color="auto" w:fill="002060"/>
          </w:tcPr>
          <w:p w14:paraId="577F80C6" w14:textId="77777777" w:rsidR="00465ABC" w:rsidRPr="00FB2627" w:rsidRDefault="00465ABC" w:rsidP="00465ABC">
            <w:pPr>
              <w:jc w:val="both"/>
              <w:rPr>
                <w:rFonts w:ascii="Arial" w:hAnsi="Arial" w:cs="Arial"/>
                <w:b/>
                <w:bCs/>
                <w:color w:val="FF0000"/>
              </w:rPr>
            </w:pPr>
            <w:r w:rsidRPr="00FB2627">
              <w:rPr>
                <w:rFonts w:ascii="Arial" w:hAnsi="Arial" w:cs="Arial"/>
                <w:b/>
                <w:bCs/>
                <w:color w:val="FFFFFF" w:themeColor="background1"/>
              </w:rPr>
              <w:t>MENTAL EFFORT</w:t>
            </w:r>
          </w:p>
        </w:tc>
      </w:tr>
      <w:tr w:rsidR="00465ABC" w:rsidRPr="00FB2627" w14:paraId="71A1520E" w14:textId="77777777" w:rsidTr="00884334">
        <w:tc>
          <w:tcPr>
            <w:tcW w:w="10206" w:type="dxa"/>
            <w:tcBorders>
              <w:bottom w:val="single" w:sz="4" w:space="0" w:color="auto"/>
            </w:tcBorders>
          </w:tcPr>
          <w:p w14:paraId="31B5312A" w14:textId="040132D5" w:rsidR="00465ABC" w:rsidRPr="004F7310" w:rsidRDefault="00465ABC" w:rsidP="00465ABC">
            <w:pPr>
              <w:numPr>
                <w:ilvl w:val="0"/>
                <w:numId w:val="18"/>
              </w:numPr>
              <w:ind w:left="454" w:hanging="454"/>
              <w:jc w:val="both"/>
              <w:rPr>
                <w:rFonts w:ascii="Arial" w:hAnsi="Arial" w:cs="Arial"/>
              </w:rPr>
            </w:pPr>
            <w:r w:rsidRPr="004F7310">
              <w:rPr>
                <w:rFonts w:ascii="Arial" w:hAnsi="Arial" w:cs="Arial"/>
              </w:rPr>
              <w:t xml:space="preserve">Ability to work under pressure as unpredictable work pattern </w:t>
            </w:r>
          </w:p>
          <w:p w14:paraId="0F2BD4E1" w14:textId="5BBA9B9C" w:rsidR="00465ABC" w:rsidRPr="004F7310" w:rsidRDefault="00465ABC" w:rsidP="00465ABC">
            <w:pPr>
              <w:numPr>
                <w:ilvl w:val="0"/>
                <w:numId w:val="18"/>
              </w:numPr>
              <w:ind w:left="454" w:hanging="454"/>
              <w:jc w:val="both"/>
              <w:rPr>
                <w:rFonts w:ascii="Arial" w:hAnsi="Arial" w:cs="Arial"/>
              </w:rPr>
            </w:pPr>
            <w:r w:rsidRPr="004F7310">
              <w:rPr>
                <w:rFonts w:ascii="Arial" w:hAnsi="Arial" w:cs="Arial"/>
              </w:rPr>
              <w:t>Frequent concentration required for complex data entry and typing intricate and multi-faceted documents.</w:t>
            </w:r>
          </w:p>
          <w:p w14:paraId="3215B9B2" w14:textId="77777777" w:rsidR="00465ABC" w:rsidRDefault="00465ABC" w:rsidP="00465ABC">
            <w:pPr>
              <w:numPr>
                <w:ilvl w:val="0"/>
                <w:numId w:val="18"/>
              </w:numPr>
              <w:ind w:left="454" w:hanging="454"/>
              <w:rPr>
                <w:rFonts w:ascii="Arial" w:hAnsi="Arial" w:cs="Arial"/>
              </w:rPr>
            </w:pPr>
            <w:r w:rsidRPr="004F7310">
              <w:rPr>
                <w:rFonts w:ascii="Arial" w:hAnsi="Arial" w:cs="Arial"/>
              </w:rPr>
              <w:t>Flexibility to adapt to an unpredictable workload e.g. in outbreak situations where regular situation assessment/updates may be required</w:t>
            </w:r>
          </w:p>
          <w:p w14:paraId="1F66E5BD" w14:textId="77777777" w:rsidR="00465ABC" w:rsidRDefault="00465ABC" w:rsidP="00465ABC">
            <w:pPr>
              <w:numPr>
                <w:ilvl w:val="0"/>
                <w:numId w:val="18"/>
              </w:numPr>
              <w:ind w:left="454" w:hanging="454"/>
              <w:rPr>
                <w:rFonts w:ascii="Arial" w:hAnsi="Arial" w:cs="Arial"/>
              </w:rPr>
            </w:pPr>
            <w:r w:rsidRPr="00C45967">
              <w:rPr>
                <w:rFonts w:ascii="Arial" w:hAnsi="Arial" w:cs="Arial"/>
              </w:rPr>
              <w:t>Learn new skills associated with the role.</w:t>
            </w:r>
          </w:p>
          <w:p w14:paraId="20E4E698" w14:textId="77777777" w:rsidR="00465ABC" w:rsidRDefault="00465ABC" w:rsidP="00465ABC">
            <w:pPr>
              <w:numPr>
                <w:ilvl w:val="0"/>
                <w:numId w:val="18"/>
              </w:numPr>
              <w:ind w:left="454" w:hanging="454"/>
              <w:rPr>
                <w:rFonts w:ascii="Arial" w:hAnsi="Arial" w:cs="Arial"/>
              </w:rPr>
            </w:pPr>
            <w:r w:rsidRPr="00A476EF">
              <w:rPr>
                <w:rFonts w:ascii="Arial" w:hAnsi="Arial" w:cs="Arial"/>
              </w:rPr>
              <w:t>Ability to manage interruptions</w:t>
            </w:r>
          </w:p>
          <w:p w14:paraId="4973917D" w14:textId="667B3D20" w:rsidR="00372B03" w:rsidRPr="00A476EF" w:rsidRDefault="00372B03" w:rsidP="00372B03">
            <w:pPr>
              <w:ind w:left="454"/>
              <w:rPr>
                <w:rFonts w:ascii="Arial" w:hAnsi="Arial" w:cs="Arial"/>
              </w:rPr>
            </w:pPr>
          </w:p>
        </w:tc>
      </w:tr>
      <w:tr w:rsidR="00465ABC" w:rsidRPr="00FB2627" w14:paraId="2D241821" w14:textId="77777777" w:rsidTr="00884334">
        <w:tc>
          <w:tcPr>
            <w:tcW w:w="10206" w:type="dxa"/>
            <w:tcBorders>
              <w:bottom w:val="single" w:sz="4" w:space="0" w:color="auto"/>
            </w:tcBorders>
            <w:shd w:val="clear" w:color="auto" w:fill="002060"/>
          </w:tcPr>
          <w:p w14:paraId="54D5E7A2" w14:textId="77777777" w:rsidR="00465ABC" w:rsidRPr="00FB2627" w:rsidRDefault="00465ABC" w:rsidP="00465ABC">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465ABC" w:rsidRPr="00FB2627" w14:paraId="7362BFB7" w14:textId="77777777" w:rsidTr="00884334">
        <w:tc>
          <w:tcPr>
            <w:tcW w:w="10206" w:type="dxa"/>
            <w:tcBorders>
              <w:bottom w:val="single" w:sz="4" w:space="0" w:color="auto"/>
            </w:tcBorders>
          </w:tcPr>
          <w:p w14:paraId="3B869015" w14:textId="77777777" w:rsidR="00465ABC" w:rsidRPr="004F7310" w:rsidRDefault="00465ABC" w:rsidP="00465ABC">
            <w:pPr>
              <w:numPr>
                <w:ilvl w:val="0"/>
                <w:numId w:val="18"/>
              </w:numPr>
              <w:ind w:left="456" w:hanging="456"/>
              <w:jc w:val="both"/>
              <w:rPr>
                <w:rFonts w:ascii="Arial" w:hAnsi="Arial" w:cs="Arial"/>
              </w:rPr>
            </w:pPr>
            <w:r w:rsidRPr="004F7310">
              <w:rPr>
                <w:rFonts w:ascii="Arial" w:hAnsi="Arial" w:cs="Arial"/>
              </w:rPr>
              <w:t>Support other team members with staffing/personal issues.</w:t>
            </w:r>
          </w:p>
          <w:p w14:paraId="1C98D564" w14:textId="6CE06CC1" w:rsidR="00465ABC" w:rsidRPr="004F7310" w:rsidRDefault="00465ABC" w:rsidP="00465ABC">
            <w:pPr>
              <w:numPr>
                <w:ilvl w:val="0"/>
                <w:numId w:val="18"/>
              </w:numPr>
              <w:ind w:left="456" w:hanging="456"/>
              <w:jc w:val="both"/>
              <w:rPr>
                <w:rFonts w:ascii="Arial" w:hAnsi="Arial" w:cs="Arial"/>
              </w:rPr>
            </w:pPr>
            <w:r w:rsidRPr="004F7310">
              <w:rPr>
                <w:rFonts w:ascii="Arial" w:hAnsi="Arial" w:cs="Arial"/>
              </w:rPr>
              <w:lastRenderedPageBreak/>
              <w:t xml:space="preserve">Occasionally manage a difficult situation which may arise with angry/upset </w:t>
            </w:r>
            <w:r w:rsidR="00D90B53">
              <w:rPr>
                <w:rFonts w:ascii="Arial" w:hAnsi="Arial" w:cs="Arial"/>
              </w:rPr>
              <w:t>patient/</w:t>
            </w:r>
            <w:r w:rsidRPr="004F7310">
              <w:rPr>
                <w:rFonts w:ascii="Arial" w:hAnsi="Arial" w:cs="Arial"/>
              </w:rPr>
              <w:t>clients, staff and telephone callers.</w:t>
            </w:r>
          </w:p>
          <w:p w14:paraId="2E3F29D5" w14:textId="77777777" w:rsidR="00465ABC" w:rsidRPr="004F7310" w:rsidRDefault="00465ABC" w:rsidP="00465ABC">
            <w:pPr>
              <w:numPr>
                <w:ilvl w:val="0"/>
                <w:numId w:val="18"/>
              </w:numPr>
              <w:ind w:left="456" w:hanging="456"/>
              <w:rPr>
                <w:rFonts w:ascii="Arial" w:hAnsi="Arial" w:cs="Arial"/>
              </w:rPr>
            </w:pPr>
            <w:r w:rsidRPr="004F7310">
              <w:rPr>
                <w:rFonts w:ascii="Arial" w:hAnsi="Arial" w:cs="Arial"/>
              </w:rPr>
              <w:t>May on occasions be required to impart distressing information to patients</w:t>
            </w:r>
          </w:p>
          <w:p w14:paraId="137B11B3" w14:textId="3D07BA8B" w:rsidR="00372B03" w:rsidRPr="00C45967" w:rsidRDefault="00372B03" w:rsidP="00D90B53">
            <w:pPr>
              <w:ind w:left="456"/>
              <w:rPr>
                <w:rFonts w:ascii="Arial" w:hAnsi="Arial" w:cs="Arial"/>
              </w:rPr>
            </w:pPr>
          </w:p>
        </w:tc>
      </w:tr>
      <w:tr w:rsidR="00465ABC" w:rsidRPr="00FB2627" w14:paraId="75EE2669" w14:textId="77777777" w:rsidTr="00884334">
        <w:tc>
          <w:tcPr>
            <w:tcW w:w="10206" w:type="dxa"/>
            <w:tcBorders>
              <w:bottom w:val="single" w:sz="4" w:space="0" w:color="auto"/>
            </w:tcBorders>
            <w:shd w:val="clear" w:color="auto" w:fill="002060"/>
          </w:tcPr>
          <w:p w14:paraId="2E61B875" w14:textId="77777777" w:rsidR="00465ABC" w:rsidRPr="00FB2627" w:rsidRDefault="00465ABC" w:rsidP="00465ABC">
            <w:pPr>
              <w:jc w:val="both"/>
              <w:rPr>
                <w:rFonts w:ascii="Arial" w:hAnsi="Arial" w:cs="Arial"/>
                <w:b/>
                <w:bCs/>
                <w:color w:val="FF0000"/>
              </w:rPr>
            </w:pPr>
            <w:r w:rsidRPr="00FB2627">
              <w:rPr>
                <w:rFonts w:ascii="Arial" w:hAnsi="Arial" w:cs="Arial"/>
                <w:b/>
                <w:bCs/>
                <w:color w:val="FFFFFF" w:themeColor="background1"/>
              </w:rPr>
              <w:lastRenderedPageBreak/>
              <w:t>WORKING CONDITIONS</w:t>
            </w:r>
          </w:p>
        </w:tc>
      </w:tr>
      <w:tr w:rsidR="00465ABC" w:rsidRPr="00FB2627" w14:paraId="79714D0C" w14:textId="77777777" w:rsidTr="00884334">
        <w:tc>
          <w:tcPr>
            <w:tcW w:w="10206" w:type="dxa"/>
            <w:tcBorders>
              <w:bottom w:val="single" w:sz="4" w:space="0" w:color="auto"/>
            </w:tcBorders>
          </w:tcPr>
          <w:p w14:paraId="46CFA0E3" w14:textId="77777777" w:rsidR="00465ABC" w:rsidRDefault="00465ABC" w:rsidP="009F6951">
            <w:pPr>
              <w:numPr>
                <w:ilvl w:val="0"/>
                <w:numId w:val="18"/>
              </w:numPr>
              <w:rPr>
                <w:rFonts w:ascii="Arial" w:hAnsi="Arial" w:cs="Arial"/>
              </w:rPr>
            </w:pPr>
            <w:r w:rsidRPr="004F7310">
              <w:rPr>
                <w:rFonts w:ascii="Arial" w:hAnsi="Arial" w:cs="Arial"/>
              </w:rPr>
              <w:t xml:space="preserve">Occasional exposure to aggressive patients/family/carers. </w:t>
            </w:r>
          </w:p>
          <w:p w14:paraId="5ACA223F" w14:textId="77777777" w:rsidR="00465ABC" w:rsidRPr="009F6951" w:rsidRDefault="00465ABC" w:rsidP="009F6951">
            <w:pPr>
              <w:numPr>
                <w:ilvl w:val="0"/>
                <w:numId w:val="18"/>
              </w:numPr>
              <w:rPr>
                <w:rFonts w:ascii="Arial" w:hAnsi="Arial" w:cs="Arial"/>
              </w:rPr>
            </w:pPr>
            <w:r w:rsidRPr="009F6951">
              <w:rPr>
                <w:rFonts w:ascii="Arial" w:hAnsi="Arial" w:cs="Arial"/>
              </w:rPr>
              <w:t>Regular VDU use</w:t>
            </w:r>
          </w:p>
          <w:p w14:paraId="3365F532" w14:textId="63E86506" w:rsidR="009F6951" w:rsidRPr="00076BCF" w:rsidRDefault="00003512" w:rsidP="009F6951">
            <w:pPr>
              <w:numPr>
                <w:ilvl w:val="0"/>
                <w:numId w:val="18"/>
              </w:numPr>
              <w:rPr>
                <w:rFonts w:ascii="Arial" w:hAnsi="Arial" w:cs="Arial"/>
              </w:rPr>
            </w:pPr>
            <w:r w:rsidRPr="00607DC3">
              <w:rPr>
                <w:rFonts w:ascii="Arial" w:hAnsi="Arial" w:cs="Arial"/>
              </w:rPr>
              <w:t xml:space="preserve">Occasional working with </w:t>
            </w:r>
            <w:r w:rsidR="003C69DC">
              <w:rPr>
                <w:rFonts w:ascii="Arial" w:hAnsi="Arial" w:cs="Arial"/>
              </w:rPr>
              <w:t>unpleasant working conditions</w:t>
            </w:r>
            <w:r w:rsidRPr="00607DC3">
              <w:rPr>
                <w:rFonts w:ascii="Arial" w:hAnsi="Arial" w:cs="Arial"/>
              </w:rPr>
              <w:t xml:space="preserve"> (</w:t>
            </w:r>
            <w:r w:rsidR="003C69DC">
              <w:rPr>
                <w:rFonts w:ascii="Arial" w:hAnsi="Arial" w:cs="Arial"/>
              </w:rPr>
              <w:t xml:space="preserve">uncontained </w:t>
            </w:r>
            <w:r w:rsidRPr="00607DC3">
              <w:rPr>
                <w:rFonts w:ascii="Arial" w:hAnsi="Arial" w:cs="Arial"/>
              </w:rPr>
              <w:t>bodily fluids) when in clinical setting</w:t>
            </w:r>
          </w:p>
          <w:p w14:paraId="7DB45EEF" w14:textId="77777777" w:rsidR="005515F0" w:rsidRDefault="009F6951" w:rsidP="005515F0">
            <w:pPr>
              <w:numPr>
                <w:ilvl w:val="0"/>
                <w:numId w:val="18"/>
              </w:numPr>
              <w:rPr>
                <w:rFonts w:ascii="Arial" w:hAnsi="Arial" w:cs="Arial"/>
              </w:rPr>
            </w:pPr>
            <w:r w:rsidRPr="005515F0">
              <w:rPr>
                <w:rFonts w:ascii="Arial" w:hAnsi="Arial" w:cs="Arial"/>
              </w:rPr>
              <w:t>Frequent exposure to malodourous, exuding and infected wounds on a regular basis.</w:t>
            </w:r>
          </w:p>
          <w:p w14:paraId="2DBB909F" w14:textId="77777777" w:rsidR="00003512" w:rsidRDefault="007A48F9" w:rsidP="00AD78D2">
            <w:pPr>
              <w:numPr>
                <w:ilvl w:val="0"/>
                <w:numId w:val="18"/>
              </w:numPr>
              <w:rPr>
                <w:rFonts w:ascii="Arial" w:hAnsi="Arial" w:cs="Arial"/>
              </w:rPr>
            </w:pPr>
            <w:r w:rsidRPr="007A48F9">
              <w:rPr>
                <w:rFonts w:ascii="Arial" w:hAnsi="Arial" w:cs="Arial"/>
              </w:rPr>
              <w:t>Weekend and bank holiday working</w:t>
            </w:r>
          </w:p>
          <w:p w14:paraId="4C44760A" w14:textId="08D6A66E" w:rsidR="007A48F9" w:rsidRPr="009F6951" w:rsidRDefault="007A48F9" w:rsidP="007A48F9">
            <w:pPr>
              <w:ind w:left="360"/>
              <w:rPr>
                <w:rFonts w:ascii="Arial" w:hAnsi="Arial" w:cs="Arial"/>
              </w:rPr>
            </w:pPr>
          </w:p>
        </w:tc>
      </w:tr>
      <w:tr w:rsidR="00465ABC" w:rsidRPr="00FB2627" w14:paraId="152B908B" w14:textId="77777777" w:rsidTr="00884334">
        <w:tc>
          <w:tcPr>
            <w:tcW w:w="10206" w:type="dxa"/>
            <w:shd w:val="clear" w:color="auto" w:fill="002060"/>
          </w:tcPr>
          <w:p w14:paraId="0AA5C963" w14:textId="77777777" w:rsidR="00465ABC" w:rsidRPr="00FB2627" w:rsidRDefault="00465ABC" w:rsidP="00465ABC">
            <w:pPr>
              <w:jc w:val="both"/>
              <w:rPr>
                <w:rFonts w:ascii="Arial" w:hAnsi="Arial" w:cs="Arial"/>
              </w:rPr>
            </w:pPr>
            <w:r w:rsidRPr="00FB2627">
              <w:rPr>
                <w:rFonts w:ascii="Arial" w:hAnsi="Arial" w:cs="Arial"/>
                <w:b/>
              </w:rPr>
              <w:t xml:space="preserve">OTHER RESPONSIBILITIES </w:t>
            </w:r>
          </w:p>
        </w:tc>
      </w:tr>
      <w:tr w:rsidR="00465ABC" w:rsidRPr="00FB2627" w14:paraId="76B461A2" w14:textId="77777777" w:rsidTr="00884334">
        <w:tc>
          <w:tcPr>
            <w:tcW w:w="10206" w:type="dxa"/>
            <w:tcBorders>
              <w:bottom w:val="single" w:sz="4" w:space="0" w:color="auto"/>
            </w:tcBorders>
          </w:tcPr>
          <w:p w14:paraId="03A987B2" w14:textId="77777777" w:rsidR="00DA2B33" w:rsidRPr="00DA2B33" w:rsidRDefault="00DA2B33" w:rsidP="00DA2B33">
            <w:pPr>
              <w:pStyle w:val="ListParagraph"/>
              <w:numPr>
                <w:ilvl w:val="0"/>
                <w:numId w:val="27"/>
              </w:numPr>
              <w:spacing w:before="0"/>
              <w:rPr>
                <w:rFonts w:cs="Arial"/>
              </w:rPr>
            </w:pPr>
            <w:r w:rsidRPr="00DA2B33">
              <w:rPr>
                <w:rFonts w:cs="Arial"/>
              </w:rPr>
              <w:t>Take part in regular performance appraisal.</w:t>
            </w:r>
          </w:p>
          <w:p w14:paraId="25A70542" w14:textId="77777777" w:rsidR="00DA2B33" w:rsidRPr="00DA2B33" w:rsidRDefault="00DA2B33" w:rsidP="00DA2B33">
            <w:pPr>
              <w:pStyle w:val="ListParagraph"/>
              <w:numPr>
                <w:ilvl w:val="0"/>
                <w:numId w:val="27"/>
              </w:numPr>
              <w:spacing w:before="0"/>
              <w:rPr>
                <w:rFonts w:cs="Arial"/>
              </w:rPr>
            </w:pPr>
            <w:r w:rsidRPr="00DA2B33">
              <w:rPr>
                <w:rFonts w:cs="Arial"/>
              </w:rPr>
              <w:t>Maintain responsibility for own professional and specialist development.</w:t>
            </w:r>
          </w:p>
          <w:p w14:paraId="0DFB35FC" w14:textId="77777777" w:rsidR="00DA2B33" w:rsidRPr="00DA2B33" w:rsidRDefault="00DA2B33" w:rsidP="00DA2B33">
            <w:pPr>
              <w:pStyle w:val="ListParagraph"/>
              <w:numPr>
                <w:ilvl w:val="0"/>
                <w:numId w:val="27"/>
              </w:numPr>
              <w:spacing w:before="0"/>
              <w:rPr>
                <w:rFonts w:cs="Arial"/>
              </w:rPr>
            </w:pPr>
            <w:r w:rsidRPr="00DA2B33">
              <w:rPr>
                <w:rFonts w:cs="Arial"/>
              </w:rPr>
              <w:t xml:space="preserve">Use reflection to identify and prioritise education/development needs. </w:t>
            </w:r>
          </w:p>
          <w:p w14:paraId="029CA5E5" w14:textId="4917B264" w:rsidR="00DA2B33" w:rsidRPr="00DA2B33" w:rsidRDefault="00DA2B33" w:rsidP="00DA2B33">
            <w:pPr>
              <w:pStyle w:val="ListParagraph"/>
              <w:numPr>
                <w:ilvl w:val="0"/>
                <w:numId w:val="27"/>
              </w:numPr>
              <w:spacing w:before="0"/>
              <w:rPr>
                <w:rFonts w:cs="Arial"/>
              </w:rPr>
            </w:pPr>
            <w:r w:rsidRPr="00DA2B33">
              <w:rPr>
                <w:rFonts w:cs="Arial"/>
              </w:rPr>
              <w:t xml:space="preserve">Pursue an ongoing programme of professional education/development relevant </w:t>
            </w:r>
            <w:r w:rsidR="00766CB4">
              <w:rPr>
                <w:rFonts w:cs="Arial"/>
              </w:rPr>
              <w:t>to IPC.</w:t>
            </w:r>
            <w:r w:rsidRPr="00DA2B33">
              <w:rPr>
                <w:rFonts w:cs="Arial"/>
              </w:rPr>
              <w:t xml:space="preserve"> </w:t>
            </w:r>
          </w:p>
          <w:p w14:paraId="01BB8249" w14:textId="77777777" w:rsidR="00DA2B33" w:rsidRPr="00DA2B33" w:rsidRDefault="00DA2B33" w:rsidP="00DA2B33">
            <w:pPr>
              <w:pStyle w:val="ListParagraph"/>
              <w:numPr>
                <w:ilvl w:val="0"/>
                <w:numId w:val="27"/>
              </w:numPr>
              <w:spacing w:before="0"/>
              <w:rPr>
                <w:rFonts w:cs="Arial"/>
              </w:rPr>
            </w:pPr>
            <w:r w:rsidRPr="00DA2B33">
              <w:rPr>
                <w:rFonts w:cs="Arial"/>
              </w:rPr>
              <w:t>Be a member of a professional specialist forum/association (where such exists) and attend regional/national meetings and conferences when possible.</w:t>
            </w:r>
          </w:p>
          <w:p w14:paraId="00B1A101" w14:textId="77777777" w:rsidR="00DA2B33" w:rsidRPr="00DA2B33" w:rsidRDefault="00DA2B33" w:rsidP="00DA2B33">
            <w:pPr>
              <w:pStyle w:val="ListParagraph"/>
              <w:numPr>
                <w:ilvl w:val="0"/>
                <w:numId w:val="27"/>
              </w:numPr>
              <w:spacing w:before="0"/>
              <w:rPr>
                <w:rFonts w:cs="Arial"/>
              </w:rPr>
            </w:pPr>
            <w:r w:rsidRPr="00DA2B33">
              <w:rPr>
                <w:rFonts w:cs="Arial"/>
              </w:rPr>
              <w:t>Undertake any training required in order to maintain competency including mandatory training, e.g. Manual Handling</w:t>
            </w:r>
          </w:p>
          <w:p w14:paraId="2AAA2574" w14:textId="77777777" w:rsidR="00DA2B33" w:rsidRPr="00DA2B33" w:rsidRDefault="00DA2B33" w:rsidP="00DA2B33">
            <w:pPr>
              <w:pStyle w:val="ListParagraph"/>
              <w:numPr>
                <w:ilvl w:val="0"/>
                <w:numId w:val="27"/>
              </w:numPr>
              <w:spacing w:before="0"/>
              <w:rPr>
                <w:rFonts w:cs="Arial"/>
              </w:rPr>
            </w:pPr>
            <w:r w:rsidRPr="00DA2B33">
              <w:rPr>
                <w:rFonts w:cs="Arial"/>
              </w:rPr>
              <w:t xml:space="preserve">Contribute to and work within a safe working environment </w:t>
            </w:r>
          </w:p>
          <w:p w14:paraId="2AC68A2D" w14:textId="52D3D6E3" w:rsidR="00DA2B33" w:rsidRPr="00DA2B33" w:rsidRDefault="00DA2B33" w:rsidP="00DA2B33">
            <w:pPr>
              <w:pStyle w:val="ListParagraph"/>
              <w:numPr>
                <w:ilvl w:val="0"/>
                <w:numId w:val="27"/>
              </w:numPr>
              <w:spacing w:before="0"/>
              <w:rPr>
                <w:rFonts w:cs="Arial"/>
              </w:rPr>
            </w:pPr>
            <w:r w:rsidRPr="00DA2B33">
              <w:rPr>
                <w:rFonts w:cs="Arial"/>
              </w:rPr>
              <w:t xml:space="preserve">You are expected to comply with Trust </w:t>
            </w:r>
            <w:r w:rsidR="00766CB4">
              <w:rPr>
                <w:rFonts w:cs="Arial"/>
              </w:rPr>
              <w:t>IPC</w:t>
            </w:r>
            <w:r w:rsidRPr="00DA2B33">
              <w:rPr>
                <w:rFonts w:cs="Arial"/>
              </w:rPr>
              <w:t xml:space="preserve"> </w:t>
            </w:r>
            <w:r w:rsidR="00766CB4">
              <w:rPr>
                <w:rFonts w:cs="Arial"/>
              </w:rPr>
              <w:t>p</w:t>
            </w:r>
            <w:r w:rsidRPr="00DA2B33">
              <w:rPr>
                <w:rFonts w:cs="Arial"/>
              </w:rPr>
              <w:t>olicies and conduct yourself at all times in such a manner as to minimise the risk of healthcare associated infection</w:t>
            </w:r>
          </w:p>
          <w:p w14:paraId="3F395B6C" w14:textId="77777777" w:rsidR="00DA2B33" w:rsidRPr="00DA2B33" w:rsidRDefault="00DA2B33" w:rsidP="00DA2B33">
            <w:pPr>
              <w:pStyle w:val="ListParagraph"/>
              <w:numPr>
                <w:ilvl w:val="0"/>
                <w:numId w:val="27"/>
              </w:numPr>
              <w:spacing w:before="0"/>
              <w:rPr>
                <w:rFonts w:cs="Arial"/>
              </w:rPr>
            </w:pPr>
            <w:r w:rsidRPr="00DA2B33">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71F43BF2" w14:textId="77777777" w:rsidR="00DA2B33" w:rsidRDefault="00DA2B33" w:rsidP="00DA2B33">
            <w:pPr>
              <w:pStyle w:val="ListParagraph"/>
              <w:numPr>
                <w:ilvl w:val="0"/>
                <w:numId w:val="27"/>
              </w:numPr>
              <w:spacing w:before="0"/>
              <w:rPr>
                <w:rFonts w:cs="Arial"/>
              </w:rPr>
            </w:pPr>
            <w:r w:rsidRPr="00DA2B33">
              <w:rPr>
                <w:rFonts w:cs="Arial"/>
              </w:rPr>
              <w:t>You must also take responsibility for your workplace health and wellbeing:</w:t>
            </w:r>
          </w:p>
          <w:p w14:paraId="6A7CA3D6" w14:textId="77777777" w:rsidR="00DA2B33" w:rsidRDefault="00DA2B33" w:rsidP="00DA2B33">
            <w:pPr>
              <w:pStyle w:val="ListParagraph"/>
              <w:numPr>
                <w:ilvl w:val="1"/>
                <w:numId w:val="27"/>
              </w:numPr>
              <w:spacing w:before="0"/>
              <w:rPr>
                <w:rFonts w:cs="Arial"/>
              </w:rPr>
            </w:pPr>
            <w:r w:rsidRPr="00DA2B33">
              <w:rPr>
                <w:rFonts w:cs="Arial"/>
              </w:rPr>
              <w:t>When required, gain support from Occupational Health, Human Resources or other sources.</w:t>
            </w:r>
          </w:p>
          <w:p w14:paraId="6BF242A4" w14:textId="77777777" w:rsidR="00DA2B33" w:rsidRDefault="00DA2B33" w:rsidP="00DA2B33">
            <w:pPr>
              <w:pStyle w:val="ListParagraph"/>
              <w:numPr>
                <w:ilvl w:val="1"/>
                <w:numId w:val="27"/>
              </w:numPr>
              <w:spacing w:before="0"/>
              <w:rPr>
                <w:rFonts w:cs="Arial"/>
              </w:rPr>
            </w:pPr>
            <w:r w:rsidRPr="00DA2B33">
              <w:rPr>
                <w:rFonts w:cs="Arial"/>
              </w:rPr>
              <w:t>Familiarise yourself with the health and wellbeing support available from policies and/or Occupational Health.</w:t>
            </w:r>
          </w:p>
          <w:p w14:paraId="5888E1F6" w14:textId="77777777" w:rsidR="00DA2B33" w:rsidRDefault="00DA2B33" w:rsidP="00DA2B33">
            <w:pPr>
              <w:pStyle w:val="ListParagraph"/>
              <w:numPr>
                <w:ilvl w:val="1"/>
                <w:numId w:val="27"/>
              </w:numPr>
              <w:spacing w:before="0"/>
              <w:rPr>
                <w:rFonts w:cs="Arial"/>
              </w:rPr>
            </w:pPr>
            <w:r w:rsidRPr="00DA2B33">
              <w:rPr>
                <w:rFonts w:cs="Arial"/>
              </w:rPr>
              <w:t xml:space="preserve">Follow the Trust’s health and wellbeing vision of healthy body, healthy mind, healthy you. </w:t>
            </w:r>
          </w:p>
          <w:p w14:paraId="3D3D6D4D" w14:textId="72198825" w:rsidR="00DA2B33" w:rsidRPr="00DA2B33" w:rsidRDefault="00DA2B33" w:rsidP="00DA2B33">
            <w:pPr>
              <w:pStyle w:val="ListParagraph"/>
              <w:numPr>
                <w:ilvl w:val="1"/>
                <w:numId w:val="27"/>
              </w:numPr>
              <w:spacing w:before="0"/>
              <w:rPr>
                <w:rFonts w:cs="Arial"/>
              </w:rPr>
            </w:pPr>
            <w:r w:rsidRPr="00DA2B33">
              <w:rPr>
                <w:rFonts w:cs="Arial"/>
              </w:rPr>
              <w:t>Undertake a Display Screen Equipment assessment (DSE) if appropriate to role</w:t>
            </w:r>
          </w:p>
          <w:p w14:paraId="13DF4059" w14:textId="109F66F0" w:rsidR="00465ABC" w:rsidRPr="00DA2B33" w:rsidRDefault="00465ABC" w:rsidP="00766CB4">
            <w:pPr>
              <w:jc w:val="both"/>
              <w:rPr>
                <w:rFonts w:cs="Arial"/>
              </w:rPr>
            </w:pPr>
          </w:p>
        </w:tc>
      </w:tr>
      <w:tr w:rsidR="00465ABC" w:rsidRPr="00FB2627" w14:paraId="3BC8DCA2" w14:textId="77777777" w:rsidTr="00884334">
        <w:tc>
          <w:tcPr>
            <w:tcW w:w="10206" w:type="dxa"/>
            <w:shd w:val="clear" w:color="auto" w:fill="002060"/>
          </w:tcPr>
          <w:p w14:paraId="011272C0" w14:textId="52880187" w:rsidR="00465ABC" w:rsidRPr="00FB2627" w:rsidRDefault="00465ABC" w:rsidP="00DA2B33">
            <w:pPr>
              <w:jc w:val="both"/>
              <w:rPr>
                <w:rFonts w:ascii="Arial" w:hAnsi="Arial" w:cs="Arial"/>
              </w:rPr>
            </w:pPr>
            <w:r w:rsidRPr="00FB2627">
              <w:rPr>
                <w:rFonts w:ascii="Arial" w:hAnsi="Arial" w:cs="Arial"/>
                <w:b/>
              </w:rPr>
              <w:t xml:space="preserve">APPLICABLE TO MANAGERS ONLY </w:t>
            </w:r>
          </w:p>
        </w:tc>
      </w:tr>
      <w:tr w:rsidR="00465ABC" w:rsidRPr="00FB2627" w14:paraId="1E4442C5" w14:textId="77777777" w:rsidTr="00884334">
        <w:tc>
          <w:tcPr>
            <w:tcW w:w="10206" w:type="dxa"/>
            <w:tcBorders>
              <w:bottom w:val="single" w:sz="4" w:space="0" w:color="auto"/>
            </w:tcBorders>
          </w:tcPr>
          <w:p w14:paraId="5E7CCBCA" w14:textId="77777777" w:rsidR="00DA2B33" w:rsidRPr="00DA2B33" w:rsidRDefault="00DA2B33" w:rsidP="00DA2B33">
            <w:pPr>
              <w:numPr>
                <w:ilvl w:val="0"/>
                <w:numId w:val="28"/>
              </w:numPr>
              <w:ind w:left="360"/>
              <w:jc w:val="both"/>
              <w:rPr>
                <w:rFonts w:ascii="Arial" w:eastAsia="Times New Roman" w:hAnsi="Arial" w:cs="Arial"/>
                <w:szCs w:val="24"/>
                <w:lang w:eastAsia="en-GB"/>
              </w:rPr>
            </w:pPr>
            <w:r w:rsidRPr="00DA2B33">
              <w:rPr>
                <w:rFonts w:ascii="Arial" w:eastAsia="Times New Roman" w:hAnsi="Arial" w:cs="Arial"/>
                <w:szCs w:val="24"/>
                <w:lang w:eastAsia="en-GB"/>
              </w:rPr>
              <w:t>Lead specialist for a defined clinical area providing line management to other members of the team.</w:t>
            </w:r>
          </w:p>
          <w:p w14:paraId="74A30003" w14:textId="77777777" w:rsidR="00DA2B33" w:rsidRPr="00DA2B33" w:rsidRDefault="00DA2B33" w:rsidP="00DA2B33">
            <w:pPr>
              <w:numPr>
                <w:ilvl w:val="0"/>
                <w:numId w:val="28"/>
              </w:numPr>
              <w:ind w:left="360"/>
              <w:jc w:val="both"/>
              <w:rPr>
                <w:rFonts w:ascii="Arial" w:eastAsia="Times New Roman" w:hAnsi="Arial" w:cs="Arial"/>
                <w:szCs w:val="24"/>
                <w:lang w:eastAsia="en-GB"/>
              </w:rPr>
            </w:pPr>
            <w:r w:rsidRPr="00DA2B33">
              <w:rPr>
                <w:rFonts w:ascii="Arial" w:eastAsia="Times New Roman" w:hAnsi="Arial" w:cs="Arial"/>
                <w:szCs w:val="24"/>
                <w:lang w:eastAsia="en-GB"/>
              </w:rPr>
              <w:t>Ensures that personal development reviews and 1:1s of line managed staff are undertaken regularly.</w:t>
            </w:r>
          </w:p>
          <w:p w14:paraId="2C44680E" w14:textId="77777777" w:rsidR="00DA2B33" w:rsidRPr="00DA2B33" w:rsidRDefault="00DA2B33" w:rsidP="00DA2B33">
            <w:pPr>
              <w:numPr>
                <w:ilvl w:val="0"/>
                <w:numId w:val="28"/>
              </w:numPr>
              <w:ind w:left="360"/>
              <w:jc w:val="both"/>
              <w:rPr>
                <w:rFonts w:ascii="Arial" w:eastAsia="Times New Roman" w:hAnsi="Arial" w:cs="Arial"/>
                <w:szCs w:val="24"/>
                <w:lang w:eastAsia="en-GB"/>
              </w:rPr>
            </w:pPr>
            <w:r w:rsidRPr="00DA2B33">
              <w:rPr>
                <w:rFonts w:ascii="Arial" w:eastAsia="Times New Roman" w:hAnsi="Arial" w:cs="Arial"/>
                <w:szCs w:val="24"/>
                <w:lang w:eastAsia="en-GB"/>
              </w:rPr>
              <w:t>Responsible for organising own workload and supervising the workload of less experienced specialist nurses/practitioners within the requirements of the specialist team activities and work plan.</w:t>
            </w:r>
          </w:p>
          <w:p w14:paraId="5758A964" w14:textId="77777777" w:rsidR="00DA2B33" w:rsidRPr="00DA2B33" w:rsidRDefault="00DA2B33" w:rsidP="00DA2B33">
            <w:pPr>
              <w:numPr>
                <w:ilvl w:val="0"/>
                <w:numId w:val="28"/>
              </w:numPr>
              <w:ind w:left="360"/>
              <w:jc w:val="both"/>
              <w:rPr>
                <w:rFonts w:ascii="Arial" w:eastAsia="Times New Roman" w:hAnsi="Arial" w:cs="Arial"/>
                <w:szCs w:val="24"/>
                <w:lang w:eastAsia="en-GB"/>
              </w:rPr>
            </w:pPr>
            <w:r w:rsidRPr="00DA2B33">
              <w:rPr>
                <w:rFonts w:ascii="Arial" w:eastAsia="Times New Roman" w:hAnsi="Arial" w:cs="Arial"/>
                <w:szCs w:val="24"/>
                <w:lang w:eastAsia="en-GB"/>
              </w:rPr>
              <w:t xml:space="preserve">Develops specialist multidisciplinary protocols and policies for specialist area. </w:t>
            </w:r>
          </w:p>
          <w:p w14:paraId="7F674607" w14:textId="77777777" w:rsidR="00DA2B33" w:rsidRPr="00DA2B33" w:rsidRDefault="00DA2B33" w:rsidP="00DA2B33">
            <w:pPr>
              <w:numPr>
                <w:ilvl w:val="0"/>
                <w:numId w:val="28"/>
              </w:numPr>
              <w:ind w:left="360"/>
              <w:jc w:val="both"/>
              <w:rPr>
                <w:rFonts w:ascii="Arial" w:eastAsia="Times New Roman" w:hAnsi="Arial" w:cs="Arial"/>
                <w:szCs w:val="24"/>
                <w:lang w:eastAsia="en-GB"/>
              </w:rPr>
            </w:pPr>
            <w:r w:rsidRPr="00DA2B33">
              <w:rPr>
                <w:rFonts w:ascii="Arial" w:eastAsia="Times New Roman" w:hAnsi="Arial" w:cs="Arial"/>
                <w:szCs w:val="24"/>
                <w:lang w:eastAsia="en-GB"/>
              </w:rPr>
              <w:t>Produces and presents reports as required.</w:t>
            </w:r>
          </w:p>
          <w:p w14:paraId="37F67F8B" w14:textId="77777777" w:rsidR="00DA2B33" w:rsidRPr="00DA2B33" w:rsidRDefault="00DA2B33" w:rsidP="00DA2B33">
            <w:pPr>
              <w:numPr>
                <w:ilvl w:val="0"/>
                <w:numId w:val="28"/>
              </w:numPr>
              <w:ind w:left="360"/>
              <w:jc w:val="both"/>
              <w:rPr>
                <w:rFonts w:ascii="Arial" w:eastAsia="Times New Roman" w:hAnsi="Arial" w:cs="Arial"/>
                <w:szCs w:val="24"/>
                <w:lang w:eastAsia="en-GB"/>
              </w:rPr>
            </w:pPr>
            <w:r w:rsidRPr="00DA2B33">
              <w:rPr>
                <w:rFonts w:ascii="Arial" w:eastAsia="Times New Roman" w:hAnsi="Arial" w:cs="Arial"/>
                <w:szCs w:val="24"/>
                <w:lang w:eastAsia="en-GB"/>
              </w:rPr>
              <w:t xml:space="preserve">Provide representation on committees/working groups as required </w:t>
            </w:r>
          </w:p>
          <w:p w14:paraId="0687BADC" w14:textId="77777777" w:rsidR="00DA2B33" w:rsidRPr="00DA2B33" w:rsidRDefault="00DA2B33" w:rsidP="00DA2B33">
            <w:pPr>
              <w:numPr>
                <w:ilvl w:val="0"/>
                <w:numId w:val="28"/>
              </w:numPr>
              <w:ind w:left="360"/>
              <w:jc w:val="both"/>
              <w:rPr>
                <w:rFonts w:ascii="Arial" w:eastAsia="Times New Roman" w:hAnsi="Arial" w:cs="Arial"/>
                <w:szCs w:val="24"/>
                <w:lang w:eastAsia="en-GB"/>
              </w:rPr>
            </w:pPr>
            <w:r w:rsidRPr="00DA2B33">
              <w:rPr>
                <w:rFonts w:ascii="Arial" w:eastAsia="Times New Roman" w:hAnsi="Arial" w:cs="Arial"/>
                <w:szCs w:val="24"/>
                <w:lang w:eastAsia="en-GB"/>
              </w:rPr>
              <w:t xml:space="preserve">Be aware of budgetary limitations and provide highest quality nursing service within those confines, </w:t>
            </w:r>
          </w:p>
          <w:p w14:paraId="201848B7" w14:textId="77777777" w:rsidR="00DA2B33" w:rsidRPr="00DA2B33" w:rsidRDefault="00DA2B33" w:rsidP="00DA2B33">
            <w:pPr>
              <w:numPr>
                <w:ilvl w:val="0"/>
                <w:numId w:val="28"/>
              </w:numPr>
              <w:ind w:left="360"/>
              <w:jc w:val="both"/>
              <w:rPr>
                <w:rFonts w:ascii="Arial" w:eastAsia="Times New Roman" w:hAnsi="Arial" w:cs="Arial"/>
                <w:szCs w:val="24"/>
                <w:lang w:eastAsia="en-GB"/>
              </w:rPr>
            </w:pPr>
            <w:r w:rsidRPr="00DA2B33">
              <w:rPr>
                <w:rFonts w:ascii="Arial" w:eastAsia="Times New Roman" w:hAnsi="Arial" w:cs="Arial"/>
                <w:szCs w:val="24"/>
                <w:lang w:eastAsia="en-GB"/>
              </w:rPr>
              <w:t>Make line manager aware of any concerns regarding the quality of service provided in a constructive manner</w:t>
            </w:r>
          </w:p>
          <w:p w14:paraId="46D38573" w14:textId="23E7AD77" w:rsidR="00DA2B33" w:rsidRPr="00DA2B33" w:rsidRDefault="00DA2B33" w:rsidP="00DA2B33">
            <w:pPr>
              <w:numPr>
                <w:ilvl w:val="0"/>
                <w:numId w:val="28"/>
              </w:numPr>
              <w:ind w:left="360"/>
              <w:jc w:val="both"/>
              <w:rPr>
                <w:rFonts w:ascii="Arial" w:eastAsia="Times New Roman" w:hAnsi="Arial" w:cs="Arial"/>
                <w:szCs w:val="24"/>
                <w:lang w:eastAsia="en-GB"/>
              </w:rPr>
            </w:pPr>
            <w:r w:rsidRPr="00DA2B33">
              <w:rPr>
                <w:rFonts w:ascii="Arial" w:eastAsia="Times New Roman" w:hAnsi="Arial" w:cs="Arial"/>
                <w:szCs w:val="24"/>
                <w:lang w:eastAsia="en-GB"/>
              </w:rPr>
              <w:t xml:space="preserve">Has a personal duty of care in relation to equipment and </w:t>
            </w:r>
            <w:proofErr w:type="gramStart"/>
            <w:r w:rsidRPr="00DA2B33">
              <w:rPr>
                <w:rFonts w:ascii="Arial" w:eastAsia="Times New Roman" w:hAnsi="Arial" w:cs="Arial"/>
                <w:szCs w:val="24"/>
                <w:lang w:eastAsia="en-GB"/>
              </w:rPr>
              <w:t>resources</w:t>
            </w:r>
            <w:r w:rsidR="00766CB4">
              <w:rPr>
                <w:rFonts w:ascii="Arial" w:eastAsia="Times New Roman" w:hAnsi="Arial" w:cs="Arial"/>
                <w:szCs w:val="24"/>
                <w:lang w:eastAsia="en-GB"/>
              </w:rPr>
              <w:t>.</w:t>
            </w:r>
            <w:proofErr w:type="gramEnd"/>
          </w:p>
          <w:p w14:paraId="3D7B1D60" w14:textId="77777777" w:rsidR="00DA2B33" w:rsidRDefault="00DA2B33" w:rsidP="00DA2B33">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BB36D36" w14:textId="596CC980" w:rsidR="00DA2B33" w:rsidRPr="00DA2B33" w:rsidRDefault="00DA2B33" w:rsidP="00DA2B33">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A2B33">
              <w:rPr>
                <w:rFonts w:ascii="Arial" w:hAnsi="Arial" w:cs="Arial"/>
              </w:rPr>
              <w:t>Leading the team effectively and supporting their wellbeing by:</w:t>
            </w:r>
          </w:p>
          <w:p w14:paraId="6D7181B0" w14:textId="77777777" w:rsidR="00DA2B33" w:rsidRPr="00DA2B33" w:rsidRDefault="00DA2B33" w:rsidP="00DA2B33">
            <w:pPr>
              <w:numPr>
                <w:ilvl w:val="0"/>
                <w:numId w:val="6"/>
              </w:numPr>
              <w:rPr>
                <w:rFonts w:ascii="Arial" w:eastAsia="Times New Roman" w:hAnsi="Arial" w:cs="Arial"/>
                <w:szCs w:val="24"/>
                <w:lang w:eastAsia="en-GB"/>
              </w:rPr>
            </w:pPr>
            <w:r w:rsidRPr="00DA2B33">
              <w:rPr>
                <w:rFonts w:ascii="Arial" w:eastAsia="Times New Roman" w:hAnsi="Arial" w:cs="Arial"/>
                <w:szCs w:val="24"/>
                <w:lang w:eastAsia="en-GB"/>
              </w:rPr>
              <w:t>Championing health and wellbeing.</w:t>
            </w:r>
          </w:p>
          <w:p w14:paraId="36892B4F" w14:textId="77777777" w:rsidR="00DA2B33" w:rsidRPr="00DA2B33" w:rsidRDefault="00DA2B33" w:rsidP="00DA2B33">
            <w:pPr>
              <w:numPr>
                <w:ilvl w:val="0"/>
                <w:numId w:val="6"/>
              </w:numPr>
              <w:rPr>
                <w:rFonts w:ascii="Arial" w:eastAsia="Times New Roman" w:hAnsi="Arial" w:cs="Arial"/>
                <w:szCs w:val="24"/>
                <w:lang w:eastAsia="en-GB"/>
              </w:rPr>
            </w:pPr>
            <w:r w:rsidRPr="00DA2B33">
              <w:rPr>
                <w:rFonts w:ascii="Arial" w:eastAsia="Times New Roman" w:hAnsi="Arial" w:cs="Arial"/>
                <w:szCs w:val="24"/>
                <w:lang w:eastAsia="en-GB"/>
              </w:rPr>
              <w:t>Encouraging and support staff engagement in delivery of the service.</w:t>
            </w:r>
          </w:p>
          <w:p w14:paraId="474F3E9B" w14:textId="77777777" w:rsidR="00DA2B33" w:rsidRPr="00DA2B33" w:rsidRDefault="00DA2B33" w:rsidP="00DA2B33">
            <w:pPr>
              <w:numPr>
                <w:ilvl w:val="0"/>
                <w:numId w:val="6"/>
              </w:numPr>
              <w:rPr>
                <w:rFonts w:ascii="Arial" w:eastAsia="Times New Roman" w:hAnsi="Arial" w:cs="Arial"/>
                <w:szCs w:val="24"/>
                <w:lang w:eastAsia="en-GB"/>
              </w:rPr>
            </w:pPr>
            <w:r w:rsidRPr="00DA2B33">
              <w:rPr>
                <w:rFonts w:ascii="Arial" w:eastAsia="Times New Roman" w:hAnsi="Arial" w:cs="Arial"/>
                <w:szCs w:val="24"/>
                <w:lang w:eastAsia="en-GB"/>
              </w:rPr>
              <w:t>Encouraging staff to comment on development and delivery of the service.</w:t>
            </w:r>
          </w:p>
          <w:p w14:paraId="46219008" w14:textId="77777777" w:rsidR="00DA2B33" w:rsidRPr="00DA2B33" w:rsidRDefault="00DA2B33" w:rsidP="00DA2B33">
            <w:pPr>
              <w:numPr>
                <w:ilvl w:val="0"/>
                <w:numId w:val="6"/>
              </w:numPr>
              <w:rPr>
                <w:rFonts w:ascii="Arial" w:eastAsia="Times New Roman" w:hAnsi="Arial" w:cs="Arial"/>
                <w:szCs w:val="24"/>
                <w:lang w:eastAsia="en-GB"/>
              </w:rPr>
            </w:pPr>
            <w:r w:rsidRPr="00DA2B33">
              <w:rPr>
                <w:rFonts w:ascii="Arial" w:eastAsia="Times New Roman" w:hAnsi="Arial" w:cs="Arial"/>
                <w:szCs w:val="24"/>
                <w:lang w:eastAsia="en-GB"/>
              </w:rPr>
              <w:t>Ensuring during 1:1’s / supervision with employees you always check how they are</w:t>
            </w:r>
          </w:p>
          <w:p w14:paraId="273102C7" w14:textId="3722B89A" w:rsidR="00465ABC" w:rsidRPr="00DA2B33" w:rsidRDefault="00465ABC" w:rsidP="00DA2B33">
            <w:pPr>
              <w:rPr>
                <w:rFonts w:cs="Arial"/>
              </w:rPr>
            </w:pPr>
          </w:p>
        </w:tc>
      </w:tr>
      <w:tr w:rsidR="00465ABC" w:rsidRPr="00FB2627" w14:paraId="247A9B2E" w14:textId="77777777" w:rsidTr="00884334">
        <w:tc>
          <w:tcPr>
            <w:tcW w:w="10206" w:type="dxa"/>
            <w:shd w:val="clear" w:color="auto" w:fill="002060"/>
          </w:tcPr>
          <w:p w14:paraId="3BC23511" w14:textId="276115A4" w:rsidR="00465ABC" w:rsidRPr="00FB2627" w:rsidRDefault="00465ABC" w:rsidP="00465ABC">
            <w:pPr>
              <w:jc w:val="both"/>
              <w:rPr>
                <w:rFonts w:ascii="Arial" w:hAnsi="Arial" w:cs="Arial"/>
                <w:b/>
              </w:rPr>
            </w:pPr>
            <w:r w:rsidRPr="00FB2627">
              <w:rPr>
                <w:rFonts w:ascii="Arial" w:hAnsi="Arial" w:cs="Arial"/>
                <w:b/>
              </w:rPr>
              <w:t xml:space="preserve">DISCLOSURE AND BARRING SERVICE CHECKS </w:t>
            </w:r>
          </w:p>
        </w:tc>
      </w:tr>
      <w:tr w:rsidR="00465ABC" w:rsidRPr="00FB2627" w14:paraId="27F6484B" w14:textId="77777777" w:rsidTr="00884334">
        <w:tc>
          <w:tcPr>
            <w:tcW w:w="10206" w:type="dxa"/>
            <w:shd w:val="clear" w:color="auto" w:fill="auto"/>
          </w:tcPr>
          <w:p w14:paraId="4E429514" w14:textId="77777777" w:rsidR="00465ABC" w:rsidRDefault="00465ABC" w:rsidP="00465ABC">
            <w:pPr>
              <w:jc w:val="both"/>
              <w:rPr>
                <w:rFonts w:ascii="Arial" w:hAnsi="Arial" w:cs="Arial"/>
                <w:lang w:eastAsia="en-GB"/>
              </w:rPr>
            </w:pPr>
            <w:r w:rsidRPr="00063E01">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p w14:paraId="0E9FEA90" w14:textId="09F67065" w:rsidR="00766CB4" w:rsidRPr="00063E01" w:rsidRDefault="00766CB4" w:rsidP="00465ABC">
            <w:pPr>
              <w:jc w:val="both"/>
              <w:rPr>
                <w:rFonts w:ascii="Arial" w:hAnsi="Arial" w:cs="Arial"/>
                <w:b/>
              </w:rPr>
            </w:pPr>
          </w:p>
        </w:tc>
      </w:tr>
      <w:tr w:rsidR="00465ABC" w:rsidRPr="00FB2627" w14:paraId="6CE458A9" w14:textId="77777777" w:rsidTr="00884334">
        <w:tc>
          <w:tcPr>
            <w:tcW w:w="10206" w:type="dxa"/>
            <w:shd w:val="clear" w:color="auto" w:fill="002060"/>
          </w:tcPr>
          <w:p w14:paraId="2E401EA4" w14:textId="77777777" w:rsidR="00465ABC" w:rsidRPr="00FB2627" w:rsidRDefault="00465ABC" w:rsidP="00465ABC">
            <w:pPr>
              <w:jc w:val="both"/>
              <w:rPr>
                <w:rFonts w:ascii="Arial" w:hAnsi="Arial" w:cs="Arial"/>
              </w:rPr>
            </w:pPr>
            <w:r w:rsidRPr="00FB2627">
              <w:rPr>
                <w:rFonts w:ascii="Arial" w:hAnsi="Arial" w:cs="Arial"/>
                <w:b/>
              </w:rPr>
              <w:t xml:space="preserve">GENERAL </w:t>
            </w:r>
          </w:p>
        </w:tc>
      </w:tr>
      <w:tr w:rsidR="00465ABC" w:rsidRPr="00FB2627" w14:paraId="7E0A6926" w14:textId="77777777" w:rsidTr="00884334">
        <w:tc>
          <w:tcPr>
            <w:tcW w:w="10206" w:type="dxa"/>
          </w:tcPr>
          <w:p w14:paraId="61C5FF3B" w14:textId="77777777" w:rsidR="00465ABC" w:rsidRPr="00FB2627" w:rsidRDefault="00465ABC" w:rsidP="00465ABC">
            <w:pPr>
              <w:pStyle w:val="BodyText"/>
              <w:jc w:val="both"/>
              <w:rPr>
                <w:rFonts w:ascii="Arial" w:hAnsi="Arial" w:cs="Arial"/>
                <w:b w:val="0"/>
                <w:sz w:val="22"/>
                <w:szCs w:val="22"/>
              </w:rPr>
            </w:pPr>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1B6170E3" w:rsidR="00465ABC" w:rsidRPr="00FB2627" w:rsidRDefault="00465ABC" w:rsidP="00465ABC">
            <w:pPr>
              <w:pStyle w:val="ListParagraph"/>
              <w:ind w:left="33"/>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2981855" w14:textId="0B603D1D" w:rsidR="00465ABC" w:rsidRPr="00FB2627" w:rsidRDefault="00465ABC" w:rsidP="00465ABC">
            <w:pPr>
              <w:pStyle w:val="ListParagraph"/>
              <w:ind w:left="33"/>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14:paraId="32158134" w14:textId="027A8AC9" w:rsidR="00465ABC" w:rsidRPr="00FB2627" w:rsidRDefault="00465ABC" w:rsidP="00465ABC">
            <w:pPr>
              <w:rPr>
                <w:rFonts w:ascii="Arial" w:hAnsi="Arial" w:cs="Arial"/>
              </w:rPr>
            </w:pPr>
          </w:p>
        </w:tc>
      </w:tr>
    </w:tbl>
    <w:p w14:paraId="7070DF06" w14:textId="77777777" w:rsidR="003B43F4" w:rsidRPr="00FB2627" w:rsidRDefault="003B43F4" w:rsidP="00F607B2">
      <w:pPr>
        <w:spacing w:after="0" w:line="240" w:lineRule="auto"/>
        <w:jc w:val="both"/>
        <w:rPr>
          <w:rFonts w:ascii="Arial" w:hAnsi="Arial" w:cs="Arial"/>
        </w:rPr>
      </w:pPr>
    </w:p>
    <w:p w14:paraId="5A975EC4" w14:textId="77777777" w:rsidR="000C32E3" w:rsidRPr="00FB2627" w:rsidRDefault="000C32E3" w:rsidP="004E5CAD">
      <w:pPr>
        <w:ind w:left="-709"/>
        <w:rPr>
          <w:rFonts w:ascii="Arial" w:hAnsi="Arial" w:cs="Arial"/>
        </w:rPr>
        <w:sectPr w:rsidR="000C32E3" w:rsidRPr="00FB2627"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Pr="00FB2627" w:rsidRDefault="008F7D36" w:rsidP="00F607B2">
      <w:pPr>
        <w:spacing w:after="0" w:line="240" w:lineRule="auto"/>
        <w:jc w:val="both"/>
        <w:rPr>
          <w:rFonts w:ascii="Arial" w:hAnsi="Arial" w:cs="Arial"/>
        </w:rPr>
      </w:pPr>
    </w:p>
    <w:p w14:paraId="7EE3F28F" w14:textId="736DA9E8"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743AD7B3"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6A7F2186" w14:textId="77777777" w:rsidTr="008F7D36">
        <w:tc>
          <w:tcPr>
            <w:tcW w:w="1985" w:type="dxa"/>
          </w:tcPr>
          <w:p w14:paraId="742F0354"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4A9FAB65" w14:textId="154D399C" w:rsidR="008F7D36" w:rsidRPr="00FB2627" w:rsidRDefault="005341C9" w:rsidP="00DA2B33">
            <w:pPr>
              <w:jc w:val="both"/>
              <w:rPr>
                <w:rFonts w:ascii="Arial" w:hAnsi="Arial" w:cs="Arial"/>
              </w:rPr>
            </w:pPr>
            <w:r>
              <w:rPr>
                <w:rFonts w:ascii="Arial" w:hAnsi="Arial" w:cs="Arial"/>
              </w:rPr>
              <w:t xml:space="preserve">Clinical Matron, </w:t>
            </w:r>
            <w:r w:rsidR="00766CB4">
              <w:rPr>
                <w:rFonts w:ascii="Arial" w:hAnsi="Arial" w:cs="Arial"/>
              </w:rPr>
              <w:t>Infection Prevention and Control</w:t>
            </w:r>
            <w:r>
              <w:rPr>
                <w:rFonts w:ascii="Arial" w:hAnsi="Arial" w:cs="Arial"/>
              </w:rPr>
              <w:t>, Band 8A</w:t>
            </w:r>
          </w:p>
        </w:tc>
      </w:tr>
    </w:tbl>
    <w:p w14:paraId="52F37878" w14:textId="6471375B"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2627" w14:paraId="6D5BD208" w14:textId="77777777" w:rsidTr="008F7D36">
        <w:tc>
          <w:tcPr>
            <w:tcW w:w="7641" w:type="dxa"/>
            <w:shd w:val="clear" w:color="auto" w:fill="002060"/>
          </w:tcPr>
          <w:p w14:paraId="616165B7"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7087FA50"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2B9AD14A"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1A2A0887" w14:textId="77777777" w:rsidTr="008F7D36">
        <w:tc>
          <w:tcPr>
            <w:tcW w:w="7641" w:type="dxa"/>
          </w:tcPr>
          <w:p w14:paraId="7695680D" w14:textId="77777777" w:rsidR="001D2D93" w:rsidRPr="00FB2627" w:rsidRDefault="001D2D93" w:rsidP="00884334">
            <w:pPr>
              <w:jc w:val="both"/>
              <w:rPr>
                <w:rFonts w:ascii="Arial" w:hAnsi="Arial" w:cs="Arial"/>
                <w:b/>
              </w:rPr>
            </w:pPr>
            <w:r w:rsidRPr="00FB2627">
              <w:rPr>
                <w:rFonts w:ascii="Arial" w:hAnsi="Arial" w:cs="Arial"/>
                <w:b/>
              </w:rPr>
              <w:t>QUALIFICATION/ SPECIAL TRAINING</w:t>
            </w:r>
          </w:p>
          <w:p w14:paraId="5B131D80" w14:textId="77777777" w:rsidR="00553A8F" w:rsidRDefault="00553A8F" w:rsidP="005341C9">
            <w:pPr>
              <w:tabs>
                <w:tab w:val="left" w:pos="720"/>
              </w:tabs>
              <w:rPr>
                <w:rFonts w:ascii="Arial" w:hAnsi="Arial" w:cs="Arial"/>
              </w:rPr>
            </w:pPr>
          </w:p>
          <w:p w14:paraId="4033E75D" w14:textId="4EA7C075" w:rsidR="007B05EA" w:rsidRDefault="00DA2B33" w:rsidP="007B05EA">
            <w:pPr>
              <w:tabs>
                <w:tab w:val="left" w:pos="720"/>
              </w:tabs>
              <w:rPr>
                <w:rFonts w:ascii="Arial" w:hAnsi="Arial" w:cs="Arial"/>
              </w:rPr>
            </w:pPr>
            <w:r>
              <w:rPr>
                <w:rFonts w:ascii="Arial" w:hAnsi="Arial" w:cs="Arial"/>
              </w:rPr>
              <w:t>Registered Nurse</w:t>
            </w:r>
            <w:r w:rsidR="003C69DC">
              <w:rPr>
                <w:rFonts w:ascii="Arial" w:hAnsi="Arial" w:cs="Arial"/>
              </w:rPr>
              <w:t xml:space="preserve"> / Practitioner</w:t>
            </w:r>
            <w:r>
              <w:rPr>
                <w:rFonts w:ascii="Arial" w:hAnsi="Arial" w:cs="Arial"/>
              </w:rPr>
              <w:t xml:space="preserve"> </w:t>
            </w:r>
          </w:p>
          <w:p w14:paraId="6A580A16" w14:textId="7CA111D9" w:rsidR="00D55211" w:rsidRDefault="007B05EA" w:rsidP="00D55211">
            <w:pPr>
              <w:tabs>
                <w:tab w:val="left" w:pos="720"/>
              </w:tabs>
              <w:rPr>
                <w:rFonts w:ascii="Arial" w:hAnsi="Arial" w:cs="Arial"/>
              </w:rPr>
            </w:pPr>
            <w:r w:rsidRPr="007B05EA">
              <w:rPr>
                <w:rFonts w:ascii="Arial" w:hAnsi="Arial" w:cs="Arial"/>
              </w:rPr>
              <w:t xml:space="preserve">Specialist </w:t>
            </w:r>
            <w:r w:rsidR="00766CB4">
              <w:rPr>
                <w:rFonts w:ascii="Arial" w:hAnsi="Arial" w:cs="Arial"/>
              </w:rPr>
              <w:t>IPC</w:t>
            </w:r>
            <w:r w:rsidRPr="007B05EA">
              <w:rPr>
                <w:rFonts w:ascii="Arial" w:hAnsi="Arial" w:cs="Arial"/>
              </w:rPr>
              <w:t xml:space="preserve"> qualification </w:t>
            </w:r>
            <w:r w:rsidR="00D55211">
              <w:rPr>
                <w:rFonts w:ascii="Arial" w:hAnsi="Arial" w:cs="Arial"/>
              </w:rPr>
              <w:t>–</w:t>
            </w:r>
            <w:r w:rsidR="00D55211" w:rsidRPr="00D55211">
              <w:rPr>
                <w:rFonts w:ascii="Arial" w:hAnsi="Arial" w:cs="Arial"/>
              </w:rPr>
              <w:t xml:space="preserve"> Master’s level or equivalent experience</w:t>
            </w:r>
          </w:p>
          <w:p w14:paraId="099E1763" w14:textId="6933C6A0" w:rsidR="009F6951" w:rsidRPr="005515F0" w:rsidRDefault="009F6951" w:rsidP="005515F0">
            <w:pPr>
              <w:tabs>
                <w:tab w:val="num" w:pos="459"/>
              </w:tabs>
              <w:rPr>
                <w:rFonts w:ascii="Arial" w:hAnsi="Arial" w:cs="Arial"/>
                <w:lang w:val="en-US"/>
              </w:rPr>
            </w:pPr>
            <w:r>
              <w:rPr>
                <w:rFonts w:ascii="Arial" w:hAnsi="Arial" w:cs="Arial"/>
                <w:lang w:val="en-US"/>
              </w:rPr>
              <w:t>Non-medical prescriber</w:t>
            </w:r>
          </w:p>
          <w:p w14:paraId="1060B092" w14:textId="77777777" w:rsidR="005341C9" w:rsidRDefault="005341C9" w:rsidP="005341C9">
            <w:pPr>
              <w:tabs>
                <w:tab w:val="left" w:pos="720"/>
              </w:tabs>
              <w:rPr>
                <w:rFonts w:ascii="Arial" w:hAnsi="Arial" w:cs="Arial"/>
              </w:rPr>
            </w:pPr>
            <w:r>
              <w:rPr>
                <w:rFonts w:ascii="Arial" w:hAnsi="Arial" w:cs="Arial"/>
              </w:rPr>
              <w:t>Teaching and mentoring qualification or equivalent experience</w:t>
            </w:r>
          </w:p>
          <w:p w14:paraId="68628A35" w14:textId="77777777" w:rsidR="005341C9" w:rsidRPr="00DF4E10" w:rsidRDefault="005341C9" w:rsidP="005341C9">
            <w:pPr>
              <w:tabs>
                <w:tab w:val="left" w:pos="720"/>
              </w:tabs>
              <w:rPr>
                <w:rFonts w:ascii="Arial" w:hAnsi="Arial" w:cs="Arial"/>
              </w:rPr>
            </w:pPr>
            <w:r>
              <w:rPr>
                <w:rFonts w:ascii="Arial" w:hAnsi="Arial" w:cs="Arial"/>
              </w:rPr>
              <w:t>Leadership qualification or equivalent experience</w:t>
            </w:r>
          </w:p>
          <w:p w14:paraId="15885A2B" w14:textId="1373A8B9" w:rsidR="001D2D93" w:rsidRPr="00FB2627" w:rsidRDefault="001D2D93" w:rsidP="00884334">
            <w:pPr>
              <w:jc w:val="both"/>
              <w:rPr>
                <w:rFonts w:ascii="Arial" w:hAnsi="Arial" w:cs="Arial"/>
                <w:color w:val="FF0000"/>
              </w:rPr>
            </w:pPr>
          </w:p>
        </w:tc>
        <w:tc>
          <w:tcPr>
            <w:tcW w:w="1398" w:type="dxa"/>
          </w:tcPr>
          <w:p w14:paraId="7C1B76A4" w14:textId="77777777" w:rsidR="001D2D93" w:rsidRPr="00FB2627" w:rsidRDefault="001D2D93" w:rsidP="00884334">
            <w:pPr>
              <w:jc w:val="both"/>
              <w:rPr>
                <w:rFonts w:ascii="Arial" w:hAnsi="Arial" w:cs="Arial"/>
              </w:rPr>
            </w:pPr>
          </w:p>
          <w:p w14:paraId="79743279" w14:textId="77777777" w:rsidR="00553A8F" w:rsidRDefault="00553A8F" w:rsidP="00884334">
            <w:pPr>
              <w:jc w:val="both"/>
              <w:rPr>
                <w:rFonts w:ascii="Arial" w:hAnsi="Arial" w:cs="Arial"/>
              </w:rPr>
            </w:pPr>
          </w:p>
          <w:p w14:paraId="030B1BE1" w14:textId="0CADE236" w:rsidR="000C32E3" w:rsidRDefault="005341C9" w:rsidP="00884334">
            <w:pPr>
              <w:jc w:val="both"/>
              <w:rPr>
                <w:rFonts w:ascii="Arial" w:hAnsi="Arial" w:cs="Arial"/>
              </w:rPr>
            </w:pPr>
            <w:r>
              <w:rPr>
                <w:rFonts w:ascii="Arial" w:hAnsi="Arial" w:cs="Arial"/>
              </w:rPr>
              <w:t>E</w:t>
            </w:r>
          </w:p>
          <w:p w14:paraId="5F78E61E" w14:textId="77777777" w:rsidR="005341C9" w:rsidRDefault="005341C9" w:rsidP="00884334">
            <w:pPr>
              <w:jc w:val="both"/>
              <w:rPr>
                <w:rFonts w:ascii="Arial" w:hAnsi="Arial" w:cs="Arial"/>
              </w:rPr>
            </w:pPr>
            <w:r>
              <w:rPr>
                <w:rFonts w:ascii="Arial" w:hAnsi="Arial" w:cs="Arial"/>
              </w:rPr>
              <w:t>E</w:t>
            </w:r>
          </w:p>
          <w:p w14:paraId="567BFFA5" w14:textId="4A36A1D9" w:rsidR="009F6951" w:rsidRDefault="009F6951" w:rsidP="00884334">
            <w:pPr>
              <w:jc w:val="both"/>
              <w:rPr>
                <w:rFonts w:ascii="Arial" w:hAnsi="Arial" w:cs="Arial"/>
              </w:rPr>
            </w:pPr>
          </w:p>
          <w:p w14:paraId="5A81EB2E" w14:textId="0257DCB8" w:rsidR="005341C9" w:rsidRDefault="005341C9" w:rsidP="00884334">
            <w:pPr>
              <w:jc w:val="both"/>
              <w:rPr>
                <w:rFonts w:ascii="Arial" w:hAnsi="Arial" w:cs="Arial"/>
              </w:rPr>
            </w:pPr>
            <w:r>
              <w:rPr>
                <w:rFonts w:ascii="Arial" w:hAnsi="Arial" w:cs="Arial"/>
              </w:rPr>
              <w:t>E</w:t>
            </w:r>
          </w:p>
          <w:p w14:paraId="2AF7E629" w14:textId="45281A2E" w:rsidR="005341C9" w:rsidRPr="00FB2627" w:rsidRDefault="005341C9" w:rsidP="00884334">
            <w:pPr>
              <w:jc w:val="both"/>
              <w:rPr>
                <w:rFonts w:ascii="Arial" w:hAnsi="Arial" w:cs="Arial"/>
              </w:rPr>
            </w:pPr>
            <w:r>
              <w:rPr>
                <w:rFonts w:ascii="Arial" w:hAnsi="Arial" w:cs="Arial"/>
              </w:rPr>
              <w:t>E</w:t>
            </w:r>
          </w:p>
        </w:tc>
        <w:tc>
          <w:tcPr>
            <w:tcW w:w="1275" w:type="dxa"/>
          </w:tcPr>
          <w:p w14:paraId="7D6DECE3" w14:textId="77777777" w:rsidR="001D2D93" w:rsidRDefault="001D2D93" w:rsidP="00884334">
            <w:pPr>
              <w:jc w:val="both"/>
              <w:rPr>
                <w:rFonts w:ascii="Arial" w:hAnsi="Arial" w:cs="Arial"/>
              </w:rPr>
            </w:pPr>
          </w:p>
          <w:p w14:paraId="2B409E99" w14:textId="77777777" w:rsidR="009F6951" w:rsidRDefault="009F6951" w:rsidP="00884334">
            <w:pPr>
              <w:jc w:val="both"/>
              <w:rPr>
                <w:rFonts w:ascii="Arial" w:hAnsi="Arial" w:cs="Arial"/>
              </w:rPr>
            </w:pPr>
          </w:p>
          <w:p w14:paraId="50E072BC" w14:textId="77777777" w:rsidR="009F6951" w:rsidRDefault="009F6951" w:rsidP="00884334">
            <w:pPr>
              <w:jc w:val="both"/>
              <w:rPr>
                <w:rFonts w:ascii="Arial" w:hAnsi="Arial" w:cs="Arial"/>
              </w:rPr>
            </w:pPr>
          </w:p>
          <w:p w14:paraId="55C757C7" w14:textId="77777777" w:rsidR="009F6951" w:rsidRDefault="009F6951" w:rsidP="00884334">
            <w:pPr>
              <w:jc w:val="both"/>
              <w:rPr>
                <w:rFonts w:ascii="Arial" w:hAnsi="Arial" w:cs="Arial"/>
              </w:rPr>
            </w:pPr>
          </w:p>
          <w:p w14:paraId="3E5423F4" w14:textId="2CEBF0F4" w:rsidR="009F6951" w:rsidRDefault="00D55211" w:rsidP="00884334">
            <w:pPr>
              <w:jc w:val="both"/>
              <w:rPr>
                <w:rFonts w:ascii="Arial" w:hAnsi="Arial" w:cs="Arial"/>
              </w:rPr>
            </w:pPr>
            <w:r>
              <w:rPr>
                <w:rFonts w:ascii="Arial" w:hAnsi="Arial" w:cs="Arial"/>
              </w:rPr>
              <w:t>D</w:t>
            </w:r>
          </w:p>
          <w:p w14:paraId="034571C3" w14:textId="7287826D" w:rsidR="009F6951" w:rsidRPr="00FB2627" w:rsidRDefault="009F6951" w:rsidP="00884334">
            <w:pPr>
              <w:jc w:val="both"/>
              <w:rPr>
                <w:rFonts w:ascii="Arial" w:hAnsi="Arial" w:cs="Arial"/>
              </w:rPr>
            </w:pPr>
          </w:p>
        </w:tc>
      </w:tr>
      <w:tr w:rsidR="001D2D93" w:rsidRPr="00FB2627" w14:paraId="0FFD6CF2" w14:textId="77777777" w:rsidTr="008F7D36">
        <w:tc>
          <w:tcPr>
            <w:tcW w:w="7641" w:type="dxa"/>
          </w:tcPr>
          <w:p w14:paraId="5995EFD8" w14:textId="77777777" w:rsidR="001D2D93" w:rsidRPr="00FB2627" w:rsidRDefault="001D2D93" w:rsidP="00884334">
            <w:pPr>
              <w:jc w:val="both"/>
              <w:rPr>
                <w:rFonts w:ascii="Arial" w:hAnsi="Arial" w:cs="Arial"/>
                <w:b/>
              </w:rPr>
            </w:pPr>
            <w:r w:rsidRPr="00FB2627">
              <w:rPr>
                <w:rFonts w:ascii="Arial" w:hAnsi="Arial" w:cs="Arial"/>
                <w:b/>
              </w:rPr>
              <w:t>KNOWLEDGE/SKILLS</w:t>
            </w:r>
          </w:p>
          <w:p w14:paraId="35EB4946" w14:textId="77777777" w:rsidR="00553A8F" w:rsidRDefault="00553A8F" w:rsidP="005341C9">
            <w:pPr>
              <w:tabs>
                <w:tab w:val="left" w:pos="720"/>
              </w:tabs>
              <w:rPr>
                <w:rFonts w:ascii="Arial" w:hAnsi="Arial" w:cs="Arial"/>
              </w:rPr>
            </w:pPr>
          </w:p>
          <w:p w14:paraId="3C1FEFC5" w14:textId="63A9468F" w:rsidR="00DA2B33" w:rsidRPr="00DA2B33" w:rsidRDefault="00DA2B33" w:rsidP="00DA2B33">
            <w:pPr>
              <w:tabs>
                <w:tab w:val="left" w:pos="720"/>
              </w:tabs>
              <w:rPr>
                <w:rFonts w:ascii="Arial" w:hAnsi="Arial" w:cs="Arial"/>
              </w:rPr>
            </w:pPr>
            <w:r w:rsidRPr="00DA2B33">
              <w:rPr>
                <w:rFonts w:ascii="Arial" w:hAnsi="Arial" w:cs="Arial"/>
              </w:rPr>
              <w:t xml:space="preserve">A comprehensive knowledge of </w:t>
            </w:r>
            <w:r w:rsidR="00D55211">
              <w:rPr>
                <w:rFonts w:ascii="Arial" w:hAnsi="Arial" w:cs="Arial"/>
              </w:rPr>
              <w:t>IPC</w:t>
            </w:r>
          </w:p>
          <w:p w14:paraId="303E1EA0" w14:textId="670C324C" w:rsidR="00DA2B33" w:rsidRPr="00DA2B33" w:rsidRDefault="00DA2B33" w:rsidP="00DA2B33">
            <w:pPr>
              <w:tabs>
                <w:tab w:val="left" w:pos="720"/>
              </w:tabs>
              <w:rPr>
                <w:rFonts w:ascii="Arial" w:hAnsi="Arial" w:cs="Arial"/>
              </w:rPr>
            </w:pPr>
            <w:r w:rsidRPr="00DA2B33">
              <w:rPr>
                <w:rFonts w:ascii="Arial" w:hAnsi="Arial" w:cs="Arial"/>
              </w:rPr>
              <w:t>An appreciation of Trust strategy and policy at organi</w:t>
            </w:r>
            <w:r>
              <w:rPr>
                <w:rFonts w:ascii="Arial" w:hAnsi="Arial" w:cs="Arial"/>
              </w:rPr>
              <w:t>s</w:t>
            </w:r>
            <w:r w:rsidRPr="00DA2B33">
              <w:rPr>
                <w:rFonts w:ascii="Arial" w:hAnsi="Arial" w:cs="Arial"/>
              </w:rPr>
              <w:t>ational levels and how these drivers are interpreted in the specialist service</w:t>
            </w:r>
          </w:p>
          <w:p w14:paraId="5A29B398" w14:textId="77777777" w:rsidR="00DA2B33" w:rsidRPr="00DA2B33" w:rsidRDefault="00DA2B33" w:rsidP="00DA2B33">
            <w:pPr>
              <w:tabs>
                <w:tab w:val="left" w:pos="720"/>
              </w:tabs>
              <w:rPr>
                <w:rFonts w:ascii="Arial" w:hAnsi="Arial" w:cs="Arial"/>
              </w:rPr>
            </w:pPr>
            <w:r w:rsidRPr="00DA2B33">
              <w:rPr>
                <w:rFonts w:ascii="Arial" w:hAnsi="Arial" w:cs="Arial"/>
              </w:rPr>
              <w:t>Ability to appraise research evidence consistent with evidenced based care</w:t>
            </w:r>
          </w:p>
          <w:p w14:paraId="0CDBB566" w14:textId="77777777" w:rsidR="00DA2B33" w:rsidRPr="00DA2B33" w:rsidRDefault="00DA2B33" w:rsidP="00DA2B33">
            <w:pPr>
              <w:tabs>
                <w:tab w:val="left" w:pos="720"/>
              </w:tabs>
              <w:rPr>
                <w:rFonts w:ascii="Arial" w:hAnsi="Arial" w:cs="Arial"/>
              </w:rPr>
            </w:pPr>
            <w:r w:rsidRPr="00DA2B33">
              <w:rPr>
                <w:rFonts w:ascii="Arial" w:hAnsi="Arial" w:cs="Arial"/>
              </w:rPr>
              <w:t>Computer literacy to a level consistent with everyday use for common use software word processing, spreadsheets, presentation, plus email and internet familiarity</w:t>
            </w:r>
          </w:p>
          <w:p w14:paraId="4DDF016D" w14:textId="3C7D09EF" w:rsidR="005341C9" w:rsidRDefault="005341C9" w:rsidP="00DA2B33">
            <w:pPr>
              <w:tabs>
                <w:tab w:val="left" w:pos="720"/>
              </w:tabs>
              <w:rPr>
                <w:rFonts w:ascii="Arial" w:hAnsi="Arial" w:cs="Arial"/>
              </w:rPr>
            </w:pPr>
            <w:r>
              <w:rPr>
                <w:rFonts w:ascii="Arial" w:hAnsi="Arial" w:cs="Arial"/>
              </w:rPr>
              <w:t>Excellent verbal and written communication skills</w:t>
            </w:r>
          </w:p>
          <w:p w14:paraId="7F4697D2" w14:textId="77777777" w:rsidR="005341C9" w:rsidRDefault="005341C9" w:rsidP="005341C9">
            <w:pPr>
              <w:tabs>
                <w:tab w:val="left" w:pos="720"/>
              </w:tabs>
              <w:rPr>
                <w:rFonts w:ascii="Arial" w:hAnsi="Arial" w:cs="Arial"/>
              </w:rPr>
            </w:pPr>
            <w:r>
              <w:rPr>
                <w:rFonts w:ascii="Arial" w:hAnsi="Arial" w:cs="Arial"/>
              </w:rPr>
              <w:t>Ability to manage own case/workload</w:t>
            </w:r>
          </w:p>
          <w:p w14:paraId="523B62B3" w14:textId="77777777" w:rsidR="005341C9" w:rsidRDefault="005341C9" w:rsidP="005341C9">
            <w:pPr>
              <w:tabs>
                <w:tab w:val="left" w:pos="720"/>
              </w:tabs>
              <w:rPr>
                <w:rFonts w:ascii="Arial" w:hAnsi="Arial" w:cs="Arial"/>
              </w:rPr>
            </w:pPr>
            <w:r>
              <w:rPr>
                <w:rFonts w:ascii="Arial" w:hAnsi="Arial" w:cs="Arial"/>
              </w:rPr>
              <w:t>Ability to lead and manage other staff</w:t>
            </w:r>
          </w:p>
          <w:p w14:paraId="4B466057" w14:textId="77777777" w:rsidR="005341C9" w:rsidRDefault="005341C9" w:rsidP="005341C9">
            <w:pPr>
              <w:tabs>
                <w:tab w:val="left" w:pos="720"/>
              </w:tabs>
              <w:rPr>
                <w:rFonts w:ascii="Arial" w:hAnsi="Arial" w:cs="Arial"/>
              </w:rPr>
            </w:pPr>
            <w:r>
              <w:rPr>
                <w:rFonts w:ascii="Arial" w:hAnsi="Arial" w:cs="Arial"/>
              </w:rPr>
              <w:t>Ability to review the performance and development of other staff</w:t>
            </w:r>
          </w:p>
          <w:p w14:paraId="65EAD859" w14:textId="77777777" w:rsidR="005341C9" w:rsidRDefault="005341C9" w:rsidP="005341C9">
            <w:pPr>
              <w:tabs>
                <w:tab w:val="left" w:pos="720"/>
              </w:tabs>
              <w:rPr>
                <w:rFonts w:ascii="Arial" w:hAnsi="Arial" w:cs="Arial"/>
              </w:rPr>
            </w:pPr>
            <w:r>
              <w:rPr>
                <w:rFonts w:ascii="Arial" w:hAnsi="Arial" w:cs="Arial"/>
              </w:rPr>
              <w:t>Ability to lead and co-ordinate research and audit activity</w:t>
            </w:r>
          </w:p>
          <w:p w14:paraId="7D7ABA00" w14:textId="77777777" w:rsidR="005341C9" w:rsidRPr="005E5FFC" w:rsidRDefault="005341C9" w:rsidP="005341C9">
            <w:pPr>
              <w:tabs>
                <w:tab w:val="left" w:pos="720"/>
              </w:tabs>
              <w:rPr>
                <w:rFonts w:ascii="Arial" w:hAnsi="Arial" w:cs="Arial"/>
              </w:rPr>
            </w:pPr>
            <w:r>
              <w:rPr>
                <w:rFonts w:ascii="Arial" w:hAnsi="Arial" w:cs="Arial"/>
              </w:rPr>
              <w:t>Ability to implement changes to practice successfully</w:t>
            </w:r>
          </w:p>
          <w:p w14:paraId="73E9D6CA" w14:textId="55E50433" w:rsidR="000E5016" w:rsidRPr="00FB2627" w:rsidRDefault="000E5016" w:rsidP="00DA2B33">
            <w:pPr>
              <w:tabs>
                <w:tab w:val="left" w:pos="720"/>
              </w:tabs>
              <w:rPr>
                <w:rFonts w:ascii="Arial" w:hAnsi="Arial" w:cs="Arial"/>
                <w:color w:val="FF0000"/>
              </w:rPr>
            </w:pPr>
          </w:p>
        </w:tc>
        <w:tc>
          <w:tcPr>
            <w:tcW w:w="1398" w:type="dxa"/>
          </w:tcPr>
          <w:p w14:paraId="7197D94D" w14:textId="77777777" w:rsidR="001D2D93" w:rsidRDefault="001D2D93" w:rsidP="00884334">
            <w:pPr>
              <w:jc w:val="both"/>
              <w:rPr>
                <w:rFonts w:ascii="Arial" w:hAnsi="Arial" w:cs="Arial"/>
              </w:rPr>
            </w:pPr>
          </w:p>
          <w:p w14:paraId="6AEC36EF" w14:textId="77777777" w:rsidR="00553A8F" w:rsidRDefault="00553A8F" w:rsidP="00884334">
            <w:pPr>
              <w:jc w:val="both"/>
              <w:rPr>
                <w:rFonts w:ascii="Arial" w:hAnsi="Arial" w:cs="Arial"/>
              </w:rPr>
            </w:pPr>
          </w:p>
          <w:p w14:paraId="441E6B0D" w14:textId="1E66DAFF" w:rsidR="005341C9" w:rsidRDefault="005341C9" w:rsidP="00884334">
            <w:pPr>
              <w:jc w:val="both"/>
              <w:rPr>
                <w:rFonts w:ascii="Arial" w:hAnsi="Arial" w:cs="Arial"/>
              </w:rPr>
            </w:pPr>
            <w:r>
              <w:rPr>
                <w:rFonts w:ascii="Arial" w:hAnsi="Arial" w:cs="Arial"/>
              </w:rPr>
              <w:t>E</w:t>
            </w:r>
          </w:p>
          <w:p w14:paraId="460C9AB4" w14:textId="77777777" w:rsidR="00DA2B33" w:rsidRDefault="005341C9" w:rsidP="00884334">
            <w:pPr>
              <w:jc w:val="both"/>
              <w:rPr>
                <w:rFonts w:ascii="Arial" w:hAnsi="Arial" w:cs="Arial"/>
              </w:rPr>
            </w:pPr>
            <w:r>
              <w:rPr>
                <w:rFonts w:ascii="Arial" w:hAnsi="Arial" w:cs="Arial"/>
              </w:rPr>
              <w:t>E</w:t>
            </w:r>
            <w:r>
              <w:rPr>
                <w:rFonts w:ascii="Arial" w:hAnsi="Arial" w:cs="Arial"/>
              </w:rPr>
              <w:br/>
            </w:r>
          </w:p>
          <w:p w14:paraId="28A7FD46" w14:textId="59F278AE" w:rsidR="005341C9" w:rsidRDefault="005341C9" w:rsidP="00884334">
            <w:pPr>
              <w:jc w:val="both"/>
              <w:rPr>
                <w:rFonts w:ascii="Arial" w:hAnsi="Arial" w:cs="Arial"/>
              </w:rPr>
            </w:pPr>
            <w:r>
              <w:rPr>
                <w:rFonts w:ascii="Arial" w:hAnsi="Arial" w:cs="Arial"/>
              </w:rPr>
              <w:t>E</w:t>
            </w:r>
            <w:r>
              <w:rPr>
                <w:rFonts w:ascii="Arial" w:hAnsi="Arial" w:cs="Arial"/>
              </w:rPr>
              <w:br/>
            </w:r>
            <w:proofErr w:type="spellStart"/>
            <w:r>
              <w:rPr>
                <w:rFonts w:ascii="Arial" w:hAnsi="Arial" w:cs="Arial"/>
              </w:rPr>
              <w:t>E</w:t>
            </w:r>
            <w:proofErr w:type="spellEnd"/>
          </w:p>
          <w:p w14:paraId="1714277C" w14:textId="77777777" w:rsidR="00DA2B33" w:rsidRDefault="00DA2B33" w:rsidP="00884334">
            <w:pPr>
              <w:jc w:val="both"/>
              <w:rPr>
                <w:rFonts w:ascii="Arial" w:hAnsi="Arial" w:cs="Arial"/>
              </w:rPr>
            </w:pPr>
          </w:p>
          <w:p w14:paraId="35CE0AB1" w14:textId="77777777" w:rsidR="00DA2B33" w:rsidRDefault="00DA2B33" w:rsidP="00884334">
            <w:pPr>
              <w:jc w:val="both"/>
              <w:rPr>
                <w:rFonts w:ascii="Arial" w:hAnsi="Arial" w:cs="Arial"/>
              </w:rPr>
            </w:pPr>
          </w:p>
          <w:p w14:paraId="01F695DF" w14:textId="7B3B879A" w:rsidR="005341C9" w:rsidRDefault="005341C9" w:rsidP="00884334">
            <w:pPr>
              <w:jc w:val="both"/>
              <w:rPr>
                <w:rFonts w:ascii="Arial" w:hAnsi="Arial" w:cs="Arial"/>
              </w:rPr>
            </w:pPr>
            <w:r>
              <w:rPr>
                <w:rFonts w:ascii="Arial" w:hAnsi="Arial" w:cs="Arial"/>
              </w:rPr>
              <w:t>E</w:t>
            </w:r>
          </w:p>
          <w:p w14:paraId="06AE2A31" w14:textId="77777777" w:rsidR="005341C9" w:rsidRDefault="005341C9" w:rsidP="00884334">
            <w:pPr>
              <w:jc w:val="both"/>
              <w:rPr>
                <w:rFonts w:ascii="Arial" w:hAnsi="Arial" w:cs="Arial"/>
              </w:rPr>
            </w:pPr>
            <w:r>
              <w:rPr>
                <w:rFonts w:ascii="Arial" w:hAnsi="Arial" w:cs="Arial"/>
              </w:rPr>
              <w:t>E</w:t>
            </w:r>
          </w:p>
          <w:p w14:paraId="78F6FB63" w14:textId="77777777" w:rsidR="005341C9" w:rsidRDefault="005341C9" w:rsidP="00884334">
            <w:pPr>
              <w:jc w:val="both"/>
              <w:rPr>
                <w:rFonts w:ascii="Arial" w:hAnsi="Arial" w:cs="Arial"/>
              </w:rPr>
            </w:pPr>
            <w:r>
              <w:rPr>
                <w:rFonts w:ascii="Arial" w:hAnsi="Arial" w:cs="Arial"/>
              </w:rPr>
              <w:t>E</w:t>
            </w:r>
          </w:p>
          <w:p w14:paraId="72EA6DB1" w14:textId="77777777" w:rsidR="00DA2B33" w:rsidRDefault="00DA2B33" w:rsidP="00884334">
            <w:pPr>
              <w:jc w:val="both"/>
              <w:rPr>
                <w:rFonts w:ascii="Arial" w:hAnsi="Arial" w:cs="Arial"/>
              </w:rPr>
            </w:pPr>
            <w:r>
              <w:rPr>
                <w:rFonts w:ascii="Arial" w:hAnsi="Arial" w:cs="Arial"/>
              </w:rPr>
              <w:t>E</w:t>
            </w:r>
          </w:p>
          <w:p w14:paraId="6CE1FBB7" w14:textId="617C5003" w:rsidR="00DA2B33" w:rsidRPr="00FB2627" w:rsidRDefault="00DA2B33" w:rsidP="00884334">
            <w:pPr>
              <w:jc w:val="both"/>
              <w:rPr>
                <w:rFonts w:ascii="Arial" w:hAnsi="Arial" w:cs="Arial"/>
              </w:rPr>
            </w:pPr>
            <w:r>
              <w:rPr>
                <w:rFonts w:ascii="Arial" w:hAnsi="Arial" w:cs="Arial"/>
              </w:rPr>
              <w:t>E</w:t>
            </w:r>
            <w:r>
              <w:rPr>
                <w:rFonts w:ascii="Arial" w:hAnsi="Arial" w:cs="Arial"/>
              </w:rPr>
              <w:br/>
            </w:r>
            <w:proofErr w:type="spellStart"/>
            <w:r>
              <w:rPr>
                <w:rFonts w:ascii="Arial" w:hAnsi="Arial" w:cs="Arial"/>
              </w:rPr>
              <w:t>E</w:t>
            </w:r>
            <w:proofErr w:type="spellEnd"/>
            <w:r>
              <w:rPr>
                <w:rFonts w:ascii="Arial" w:hAnsi="Arial" w:cs="Arial"/>
              </w:rPr>
              <w:br/>
            </w:r>
          </w:p>
        </w:tc>
        <w:tc>
          <w:tcPr>
            <w:tcW w:w="1275" w:type="dxa"/>
          </w:tcPr>
          <w:p w14:paraId="348290E5" w14:textId="77777777" w:rsidR="001D2D93" w:rsidRPr="00FB2627" w:rsidRDefault="001D2D93" w:rsidP="00884334">
            <w:pPr>
              <w:jc w:val="both"/>
              <w:rPr>
                <w:rFonts w:ascii="Arial" w:hAnsi="Arial" w:cs="Arial"/>
              </w:rPr>
            </w:pPr>
          </w:p>
        </w:tc>
      </w:tr>
      <w:tr w:rsidR="001D2D93" w:rsidRPr="00FB2627" w14:paraId="0FAFAAB4" w14:textId="77777777" w:rsidTr="008F7D36">
        <w:tc>
          <w:tcPr>
            <w:tcW w:w="7641" w:type="dxa"/>
          </w:tcPr>
          <w:p w14:paraId="08494BE5" w14:textId="77777777" w:rsidR="001D2D93" w:rsidRPr="00FB2627" w:rsidRDefault="001D2D93" w:rsidP="00884334">
            <w:pPr>
              <w:jc w:val="both"/>
              <w:rPr>
                <w:rFonts w:ascii="Arial" w:hAnsi="Arial" w:cs="Arial"/>
                <w:b/>
              </w:rPr>
            </w:pPr>
            <w:r w:rsidRPr="00FB2627">
              <w:rPr>
                <w:rFonts w:ascii="Arial" w:hAnsi="Arial" w:cs="Arial"/>
                <w:b/>
              </w:rPr>
              <w:t xml:space="preserve">EXPERIENCE </w:t>
            </w:r>
          </w:p>
          <w:p w14:paraId="7B129ED7" w14:textId="77777777" w:rsidR="00553A8F" w:rsidRDefault="00553A8F" w:rsidP="005341C9">
            <w:pPr>
              <w:tabs>
                <w:tab w:val="left" w:pos="720"/>
              </w:tabs>
              <w:rPr>
                <w:rFonts w:ascii="Arial" w:hAnsi="Arial" w:cs="Arial"/>
              </w:rPr>
            </w:pPr>
          </w:p>
          <w:p w14:paraId="6375BE5F" w14:textId="3FD4AB45" w:rsidR="00DA2B33" w:rsidRPr="00DA2B33" w:rsidRDefault="00DA2B33" w:rsidP="00DA2B33">
            <w:pPr>
              <w:tabs>
                <w:tab w:val="left" w:pos="720"/>
              </w:tabs>
              <w:rPr>
                <w:rFonts w:ascii="Arial" w:hAnsi="Arial" w:cs="Arial"/>
              </w:rPr>
            </w:pPr>
            <w:r w:rsidRPr="00DA2B33">
              <w:rPr>
                <w:rFonts w:ascii="Arial" w:hAnsi="Arial" w:cs="Arial"/>
              </w:rPr>
              <w:t xml:space="preserve">Demonstrable post qualification nursing experience in an acute hospital / community </w:t>
            </w:r>
            <w:r w:rsidR="00D55211">
              <w:rPr>
                <w:rFonts w:ascii="Arial" w:hAnsi="Arial" w:cs="Arial"/>
              </w:rPr>
              <w:t>and mental health settings</w:t>
            </w:r>
          </w:p>
          <w:p w14:paraId="3347D9E2" w14:textId="2828B2C8" w:rsidR="00DA2B33" w:rsidRDefault="00DA2B33" w:rsidP="00DA2B33">
            <w:pPr>
              <w:tabs>
                <w:tab w:val="left" w:pos="720"/>
              </w:tabs>
              <w:rPr>
                <w:rFonts w:ascii="Arial" w:hAnsi="Arial" w:cs="Arial"/>
              </w:rPr>
            </w:pPr>
            <w:r w:rsidRPr="00DA2B33">
              <w:rPr>
                <w:rFonts w:ascii="Arial" w:hAnsi="Arial" w:cs="Arial"/>
              </w:rPr>
              <w:t xml:space="preserve">Demonstrable post qualification experience </w:t>
            </w:r>
            <w:r w:rsidR="009F6951">
              <w:rPr>
                <w:rFonts w:ascii="Arial" w:hAnsi="Arial" w:cs="Arial"/>
              </w:rPr>
              <w:t xml:space="preserve">within </w:t>
            </w:r>
            <w:r w:rsidR="00D55211">
              <w:rPr>
                <w:rFonts w:ascii="Arial" w:hAnsi="Arial" w:cs="Arial"/>
              </w:rPr>
              <w:t>IPC</w:t>
            </w:r>
          </w:p>
          <w:p w14:paraId="0005BB63" w14:textId="77777777" w:rsidR="005341C9" w:rsidRDefault="005341C9" w:rsidP="005341C9">
            <w:pPr>
              <w:tabs>
                <w:tab w:val="left" w:pos="720"/>
              </w:tabs>
              <w:rPr>
                <w:rFonts w:ascii="Arial" w:hAnsi="Arial" w:cs="Arial"/>
              </w:rPr>
            </w:pPr>
            <w:r>
              <w:rPr>
                <w:rFonts w:ascii="Arial" w:hAnsi="Arial" w:cs="Arial"/>
              </w:rPr>
              <w:t>Experience of teaching in practice</w:t>
            </w:r>
          </w:p>
          <w:p w14:paraId="76F2785D" w14:textId="77777777" w:rsidR="005341C9" w:rsidRDefault="005341C9" w:rsidP="005341C9">
            <w:pPr>
              <w:tabs>
                <w:tab w:val="left" w:pos="720"/>
              </w:tabs>
              <w:rPr>
                <w:rFonts w:ascii="Arial" w:hAnsi="Arial" w:cs="Arial"/>
              </w:rPr>
            </w:pPr>
            <w:r>
              <w:rPr>
                <w:rFonts w:ascii="Arial" w:hAnsi="Arial" w:cs="Arial"/>
              </w:rPr>
              <w:t>Experience of planning, delivering and evaluating education programmes</w:t>
            </w:r>
          </w:p>
          <w:p w14:paraId="4F0078DA" w14:textId="77777777" w:rsidR="005341C9" w:rsidRDefault="005341C9" w:rsidP="005341C9">
            <w:pPr>
              <w:tabs>
                <w:tab w:val="left" w:pos="720"/>
              </w:tabs>
              <w:rPr>
                <w:rFonts w:ascii="Arial" w:hAnsi="Arial" w:cs="Arial"/>
              </w:rPr>
            </w:pPr>
            <w:r>
              <w:rPr>
                <w:rFonts w:ascii="Arial" w:hAnsi="Arial" w:cs="Arial"/>
              </w:rPr>
              <w:t xml:space="preserve">Experience of formal teaching/lecturing </w:t>
            </w:r>
          </w:p>
          <w:p w14:paraId="0F357F43" w14:textId="144C93C5" w:rsidR="000E5016" w:rsidRPr="00FB2627" w:rsidRDefault="000E5016" w:rsidP="00884334">
            <w:pPr>
              <w:jc w:val="both"/>
              <w:rPr>
                <w:rFonts w:ascii="Arial" w:hAnsi="Arial" w:cs="Arial"/>
                <w:color w:val="FF0000"/>
              </w:rPr>
            </w:pPr>
          </w:p>
        </w:tc>
        <w:tc>
          <w:tcPr>
            <w:tcW w:w="1398" w:type="dxa"/>
          </w:tcPr>
          <w:p w14:paraId="26EC55AE" w14:textId="77777777" w:rsidR="001D2D93" w:rsidRDefault="001D2D93" w:rsidP="00884334">
            <w:pPr>
              <w:jc w:val="both"/>
              <w:rPr>
                <w:rFonts w:ascii="Arial" w:hAnsi="Arial" w:cs="Arial"/>
              </w:rPr>
            </w:pPr>
          </w:p>
          <w:p w14:paraId="727355F2" w14:textId="77777777" w:rsidR="00553A8F" w:rsidRDefault="00553A8F" w:rsidP="00884334">
            <w:pPr>
              <w:jc w:val="both"/>
              <w:rPr>
                <w:rFonts w:ascii="Arial" w:hAnsi="Arial" w:cs="Arial"/>
              </w:rPr>
            </w:pPr>
          </w:p>
          <w:p w14:paraId="39387E64" w14:textId="146499F7" w:rsidR="005341C9" w:rsidRDefault="005341C9" w:rsidP="00884334">
            <w:pPr>
              <w:jc w:val="both"/>
              <w:rPr>
                <w:rFonts w:ascii="Arial" w:hAnsi="Arial" w:cs="Arial"/>
              </w:rPr>
            </w:pPr>
            <w:r>
              <w:rPr>
                <w:rFonts w:ascii="Arial" w:hAnsi="Arial" w:cs="Arial"/>
              </w:rPr>
              <w:t>E</w:t>
            </w:r>
          </w:p>
          <w:p w14:paraId="3A12D245" w14:textId="77777777" w:rsidR="005341C9" w:rsidRDefault="005341C9" w:rsidP="00884334">
            <w:pPr>
              <w:jc w:val="both"/>
              <w:rPr>
                <w:rFonts w:ascii="Arial" w:hAnsi="Arial" w:cs="Arial"/>
              </w:rPr>
            </w:pPr>
          </w:p>
          <w:p w14:paraId="597AC164" w14:textId="77777777" w:rsidR="005341C9" w:rsidRDefault="005341C9" w:rsidP="00884334">
            <w:pPr>
              <w:jc w:val="both"/>
              <w:rPr>
                <w:rFonts w:ascii="Arial" w:hAnsi="Arial" w:cs="Arial"/>
              </w:rPr>
            </w:pPr>
            <w:r>
              <w:rPr>
                <w:rFonts w:ascii="Arial" w:hAnsi="Arial" w:cs="Arial"/>
              </w:rPr>
              <w:t>E</w:t>
            </w:r>
          </w:p>
          <w:p w14:paraId="5C8B08E7" w14:textId="667E769C" w:rsidR="005341C9" w:rsidRDefault="00003512" w:rsidP="00884334">
            <w:pPr>
              <w:jc w:val="both"/>
              <w:rPr>
                <w:rFonts w:ascii="Arial" w:hAnsi="Arial" w:cs="Arial"/>
              </w:rPr>
            </w:pPr>
            <w:r>
              <w:rPr>
                <w:rFonts w:ascii="Arial" w:hAnsi="Arial" w:cs="Arial"/>
              </w:rPr>
              <w:t>E</w:t>
            </w:r>
          </w:p>
          <w:p w14:paraId="548FE7E2" w14:textId="77777777" w:rsidR="005341C9" w:rsidRDefault="005341C9" w:rsidP="00884334">
            <w:pPr>
              <w:jc w:val="both"/>
              <w:rPr>
                <w:rFonts w:ascii="Arial" w:hAnsi="Arial" w:cs="Arial"/>
              </w:rPr>
            </w:pPr>
            <w:r>
              <w:rPr>
                <w:rFonts w:ascii="Arial" w:hAnsi="Arial" w:cs="Arial"/>
              </w:rPr>
              <w:t>E</w:t>
            </w:r>
          </w:p>
          <w:p w14:paraId="125FF640" w14:textId="2FBFA27E" w:rsidR="00DA2B33" w:rsidRPr="00FB2627" w:rsidRDefault="00DA2B33" w:rsidP="00884334">
            <w:pPr>
              <w:jc w:val="both"/>
              <w:rPr>
                <w:rFonts w:ascii="Arial" w:hAnsi="Arial" w:cs="Arial"/>
              </w:rPr>
            </w:pPr>
            <w:r>
              <w:rPr>
                <w:rFonts w:ascii="Arial" w:hAnsi="Arial" w:cs="Arial"/>
              </w:rPr>
              <w:t>E</w:t>
            </w:r>
          </w:p>
        </w:tc>
        <w:tc>
          <w:tcPr>
            <w:tcW w:w="1275" w:type="dxa"/>
          </w:tcPr>
          <w:p w14:paraId="06769E9D" w14:textId="77777777" w:rsidR="001D2D93" w:rsidRPr="00FB2627" w:rsidRDefault="001D2D93" w:rsidP="00884334">
            <w:pPr>
              <w:jc w:val="both"/>
              <w:rPr>
                <w:rFonts w:ascii="Arial" w:hAnsi="Arial" w:cs="Arial"/>
              </w:rPr>
            </w:pPr>
          </w:p>
        </w:tc>
      </w:tr>
      <w:tr w:rsidR="001D2D93" w:rsidRPr="00FB2627" w14:paraId="16D25352" w14:textId="77777777" w:rsidTr="008F7D36">
        <w:tc>
          <w:tcPr>
            <w:tcW w:w="7641" w:type="dxa"/>
          </w:tcPr>
          <w:p w14:paraId="613481AC" w14:textId="34D1902D" w:rsidR="001D2D93" w:rsidRDefault="001D2D93" w:rsidP="00884334">
            <w:pPr>
              <w:jc w:val="both"/>
              <w:rPr>
                <w:rFonts w:ascii="Arial" w:hAnsi="Arial" w:cs="Arial"/>
                <w:b/>
              </w:rPr>
            </w:pPr>
            <w:r w:rsidRPr="00FB2627">
              <w:rPr>
                <w:rFonts w:ascii="Arial" w:hAnsi="Arial" w:cs="Arial"/>
                <w:b/>
              </w:rPr>
              <w:t xml:space="preserve">PERSONAL ATTRIBUTES </w:t>
            </w:r>
          </w:p>
          <w:p w14:paraId="6694D142" w14:textId="77777777" w:rsidR="00553A8F" w:rsidRPr="00FB2627" w:rsidRDefault="00553A8F" w:rsidP="00884334">
            <w:pPr>
              <w:jc w:val="both"/>
              <w:rPr>
                <w:rFonts w:ascii="Arial" w:hAnsi="Arial" w:cs="Arial"/>
                <w:b/>
              </w:rPr>
            </w:pPr>
          </w:p>
          <w:p w14:paraId="565E7856" w14:textId="77777777" w:rsidR="00DA2B33" w:rsidRPr="00DA2B33" w:rsidRDefault="00DA2B33" w:rsidP="00DA2B33">
            <w:pPr>
              <w:tabs>
                <w:tab w:val="left" w:pos="720"/>
              </w:tabs>
              <w:rPr>
                <w:rFonts w:ascii="Arial" w:hAnsi="Arial" w:cs="Arial"/>
              </w:rPr>
            </w:pPr>
            <w:r w:rsidRPr="00DA2B33">
              <w:rPr>
                <w:rFonts w:ascii="Arial" w:hAnsi="Arial" w:cs="Arial"/>
              </w:rPr>
              <w:t xml:space="preserve">Occasional physical effort moving health promotional materials and educational equipment between venues </w:t>
            </w:r>
          </w:p>
          <w:p w14:paraId="013B571C" w14:textId="73288C59" w:rsidR="00DA2B33" w:rsidRPr="00DA2B33" w:rsidRDefault="00DA2B33" w:rsidP="00DA2B33">
            <w:pPr>
              <w:tabs>
                <w:tab w:val="left" w:pos="720"/>
              </w:tabs>
              <w:rPr>
                <w:rFonts w:ascii="Arial" w:hAnsi="Arial" w:cs="Arial"/>
              </w:rPr>
            </w:pPr>
            <w:r w:rsidRPr="00DA2B33">
              <w:rPr>
                <w:rFonts w:ascii="Arial" w:hAnsi="Arial" w:cs="Arial"/>
              </w:rPr>
              <w:t xml:space="preserve">Occasional discussion with patients, visitors and staff about </w:t>
            </w:r>
            <w:r w:rsidR="00730B57">
              <w:rPr>
                <w:rFonts w:ascii="Arial" w:hAnsi="Arial" w:cs="Arial"/>
              </w:rPr>
              <w:t xml:space="preserve">complex </w:t>
            </w:r>
            <w:r w:rsidR="00D55211">
              <w:rPr>
                <w:rFonts w:ascii="Arial" w:hAnsi="Arial" w:cs="Arial"/>
              </w:rPr>
              <w:t>IPC issues</w:t>
            </w:r>
          </w:p>
          <w:p w14:paraId="5C8974CF" w14:textId="77777777" w:rsidR="00DA2B33" w:rsidRPr="00DA2B33" w:rsidRDefault="00DA2B33" w:rsidP="00DA2B33">
            <w:pPr>
              <w:tabs>
                <w:tab w:val="left" w:pos="720"/>
              </w:tabs>
              <w:rPr>
                <w:rFonts w:ascii="Arial" w:hAnsi="Arial" w:cs="Arial"/>
              </w:rPr>
            </w:pPr>
            <w:r w:rsidRPr="00DA2B33">
              <w:rPr>
                <w:rFonts w:ascii="Arial" w:hAnsi="Arial" w:cs="Arial"/>
              </w:rPr>
              <w:t>Ability to adapt and display appropriate interpersonal skills to suit needs of audience / situation</w:t>
            </w:r>
          </w:p>
          <w:p w14:paraId="2053066A" w14:textId="77777777" w:rsidR="00DA2B33" w:rsidRPr="00DA2B33" w:rsidRDefault="00DA2B33" w:rsidP="00DA2B33">
            <w:pPr>
              <w:tabs>
                <w:tab w:val="left" w:pos="720"/>
              </w:tabs>
              <w:rPr>
                <w:rFonts w:ascii="Arial" w:hAnsi="Arial" w:cs="Arial"/>
              </w:rPr>
            </w:pPr>
            <w:r w:rsidRPr="00DA2B33">
              <w:rPr>
                <w:rFonts w:ascii="Arial" w:hAnsi="Arial" w:cs="Arial"/>
              </w:rPr>
              <w:t>Ability to support colleagues in stressful / pressurised circumstances when required</w:t>
            </w:r>
          </w:p>
          <w:p w14:paraId="47C2F83E" w14:textId="77777777" w:rsidR="00730B57" w:rsidRPr="00730B57" w:rsidRDefault="00730B57" w:rsidP="00730B57">
            <w:pPr>
              <w:tabs>
                <w:tab w:val="left" w:pos="720"/>
              </w:tabs>
              <w:rPr>
                <w:rFonts w:ascii="Arial" w:hAnsi="Arial" w:cs="Arial"/>
              </w:rPr>
            </w:pPr>
            <w:r w:rsidRPr="00730B57">
              <w:rPr>
                <w:rFonts w:ascii="Arial" w:hAnsi="Arial" w:cs="Arial"/>
              </w:rPr>
              <w:t>Ability to communicate with many levels of staff and with clients</w:t>
            </w:r>
          </w:p>
          <w:p w14:paraId="1DBA41FC" w14:textId="77777777" w:rsidR="00730B57" w:rsidRPr="00730B57" w:rsidRDefault="00730B57" w:rsidP="00730B57">
            <w:pPr>
              <w:tabs>
                <w:tab w:val="left" w:pos="720"/>
              </w:tabs>
              <w:rPr>
                <w:rFonts w:ascii="Arial" w:hAnsi="Arial" w:cs="Arial"/>
              </w:rPr>
            </w:pPr>
            <w:r w:rsidRPr="00730B57">
              <w:rPr>
                <w:rFonts w:ascii="Arial" w:hAnsi="Arial" w:cs="Arial"/>
              </w:rPr>
              <w:t>Adaptability as regular interruptions to daily tasks occurs</w:t>
            </w:r>
          </w:p>
          <w:p w14:paraId="0D8223C3" w14:textId="77777777" w:rsidR="00730B57" w:rsidRPr="00730B57" w:rsidRDefault="00730B57" w:rsidP="00730B57">
            <w:pPr>
              <w:tabs>
                <w:tab w:val="left" w:pos="720"/>
              </w:tabs>
              <w:rPr>
                <w:rFonts w:ascii="Arial" w:hAnsi="Arial" w:cs="Arial"/>
              </w:rPr>
            </w:pPr>
            <w:r w:rsidRPr="00730B57">
              <w:rPr>
                <w:rFonts w:ascii="Arial" w:hAnsi="Arial" w:cs="Arial"/>
              </w:rPr>
              <w:t>Ability to prioritise busy schedules and competing demands</w:t>
            </w:r>
          </w:p>
          <w:p w14:paraId="54A2A0B1" w14:textId="77777777" w:rsidR="00730B57" w:rsidRPr="00730B57" w:rsidRDefault="00730B57" w:rsidP="00730B57">
            <w:pPr>
              <w:tabs>
                <w:tab w:val="left" w:pos="720"/>
              </w:tabs>
              <w:rPr>
                <w:rFonts w:ascii="Arial" w:hAnsi="Arial" w:cs="Arial"/>
              </w:rPr>
            </w:pPr>
            <w:r w:rsidRPr="00730B57">
              <w:rPr>
                <w:rFonts w:ascii="Arial" w:hAnsi="Arial" w:cs="Arial"/>
              </w:rPr>
              <w:t>Confidence to challenge poor practice</w:t>
            </w:r>
          </w:p>
          <w:p w14:paraId="36E81A4D" w14:textId="057390B9" w:rsidR="00730B57" w:rsidRPr="00730B57" w:rsidRDefault="00730B57" w:rsidP="00730B57">
            <w:pPr>
              <w:tabs>
                <w:tab w:val="left" w:pos="720"/>
              </w:tabs>
              <w:rPr>
                <w:rFonts w:ascii="Arial" w:hAnsi="Arial" w:cs="Arial"/>
              </w:rPr>
            </w:pPr>
            <w:r w:rsidRPr="00730B57">
              <w:rPr>
                <w:rFonts w:ascii="Arial" w:hAnsi="Arial" w:cs="Arial"/>
              </w:rPr>
              <w:t xml:space="preserve">Comfortable working in </w:t>
            </w:r>
            <w:r w:rsidR="00D55211">
              <w:rPr>
                <w:rFonts w:ascii="Arial" w:hAnsi="Arial" w:cs="Arial"/>
              </w:rPr>
              <w:t xml:space="preserve">a </w:t>
            </w:r>
            <w:r w:rsidRPr="00730B57">
              <w:rPr>
                <w:rFonts w:ascii="Arial" w:hAnsi="Arial" w:cs="Arial"/>
              </w:rPr>
              <w:t>busy, noisy</w:t>
            </w:r>
            <w:r w:rsidR="00D55211">
              <w:rPr>
                <w:rFonts w:ascii="Arial" w:hAnsi="Arial" w:cs="Arial"/>
              </w:rPr>
              <w:t>,</w:t>
            </w:r>
            <w:r w:rsidRPr="00730B57">
              <w:rPr>
                <w:rFonts w:ascii="Arial" w:hAnsi="Arial" w:cs="Arial"/>
              </w:rPr>
              <w:t xml:space="preserve"> multi-person office</w:t>
            </w:r>
          </w:p>
          <w:p w14:paraId="0145BD3D" w14:textId="77777777" w:rsidR="00730B57" w:rsidRPr="00730B57" w:rsidRDefault="00730B57" w:rsidP="00730B57">
            <w:pPr>
              <w:tabs>
                <w:tab w:val="left" w:pos="720"/>
              </w:tabs>
              <w:rPr>
                <w:rFonts w:ascii="Arial" w:hAnsi="Arial" w:cs="Arial"/>
              </w:rPr>
            </w:pPr>
            <w:r w:rsidRPr="00730B57">
              <w:rPr>
                <w:rFonts w:ascii="Arial" w:hAnsi="Arial" w:cs="Arial"/>
              </w:rPr>
              <w:t>Capable of regular periods of VDU work.</w:t>
            </w:r>
          </w:p>
          <w:p w14:paraId="6B7988A7" w14:textId="77777777" w:rsidR="00730B57" w:rsidRPr="00730B57" w:rsidRDefault="00730B57" w:rsidP="00730B57">
            <w:pPr>
              <w:tabs>
                <w:tab w:val="left" w:pos="720"/>
              </w:tabs>
              <w:rPr>
                <w:rFonts w:ascii="Arial" w:hAnsi="Arial" w:cs="Arial"/>
              </w:rPr>
            </w:pPr>
            <w:r w:rsidRPr="00730B57">
              <w:rPr>
                <w:rFonts w:ascii="Arial" w:hAnsi="Arial" w:cs="Arial"/>
              </w:rPr>
              <w:t>Capable of lone working</w:t>
            </w:r>
          </w:p>
          <w:p w14:paraId="307C510D" w14:textId="77777777" w:rsidR="00730B57" w:rsidRPr="00730B57" w:rsidRDefault="00730B57" w:rsidP="00730B57">
            <w:pPr>
              <w:tabs>
                <w:tab w:val="left" w:pos="720"/>
              </w:tabs>
              <w:rPr>
                <w:rFonts w:ascii="Arial" w:hAnsi="Arial" w:cs="Arial"/>
              </w:rPr>
            </w:pPr>
            <w:r w:rsidRPr="00730B57">
              <w:rPr>
                <w:rFonts w:ascii="Arial" w:hAnsi="Arial" w:cs="Arial"/>
              </w:rPr>
              <w:lastRenderedPageBreak/>
              <w:t>Able to work as a team member</w:t>
            </w:r>
          </w:p>
          <w:p w14:paraId="2C3E31C5" w14:textId="77777777" w:rsidR="00730B57" w:rsidRPr="00730B57" w:rsidRDefault="00730B57" w:rsidP="00730B57">
            <w:pPr>
              <w:tabs>
                <w:tab w:val="left" w:pos="720"/>
              </w:tabs>
              <w:rPr>
                <w:rFonts w:ascii="Arial" w:hAnsi="Arial" w:cs="Arial"/>
              </w:rPr>
            </w:pPr>
            <w:r w:rsidRPr="00730B57">
              <w:rPr>
                <w:rFonts w:ascii="Arial" w:hAnsi="Arial" w:cs="Arial"/>
              </w:rPr>
              <w:t>Highly motivated and enthusiastic</w:t>
            </w:r>
          </w:p>
          <w:p w14:paraId="6908286F" w14:textId="77777777" w:rsidR="00730B57" w:rsidRPr="00730B57" w:rsidRDefault="00730B57" w:rsidP="00730B57">
            <w:pPr>
              <w:tabs>
                <w:tab w:val="left" w:pos="720"/>
              </w:tabs>
              <w:rPr>
                <w:rFonts w:ascii="Arial" w:hAnsi="Arial" w:cs="Arial"/>
              </w:rPr>
            </w:pPr>
            <w:r w:rsidRPr="00730B57">
              <w:rPr>
                <w:rFonts w:ascii="Arial" w:hAnsi="Arial" w:cs="Arial"/>
              </w:rPr>
              <w:t>Takes responsibility for own professional development</w:t>
            </w:r>
          </w:p>
          <w:p w14:paraId="79040A4E" w14:textId="77777777" w:rsidR="00730B57" w:rsidRPr="00730B57" w:rsidRDefault="00730B57" w:rsidP="00730B57">
            <w:pPr>
              <w:tabs>
                <w:tab w:val="left" w:pos="720"/>
              </w:tabs>
              <w:rPr>
                <w:rFonts w:ascii="Arial" w:hAnsi="Arial" w:cs="Arial"/>
              </w:rPr>
            </w:pPr>
            <w:r w:rsidRPr="00730B57">
              <w:rPr>
                <w:rFonts w:ascii="Arial" w:hAnsi="Arial" w:cs="Arial"/>
              </w:rPr>
              <w:t>Smart professional appearance</w:t>
            </w:r>
          </w:p>
          <w:p w14:paraId="4F79C70D" w14:textId="77777777" w:rsidR="00D55211" w:rsidRDefault="00730B57" w:rsidP="00D55211">
            <w:pPr>
              <w:tabs>
                <w:tab w:val="left" w:pos="720"/>
              </w:tabs>
              <w:rPr>
                <w:rFonts w:ascii="Arial" w:hAnsi="Arial" w:cs="Arial"/>
              </w:rPr>
            </w:pPr>
            <w:r w:rsidRPr="00730B57">
              <w:rPr>
                <w:rFonts w:ascii="Arial" w:hAnsi="Arial" w:cs="Arial"/>
              </w:rPr>
              <w:t>Up to date personal profile</w:t>
            </w:r>
          </w:p>
          <w:p w14:paraId="1C370505" w14:textId="77777777" w:rsidR="00D55211" w:rsidRDefault="003C69DC" w:rsidP="00D55211">
            <w:pPr>
              <w:tabs>
                <w:tab w:val="left" w:pos="720"/>
              </w:tabs>
              <w:rPr>
                <w:rFonts w:ascii="Arial" w:hAnsi="Arial" w:cs="Arial"/>
              </w:rPr>
            </w:pPr>
            <w:r w:rsidRPr="004F7310">
              <w:rPr>
                <w:rFonts w:ascii="Arial" w:hAnsi="Arial" w:cs="Arial"/>
              </w:rPr>
              <w:t>Self-motivated and able to work on own initiative</w:t>
            </w:r>
          </w:p>
          <w:p w14:paraId="7B209DAB" w14:textId="6C01CD8A" w:rsidR="003C69DC" w:rsidRPr="004F7310" w:rsidRDefault="003C69DC" w:rsidP="00D55211">
            <w:pPr>
              <w:tabs>
                <w:tab w:val="left" w:pos="720"/>
              </w:tabs>
              <w:rPr>
                <w:rFonts w:ascii="Arial" w:hAnsi="Arial" w:cs="Arial"/>
              </w:rPr>
            </w:pPr>
            <w:r w:rsidRPr="004F7310">
              <w:rPr>
                <w:rFonts w:ascii="Arial" w:hAnsi="Arial" w:cs="Arial"/>
              </w:rPr>
              <w:t>Sensitive and empathic to staff and client needs</w:t>
            </w:r>
          </w:p>
          <w:p w14:paraId="2F314D8F" w14:textId="18DAF4BC" w:rsidR="000E5016" w:rsidRPr="00FB2627" w:rsidRDefault="000E5016" w:rsidP="00730B57">
            <w:pPr>
              <w:tabs>
                <w:tab w:val="left" w:pos="720"/>
              </w:tabs>
              <w:rPr>
                <w:rFonts w:ascii="Arial" w:hAnsi="Arial" w:cs="Arial"/>
                <w:color w:val="FF0000"/>
              </w:rPr>
            </w:pPr>
          </w:p>
        </w:tc>
        <w:tc>
          <w:tcPr>
            <w:tcW w:w="1398" w:type="dxa"/>
          </w:tcPr>
          <w:p w14:paraId="571D8D87" w14:textId="77777777" w:rsidR="001D2D93" w:rsidRDefault="001D2D93" w:rsidP="00884334">
            <w:pPr>
              <w:jc w:val="both"/>
              <w:rPr>
                <w:rFonts w:ascii="Arial" w:hAnsi="Arial" w:cs="Arial"/>
              </w:rPr>
            </w:pPr>
          </w:p>
          <w:p w14:paraId="2BCFB805" w14:textId="77777777" w:rsidR="00553A8F" w:rsidRDefault="00553A8F" w:rsidP="00884334">
            <w:pPr>
              <w:jc w:val="both"/>
              <w:rPr>
                <w:rFonts w:ascii="Arial" w:hAnsi="Arial" w:cs="Arial"/>
              </w:rPr>
            </w:pPr>
          </w:p>
          <w:p w14:paraId="411DBCF1" w14:textId="762CB2AE" w:rsidR="00553A8F" w:rsidRDefault="00553A8F" w:rsidP="00884334">
            <w:pPr>
              <w:jc w:val="both"/>
              <w:rPr>
                <w:rFonts w:ascii="Arial" w:hAnsi="Arial" w:cs="Arial"/>
              </w:rPr>
            </w:pPr>
            <w:r>
              <w:rPr>
                <w:rFonts w:ascii="Arial" w:hAnsi="Arial" w:cs="Arial"/>
              </w:rPr>
              <w:t>E</w:t>
            </w:r>
          </w:p>
          <w:p w14:paraId="7ED7C065" w14:textId="77777777" w:rsidR="00730B57" w:rsidRDefault="00730B57" w:rsidP="00884334">
            <w:pPr>
              <w:jc w:val="both"/>
              <w:rPr>
                <w:rFonts w:ascii="Arial" w:hAnsi="Arial" w:cs="Arial"/>
              </w:rPr>
            </w:pPr>
          </w:p>
          <w:p w14:paraId="6396C364" w14:textId="3A5C37DC" w:rsidR="00553A8F" w:rsidRDefault="00553A8F" w:rsidP="00884334">
            <w:pPr>
              <w:jc w:val="both"/>
              <w:rPr>
                <w:rFonts w:ascii="Arial" w:hAnsi="Arial" w:cs="Arial"/>
              </w:rPr>
            </w:pPr>
            <w:r>
              <w:rPr>
                <w:rFonts w:ascii="Arial" w:hAnsi="Arial" w:cs="Arial"/>
              </w:rPr>
              <w:t>E</w:t>
            </w:r>
          </w:p>
          <w:p w14:paraId="29FCFD39" w14:textId="77777777" w:rsidR="00730B57" w:rsidRDefault="00730B57" w:rsidP="00884334">
            <w:pPr>
              <w:jc w:val="both"/>
              <w:rPr>
                <w:rFonts w:ascii="Arial" w:hAnsi="Arial" w:cs="Arial"/>
              </w:rPr>
            </w:pPr>
          </w:p>
          <w:p w14:paraId="538E8298" w14:textId="3BF10FEE" w:rsidR="00553A8F" w:rsidRDefault="00553A8F" w:rsidP="00884334">
            <w:pPr>
              <w:jc w:val="both"/>
              <w:rPr>
                <w:rFonts w:ascii="Arial" w:hAnsi="Arial" w:cs="Arial"/>
              </w:rPr>
            </w:pPr>
            <w:r>
              <w:rPr>
                <w:rFonts w:ascii="Arial" w:hAnsi="Arial" w:cs="Arial"/>
              </w:rPr>
              <w:t>E</w:t>
            </w:r>
          </w:p>
          <w:p w14:paraId="1B343EB2" w14:textId="77777777" w:rsidR="00730B57" w:rsidRDefault="00730B57" w:rsidP="00884334">
            <w:pPr>
              <w:jc w:val="both"/>
              <w:rPr>
                <w:rFonts w:ascii="Arial" w:hAnsi="Arial" w:cs="Arial"/>
              </w:rPr>
            </w:pPr>
          </w:p>
          <w:p w14:paraId="031CA5B7" w14:textId="77777777" w:rsidR="00730B57" w:rsidRDefault="00553A8F" w:rsidP="00884334">
            <w:pPr>
              <w:jc w:val="both"/>
              <w:rPr>
                <w:rFonts w:ascii="Arial" w:hAnsi="Arial" w:cs="Arial"/>
              </w:rPr>
            </w:pPr>
            <w:r>
              <w:rPr>
                <w:rFonts w:ascii="Arial" w:hAnsi="Arial" w:cs="Arial"/>
              </w:rPr>
              <w:t>E</w:t>
            </w:r>
            <w:r>
              <w:rPr>
                <w:rFonts w:ascii="Arial" w:hAnsi="Arial" w:cs="Arial"/>
              </w:rPr>
              <w:br/>
            </w:r>
          </w:p>
          <w:p w14:paraId="4B91D10C" w14:textId="77777777" w:rsidR="00553A8F" w:rsidRDefault="00553A8F" w:rsidP="00884334">
            <w:pPr>
              <w:jc w:val="both"/>
              <w:rPr>
                <w:rFonts w:ascii="Arial" w:hAnsi="Arial" w:cs="Arial"/>
              </w:rPr>
            </w:pPr>
            <w:r>
              <w:rPr>
                <w:rFonts w:ascii="Arial" w:hAnsi="Arial" w:cs="Arial"/>
              </w:rPr>
              <w:t>E</w:t>
            </w:r>
          </w:p>
          <w:p w14:paraId="4F111D03" w14:textId="77777777" w:rsidR="00730B57" w:rsidRDefault="00730B57" w:rsidP="00884334">
            <w:pPr>
              <w:jc w:val="both"/>
              <w:rPr>
                <w:rFonts w:ascii="Arial" w:hAnsi="Arial" w:cs="Arial"/>
              </w:rPr>
            </w:pPr>
            <w:r>
              <w:rPr>
                <w:rFonts w:ascii="Arial" w:hAnsi="Arial" w:cs="Arial"/>
              </w:rPr>
              <w:t>E</w:t>
            </w:r>
          </w:p>
          <w:p w14:paraId="4B42CC2B" w14:textId="77777777" w:rsidR="00730B57" w:rsidRDefault="00730B57" w:rsidP="00884334">
            <w:pPr>
              <w:jc w:val="both"/>
              <w:rPr>
                <w:rFonts w:ascii="Arial" w:hAnsi="Arial" w:cs="Arial"/>
              </w:rPr>
            </w:pPr>
            <w:r>
              <w:rPr>
                <w:rFonts w:ascii="Arial" w:hAnsi="Arial" w:cs="Arial"/>
              </w:rPr>
              <w:t>E</w:t>
            </w:r>
          </w:p>
          <w:p w14:paraId="1C1AD895" w14:textId="77777777" w:rsidR="00730B57" w:rsidRDefault="00730B57" w:rsidP="00884334">
            <w:pPr>
              <w:jc w:val="both"/>
              <w:rPr>
                <w:rFonts w:ascii="Arial" w:hAnsi="Arial" w:cs="Arial"/>
              </w:rPr>
            </w:pPr>
            <w:r>
              <w:rPr>
                <w:rFonts w:ascii="Arial" w:hAnsi="Arial" w:cs="Arial"/>
              </w:rPr>
              <w:t>E</w:t>
            </w:r>
          </w:p>
          <w:p w14:paraId="705D59DA" w14:textId="77777777" w:rsidR="00730B57" w:rsidRDefault="00730B57" w:rsidP="00884334">
            <w:pPr>
              <w:jc w:val="both"/>
              <w:rPr>
                <w:rFonts w:ascii="Arial" w:hAnsi="Arial" w:cs="Arial"/>
              </w:rPr>
            </w:pPr>
            <w:r>
              <w:rPr>
                <w:rFonts w:ascii="Arial" w:hAnsi="Arial" w:cs="Arial"/>
              </w:rPr>
              <w:t>E</w:t>
            </w:r>
          </w:p>
          <w:p w14:paraId="2E3CB01B" w14:textId="77777777" w:rsidR="00730B57" w:rsidRDefault="00730B57" w:rsidP="00884334">
            <w:pPr>
              <w:jc w:val="both"/>
              <w:rPr>
                <w:rFonts w:ascii="Arial" w:hAnsi="Arial" w:cs="Arial"/>
              </w:rPr>
            </w:pPr>
            <w:r>
              <w:rPr>
                <w:rFonts w:ascii="Arial" w:hAnsi="Arial" w:cs="Arial"/>
              </w:rPr>
              <w:t>E</w:t>
            </w:r>
          </w:p>
          <w:p w14:paraId="5BC7C796" w14:textId="77777777" w:rsidR="00730B57" w:rsidRDefault="00730B57" w:rsidP="00884334">
            <w:pPr>
              <w:jc w:val="both"/>
              <w:rPr>
                <w:rFonts w:ascii="Arial" w:hAnsi="Arial" w:cs="Arial"/>
              </w:rPr>
            </w:pPr>
            <w:r>
              <w:rPr>
                <w:rFonts w:ascii="Arial" w:hAnsi="Arial" w:cs="Arial"/>
              </w:rPr>
              <w:t>E</w:t>
            </w:r>
          </w:p>
          <w:p w14:paraId="1DFDED71" w14:textId="77777777" w:rsidR="00730B57" w:rsidRDefault="00730B57" w:rsidP="00884334">
            <w:pPr>
              <w:jc w:val="both"/>
              <w:rPr>
                <w:rFonts w:ascii="Arial" w:hAnsi="Arial" w:cs="Arial"/>
              </w:rPr>
            </w:pPr>
            <w:r>
              <w:rPr>
                <w:rFonts w:ascii="Arial" w:hAnsi="Arial" w:cs="Arial"/>
              </w:rPr>
              <w:lastRenderedPageBreak/>
              <w:t>E</w:t>
            </w:r>
          </w:p>
          <w:p w14:paraId="1AFCBCF9" w14:textId="77777777" w:rsidR="00730B57" w:rsidRDefault="00730B57" w:rsidP="00884334">
            <w:pPr>
              <w:jc w:val="both"/>
              <w:rPr>
                <w:rFonts w:ascii="Arial" w:hAnsi="Arial" w:cs="Arial"/>
              </w:rPr>
            </w:pPr>
            <w:r>
              <w:rPr>
                <w:rFonts w:ascii="Arial" w:hAnsi="Arial" w:cs="Arial"/>
              </w:rPr>
              <w:t>E</w:t>
            </w:r>
          </w:p>
          <w:p w14:paraId="51F84608" w14:textId="77777777" w:rsidR="00730B57" w:rsidRDefault="00730B57" w:rsidP="00884334">
            <w:pPr>
              <w:jc w:val="both"/>
              <w:rPr>
                <w:rFonts w:ascii="Arial" w:hAnsi="Arial" w:cs="Arial"/>
              </w:rPr>
            </w:pPr>
            <w:r>
              <w:rPr>
                <w:rFonts w:ascii="Arial" w:hAnsi="Arial" w:cs="Arial"/>
              </w:rPr>
              <w:t>E</w:t>
            </w:r>
          </w:p>
          <w:p w14:paraId="7311B59F" w14:textId="77777777" w:rsidR="00730B57" w:rsidRDefault="00730B57" w:rsidP="00884334">
            <w:pPr>
              <w:jc w:val="both"/>
              <w:rPr>
                <w:rFonts w:ascii="Arial" w:hAnsi="Arial" w:cs="Arial"/>
              </w:rPr>
            </w:pPr>
            <w:r>
              <w:rPr>
                <w:rFonts w:ascii="Arial" w:hAnsi="Arial" w:cs="Arial"/>
              </w:rPr>
              <w:t>E</w:t>
            </w:r>
          </w:p>
          <w:p w14:paraId="1634F49C" w14:textId="77777777" w:rsidR="00730B57" w:rsidRDefault="00730B57" w:rsidP="00884334">
            <w:pPr>
              <w:jc w:val="both"/>
              <w:rPr>
                <w:rFonts w:ascii="Arial" w:hAnsi="Arial" w:cs="Arial"/>
              </w:rPr>
            </w:pPr>
            <w:r>
              <w:rPr>
                <w:rFonts w:ascii="Arial" w:hAnsi="Arial" w:cs="Arial"/>
              </w:rPr>
              <w:t>E</w:t>
            </w:r>
          </w:p>
          <w:p w14:paraId="3C6F138D" w14:textId="77777777" w:rsidR="003C69DC" w:rsidRDefault="003C69DC" w:rsidP="00884334">
            <w:pPr>
              <w:jc w:val="both"/>
              <w:rPr>
                <w:rFonts w:ascii="Arial" w:hAnsi="Arial" w:cs="Arial"/>
              </w:rPr>
            </w:pPr>
            <w:r>
              <w:rPr>
                <w:rFonts w:ascii="Arial" w:hAnsi="Arial" w:cs="Arial"/>
              </w:rPr>
              <w:t>E</w:t>
            </w:r>
          </w:p>
          <w:p w14:paraId="11793A0C" w14:textId="0C4DCE22" w:rsidR="003C69DC" w:rsidRPr="00FB2627" w:rsidRDefault="003C69DC" w:rsidP="00884334">
            <w:pPr>
              <w:jc w:val="both"/>
              <w:rPr>
                <w:rFonts w:ascii="Arial" w:hAnsi="Arial" w:cs="Arial"/>
              </w:rPr>
            </w:pPr>
            <w:r>
              <w:rPr>
                <w:rFonts w:ascii="Arial" w:hAnsi="Arial" w:cs="Arial"/>
              </w:rPr>
              <w:t>E</w:t>
            </w:r>
          </w:p>
        </w:tc>
        <w:tc>
          <w:tcPr>
            <w:tcW w:w="1275" w:type="dxa"/>
          </w:tcPr>
          <w:p w14:paraId="72B4A2B1" w14:textId="77777777" w:rsidR="001D2D93" w:rsidRPr="00FB2627" w:rsidRDefault="001D2D93" w:rsidP="00884334">
            <w:pPr>
              <w:jc w:val="both"/>
              <w:rPr>
                <w:rFonts w:ascii="Arial" w:hAnsi="Arial" w:cs="Arial"/>
              </w:rPr>
            </w:pPr>
          </w:p>
        </w:tc>
      </w:tr>
      <w:tr w:rsidR="001D2D93" w:rsidRPr="00FB2627" w14:paraId="00D0FE23" w14:textId="77777777" w:rsidTr="008F7D36">
        <w:tc>
          <w:tcPr>
            <w:tcW w:w="7641" w:type="dxa"/>
          </w:tcPr>
          <w:p w14:paraId="1DD31D60" w14:textId="08B6E882" w:rsidR="001D2D93" w:rsidRPr="00FB2627" w:rsidRDefault="001D2D93" w:rsidP="00884334">
            <w:pPr>
              <w:jc w:val="both"/>
              <w:rPr>
                <w:rFonts w:ascii="Arial" w:hAnsi="Arial" w:cs="Arial"/>
                <w:b/>
              </w:rPr>
            </w:pPr>
            <w:r w:rsidRPr="00FB2627">
              <w:rPr>
                <w:rFonts w:ascii="Arial" w:hAnsi="Arial" w:cs="Arial"/>
                <w:b/>
              </w:rPr>
              <w:t>OTHER REQUIR</w:t>
            </w:r>
            <w:r w:rsidR="0033014F" w:rsidRPr="00FB2627">
              <w:rPr>
                <w:rFonts w:ascii="Arial" w:hAnsi="Arial" w:cs="Arial"/>
                <w:b/>
              </w:rPr>
              <w:t>E</w:t>
            </w:r>
            <w:r w:rsidRPr="00FB2627">
              <w:rPr>
                <w:rFonts w:ascii="Arial" w:hAnsi="Arial" w:cs="Arial"/>
                <w:b/>
              </w:rPr>
              <w:t xml:space="preserve">MENTS </w:t>
            </w:r>
          </w:p>
          <w:p w14:paraId="6BD06578" w14:textId="77777777" w:rsidR="00553A8F" w:rsidRPr="00FB2627" w:rsidRDefault="00553A8F" w:rsidP="00884334">
            <w:pPr>
              <w:jc w:val="both"/>
              <w:rPr>
                <w:rFonts w:ascii="Arial" w:hAnsi="Arial" w:cs="Arial"/>
                <w:color w:val="FF0000"/>
              </w:rPr>
            </w:pPr>
          </w:p>
          <w:p w14:paraId="27381EF4" w14:textId="77777777" w:rsidR="00730B57" w:rsidRDefault="00730B57" w:rsidP="00884334">
            <w:pPr>
              <w:jc w:val="both"/>
              <w:rPr>
                <w:rFonts w:ascii="Arial" w:hAnsi="Arial" w:cs="Arial"/>
              </w:rPr>
            </w:pPr>
            <w:r w:rsidRPr="00730B57">
              <w:rPr>
                <w:rFonts w:ascii="Arial" w:hAnsi="Arial" w:cs="Arial"/>
              </w:rPr>
              <w:t xml:space="preserve">The post holder must demonstrate a positive commitment to uphold diversity and equality policies approved by the Trust. </w:t>
            </w:r>
          </w:p>
          <w:p w14:paraId="7678B6F7" w14:textId="068E96B4" w:rsidR="000E5016" w:rsidRPr="00553A8F" w:rsidRDefault="00553A8F" w:rsidP="00884334">
            <w:pPr>
              <w:jc w:val="both"/>
              <w:rPr>
                <w:rFonts w:ascii="Arial" w:hAnsi="Arial" w:cs="Arial"/>
              </w:rPr>
            </w:pPr>
            <w:r w:rsidRPr="00553A8F">
              <w:rPr>
                <w:rFonts w:ascii="Arial" w:hAnsi="Arial" w:cs="Arial"/>
              </w:rPr>
              <w:t>Hold a driver’s license</w:t>
            </w:r>
            <w:r w:rsidR="00003512">
              <w:rPr>
                <w:rFonts w:ascii="Arial" w:hAnsi="Arial" w:cs="Arial"/>
              </w:rPr>
              <w:t>, have access to a vehicle</w:t>
            </w:r>
            <w:r w:rsidRPr="00553A8F">
              <w:rPr>
                <w:rFonts w:ascii="Arial" w:hAnsi="Arial" w:cs="Arial"/>
              </w:rPr>
              <w:t xml:space="preserve"> and the a</w:t>
            </w:r>
            <w:r w:rsidR="000E5016" w:rsidRPr="00553A8F">
              <w:rPr>
                <w:rFonts w:ascii="Arial" w:hAnsi="Arial" w:cs="Arial"/>
              </w:rPr>
              <w:t xml:space="preserve">bility to travel to other locations as required. </w:t>
            </w:r>
          </w:p>
          <w:p w14:paraId="15FEE045" w14:textId="522AF3DE" w:rsidR="003A310F" w:rsidRPr="00FB2627" w:rsidRDefault="003A310F" w:rsidP="00884334">
            <w:pPr>
              <w:jc w:val="both"/>
              <w:rPr>
                <w:rFonts w:ascii="Arial" w:hAnsi="Arial" w:cs="Arial"/>
              </w:rPr>
            </w:pPr>
          </w:p>
        </w:tc>
        <w:tc>
          <w:tcPr>
            <w:tcW w:w="1398" w:type="dxa"/>
          </w:tcPr>
          <w:p w14:paraId="33CADCCE" w14:textId="77777777" w:rsidR="001D2D93" w:rsidRDefault="001D2D93" w:rsidP="00884334">
            <w:pPr>
              <w:jc w:val="both"/>
              <w:rPr>
                <w:rFonts w:ascii="Arial" w:hAnsi="Arial" w:cs="Arial"/>
              </w:rPr>
            </w:pPr>
          </w:p>
          <w:p w14:paraId="072B73A1" w14:textId="77777777" w:rsidR="00553A8F" w:rsidRDefault="00553A8F" w:rsidP="00884334">
            <w:pPr>
              <w:jc w:val="both"/>
              <w:rPr>
                <w:rFonts w:ascii="Arial" w:hAnsi="Arial" w:cs="Arial"/>
              </w:rPr>
            </w:pPr>
          </w:p>
          <w:p w14:paraId="6C7A5690" w14:textId="77777777" w:rsidR="00553A8F" w:rsidRDefault="00553A8F" w:rsidP="00884334">
            <w:pPr>
              <w:jc w:val="both"/>
              <w:rPr>
                <w:rFonts w:ascii="Arial" w:hAnsi="Arial" w:cs="Arial"/>
              </w:rPr>
            </w:pPr>
            <w:r>
              <w:rPr>
                <w:rFonts w:ascii="Arial" w:hAnsi="Arial" w:cs="Arial"/>
              </w:rPr>
              <w:t>E</w:t>
            </w:r>
          </w:p>
          <w:p w14:paraId="3B48DC58" w14:textId="77777777" w:rsidR="00730B57" w:rsidRDefault="00730B57" w:rsidP="00884334">
            <w:pPr>
              <w:jc w:val="both"/>
              <w:rPr>
                <w:rFonts w:ascii="Arial" w:hAnsi="Arial" w:cs="Arial"/>
              </w:rPr>
            </w:pPr>
          </w:p>
          <w:p w14:paraId="6DEE6C90" w14:textId="7539FE46" w:rsidR="00730B57" w:rsidRPr="00FB2627" w:rsidRDefault="00730B57" w:rsidP="00884334">
            <w:pPr>
              <w:jc w:val="both"/>
              <w:rPr>
                <w:rFonts w:ascii="Arial" w:hAnsi="Arial" w:cs="Arial"/>
              </w:rPr>
            </w:pPr>
            <w:r>
              <w:rPr>
                <w:rFonts w:ascii="Arial" w:hAnsi="Arial" w:cs="Arial"/>
              </w:rPr>
              <w:t>E</w:t>
            </w:r>
          </w:p>
        </w:tc>
        <w:tc>
          <w:tcPr>
            <w:tcW w:w="1275" w:type="dxa"/>
          </w:tcPr>
          <w:p w14:paraId="6EC7C4AC" w14:textId="77777777" w:rsidR="001D2D93" w:rsidRPr="00FB2627" w:rsidRDefault="001D2D93" w:rsidP="00884334">
            <w:pPr>
              <w:jc w:val="both"/>
              <w:rPr>
                <w:rFonts w:ascii="Arial" w:hAnsi="Arial" w:cs="Arial"/>
              </w:rPr>
            </w:pPr>
          </w:p>
        </w:tc>
      </w:tr>
    </w:tbl>
    <w:p w14:paraId="0DF13E8F"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0235443A" w14:textId="2AA67B32" w:rsidR="00431F44" w:rsidRPr="00FB2627" w:rsidRDefault="00431F44" w:rsidP="00E974DE">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2114FE30" w14:textId="77777777" w:rsidTr="000C32E3">
        <w:tc>
          <w:tcPr>
            <w:tcW w:w="7338" w:type="dxa"/>
            <w:gridSpan w:val="2"/>
            <w:shd w:val="clear" w:color="auto" w:fill="002060"/>
          </w:tcPr>
          <w:p w14:paraId="50870D88"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070B77E0" w14:textId="77777777" w:rsidR="00F607B2" w:rsidRPr="00FB2627" w:rsidRDefault="00F607B2" w:rsidP="000C32E3">
            <w:pPr>
              <w:jc w:val="center"/>
              <w:rPr>
                <w:rFonts w:ascii="Arial" w:hAnsi="Arial" w:cs="Arial"/>
                <w:b/>
                <w:color w:val="FFFFFF" w:themeColor="background1"/>
              </w:rPr>
            </w:pPr>
          </w:p>
          <w:p w14:paraId="5E0280D3"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7C64B849" w14:textId="77777777" w:rsidTr="000C32E3">
        <w:tc>
          <w:tcPr>
            <w:tcW w:w="7338" w:type="dxa"/>
            <w:gridSpan w:val="2"/>
            <w:tcBorders>
              <w:bottom w:val="single" w:sz="4" w:space="0" w:color="auto"/>
            </w:tcBorders>
            <w:shd w:val="clear" w:color="auto" w:fill="002060"/>
          </w:tcPr>
          <w:p w14:paraId="3D68419E"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4F47944D" w14:textId="77777777" w:rsidTr="000C32E3">
        <w:trPr>
          <w:trHeight w:val="288"/>
        </w:trPr>
        <w:tc>
          <w:tcPr>
            <w:tcW w:w="10314" w:type="dxa"/>
            <w:gridSpan w:val="6"/>
            <w:shd w:val="clear" w:color="auto" w:fill="auto"/>
          </w:tcPr>
          <w:p w14:paraId="3EFEC7E6" w14:textId="77777777" w:rsidR="00615705" w:rsidRPr="00FB2627" w:rsidRDefault="00615705" w:rsidP="000C32E3">
            <w:pPr>
              <w:jc w:val="center"/>
              <w:rPr>
                <w:rFonts w:ascii="Arial" w:hAnsi="Arial" w:cs="Arial"/>
                <w:b/>
              </w:rPr>
            </w:pPr>
          </w:p>
        </w:tc>
      </w:tr>
      <w:tr w:rsidR="00F607B2" w:rsidRPr="00FB2627" w14:paraId="689B4D6D" w14:textId="77777777" w:rsidTr="000C32E3">
        <w:trPr>
          <w:trHeight w:val="288"/>
        </w:trPr>
        <w:tc>
          <w:tcPr>
            <w:tcW w:w="7338" w:type="dxa"/>
            <w:gridSpan w:val="2"/>
            <w:shd w:val="clear" w:color="auto" w:fill="002060"/>
          </w:tcPr>
          <w:p w14:paraId="08112E56" w14:textId="77777777" w:rsidR="00F607B2" w:rsidRPr="00FB2627" w:rsidRDefault="00F607B2" w:rsidP="00847413">
            <w:pPr>
              <w:jc w:val="center"/>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B2627" w:rsidRDefault="00F607B2" w:rsidP="00847413">
            <w:pPr>
              <w:jc w:val="center"/>
              <w:rPr>
                <w:rFonts w:ascii="Arial" w:hAnsi="Arial" w:cs="Arial"/>
                <w:b/>
              </w:rPr>
            </w:pPr>
          </w:p>
        </w:tc>
        <w:tc>
          <w:tcPr>
            <w:tcW w:w="789" w:type="dxa"/>
            <w:shd w:val="clear" w:color="auto" w:fill="002060"/>
          </w:tcPr>
          <w:p w14:paraId="13CF5BAD" w14:textId="77777777" w:rsidR="00F607B2" w:rsidRPr="00FB2627" w:rsidRDefault="00F607B2" w:rsidP="00847413">
            <w:pPr>
              <w:jc w:val="center"/>
              <w:rPr>
                <w:rFonts w:ascii="Arial" w:hAnsi="Arial" w:cs="Arial"/>
                <w:b/>
              </w:rPr>
            </w:pPr>
          </w:p>
        </w:tc>
        <w:tc>
          <w:tcPr>
            <w:tcW w:w="709" w:type="dxa"/>
            <w:shd w:val="clear" w:color="auto" w:fill="002060"/>
          </w:tcPr>
          <w:p w14:paraId="14FCC44E" w14:textId="77777777" w:rsidR="00F607B2" w:rsidRPr="00FB2627" w:rsidRDefault="00F607B2" w:rsidP="00847413">
            <w:pPr>
              <w:jc w:val="center"/>
              <w:rPr>
                <w:rFonts w:ascii="Arial" w:hAnsi="Arial" w:cs="Arial"/>
                <w:b/>
              </w:rPr>
            </w:pPr>
          </w:p>
        </w:tc>
        <w:tc>
          <w:tcPr>
            <w:tcW w:w="708" w:type="dxa"/>
            <w:shd w:val="clear" w:color="auto" w:fill="002060"/>
          </w:tcPr>
          <w:p w14:paraId="4003B09D" w14:textId="77777777" w:rsidR="00F607B2" w:rsidRPr="00FB2627" w:rsidRDefault="00F607B2" w:rsidP="00847413">
            <w:pPr>
              <w:jc w:val="center"/>
              <w:rPr>
                <w:rFonts w:ascii="Arial" w:hAnsi="Arial" w:cs="Arial"/>
                <w:b/>
              </w:rPr>
            </w:pPr>
          </w:p>
        </w:tc>
      </w:tr>
      <w:tr w:rsidR="00F607B2" w:rsidRPr="00FB2627" w14:paraId="2FD1DD52" w14:textId="77777777" w:rsidTr="000C32E3">
        <w:tc>
          <w:tcPr>
            <w:tcW w:w="6629" w:type="dxa"/>
          </w:tcPr>
          <w:p w14:paraId="28F638FF"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08F565C8" w14:textId="473A2697" w:rsidR="00F607B2" w:rsidRPr="00FB2627" w:rsidRDefault="00E974DE" w:rsidP="00847413">
            <w:pPr>
              <w:jc w:val="center"/>
              <w:rPr>
                <w:rFonts w:ascii="Arial" w:hAnsi="Arial" w:cs="Arial"/>
              </w:rPr>
            </w:pPr>
            <w:r>
              <w:rPr>
                <w:rFonts w:ascii="Arial" w:hAnsi="Arial" w:cs="Arial"/>
              </w:rPr>
              <w:t>Y</w:t>
            </w:r>
          </w:p>
        </w:tc>
        <w:tc>
          <w:tcPr>
            <w:tcW w:w="770" w:type="dxa"/>
            <w:tcBorders>
              <w:bottom w:val="single" w:sz="4" w:space="0" w:color="auto"/>
            </w:tcBorders>
          </w:tcPr>
          <w:p w14:paraId="494E66A6" w14:textId="77777777" w:rsidR="00F607B2" w:rsidRPr="00FB2627" w:rsidRDefault="00F607B2" w:rsidP="00847413">
            <w:pPr>
              <w:jc w:val="center"/>
              <w:rPr>
                <w:rFonts w:ascii="Arial" w:hAnsi="Arial" w:cs="Arial"/>
              </w:rPr>
            </w:pPr>
          </w:p>
        </w:tc>
        <w:tc>
          <w:tcPr>
            <w:tcW w:w="789" w:type="dxa"/>
            <w:tcBorders>
              <w:bottom w:val="single" w:sz="4" w:space="0" w:color="auto"/>
            </w:tcBorders>
          </w:tcPr>
          <w:p w14:paraId="5FC4C299" w14:textId="77777777" w:rsidR="00F607B2" w:rsidRPr="00FB2627" w:rsidRDefault="00F607B2" w:rsidP="00847413">
            <w:pPr>
              <w:jc w:val="center"/>
              <w:rPr>
                <w:rFonts w:ascii="Arial" w:hAnsi="Arial" w:cs="Arial"/>
              </w:rPr>
            </w:pPr>
          </w:p>
        </w:tc>
        <w:tc>
          <w:tcPr>
            <w:tcW w:w="709" w:type="dxa"/>
            <w:tcBorders>
              <w:bottom w:val="single" w:sz="4" w:space="0" w:color="auto"/>
            </w:tcBorders>
          </w:tcPr>
          <w:p w14:paraId="1A6A4EB0" w14:textId="0EAA6246" w:rsidR="00F607B2" w:rsidRPr="00FB2627" w:rsidRDefault="00A70B31" w:rsidP="00847413">
            <w:pPr>
              <w:jc w:val="center"/>
              <w:rPr>
                <w:rFonts w:ascii="Arial" w:hAnsi="Arial" w:cs="Arial"/>
              </w:rPr>
            </w:pPr>
            <w:r>
              <w:rPr>
                <w:rFonts w:ascii="Arial" w:hAnsi="Arial" w:cs="Arial"/>
              </w:rPr>
              <w:t>X</w:t>
            </w:r>
          </w:p>
        </w:tc>
        <w:tc>
          <w:tcPr>
            <w:tcW w:w="708" w:type="dxa"/>
            <w:tcBorders>
              <w:bottom w:val="single" w:sz="4" w:space="0" w:color="auto"/>
            </w:tcBorders>
          </w:tcPr>
          <w:p w14:paraId="7B596703" w14:textId="77777777" w:rsidR="00F607B2" w:rsidRPr="00FB2627" w:rsidRDefault="00F607B2" w:rsidP="00847413">
            <w:pPr>
              <w:jc w:val="center"/>
              <w:rPr>
                <w:rFonts w:ascii="Arial" w:hAnsi="Arial" w:cs="Arial"/>
              </w:rPr>
            </w:pPr>
          </w:p>
        </w:tc>
      </w:tr>
      <w:tr w:rsidR="00F607B2" w:rsidRPr="00FB2627" w14:paraId="589E46DE" w14:textId="77777777" w:rsidTr="000C32E3">
        <w:tc>
          <w:tcPr>
            <w:tcW w:w="6629" w:type="dxa"/>
          </w:tcPr>
          <w:p w14:paraId="212456C0"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0A20D3ED" w14:textId="1CE75A3B" w:rsidR="00F607B2" w:rsidRPr="00FB2627" w:rsidRDefault="00E974DE" w:rsidP="00847413">
            <w:pPr>
              <w:jc w:val="center"/>
              <w:rPr>
                <w:rFonts w:ascii="Arial" w:hAnsi="Arial" w:cs="Arial"/>
              </w:rPr>
            </w:pPr>
            <w:r>
              <w:rPr>
                <w:rFonts w:ascii="Arial" w:hAnsi="Arial" w:cs="Arial"/>
              </w:rPr>
              <w:t>Y</w:t>
            </w:r>
          </w:p>
        </w:tc>
        <w:tc>
          <w:tcPr>
            <w:tcW w:w="770" w:type="dxa"/>
            <w:shd w:val="clear" w:color="auto" w:fill="002060"/>
          </w:tcPr>
          <w:p w14:paraId="286EEC36" w14:textId="77777777" w:rsidR="00F607B2" w:rsidRPr="00FB2627" w:rsidRDefault="00F607B2" w:rsidP="00847413">
            <w:pPr>
              <w:jc w:val="center"/>
              <w:rPr>
                <w:rFonts w:ascii="Arial" w:hAnsi="Arial" w:cs="Arial"/>
              </w:rPr>
            </w:pPr>
          </w:p>
        </w:tc>
        <w:tc>
          <w:tcPr>
            <w:tcW w:w="789" w:type="dxa"/>
            <w:shd w:val="clear" w:color="auto" w:fill="002060"/>
          </w:tcPr>
          <w:p w14:paraId="4268A789" w14:textId="77777777" w:rsidR="00F607B2" w:rsidRPr="00FB2627" w:rsidRDefault="00F607B2" w:rsidP="00847413">
            <w:pPr>
              <w:jc w:val="center"/>
              <w:rPr>
                <w:rFonts w:ascii="Arial" w:hAnsi="Arial" w:cs="Arial"/>
              </w:rPr>
            </w:pPr>
          </w:p>
        </w:tc>
        <w:tc>
          <w:tcPr>
            <w:tcW w:w="709" w:type="dxa"/>
            <w:shd w:val="clear" w:color="auto" w:fill="002060"/>
          </w:tcPr>
          <w:p w14:paraId="43F01D64" w14:textId="77777777" w:rsidR="00F607B2" w:rsidRPr="00FB2627" w:rsidRDefault="00F607B2" w:rsidP="00847413">
            <w:pPr>
              <w:jc w:val="center"/>
              <w:rPr>
                <w:rFonts w:ascii="Arial" w:hAnsi="Arial" w:cs="Arial"/>
              </w:rPr>
            </w:pPr>
          </w:p>
        </w:tc>
        <w:tc>
          <w:tcPr>
            <w:tcW w:w="708" w:type="dxa"/>
            <w:shd w:val="clear" w:color="auto" w:fill="002060"/>
          </w:tcPr>
          <w:p w14:paraId="6DA4715F" w14:textId="77777777" w:rsidR="00F607B2" w:rsidRPr="00FB2627" w:rsidRDefault="00F607B2" w:rsidP="00847413">
            <w:pPr>
              <w:jc w:val="center"/>
              <w:rPr>
                <w:rFonts w:ascii="Arial" w:hAnsi="Arial" w:cs="Arial"/>
              </w:rPr>
            </w:pPr>
          </w:p>
        </w:tc>
      </w:tr>
      <w:tr w:rsidR="00F607B2" w:rsidRPr="00FB2627" w14:paraId="7DF3C3DA" w14:textId="77777777" w:rsidTr="000C32E3">
        <w:tc>
          <w:tcPr>
            <w:tcW w:w="6629" w:type="dxa"/>
          </w:tcPr>
          <w:p w14:paraId="4B11882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AA0B094" w14:textId="75238E82" w:rsidR="00F607B2" w:rsidRPr="00FB2627" w:rsidRDefault="00E063DD" w:rsidP="00847413">
            <w:pPr>
              <w:jc w:val="center"/>
              <w:rPr>
                <w:rFonts w:ascii="Arial" w:hAnsi="Arial" w:cs="Arial"/>
              </w:rPr>
            </w:pPr>
            <w:r>
              <w:rPr>
                <w:rFonts w:ascii="Arial" w:hAnsi="Arial" w:cs="Arial"/>
              </w:rPr>
              <w:t>N</w:t>
            </w:r>
          </w:p>
        </w:tc>
        <w:tc>
          <w:tcPr>
            <w:tcW w:w="770" w:type="dxa"/>
          </w:tcPr>
          <w:p w14:paraId="01A3265D" w14:textId="164FD942" w:rsidR="00F607B2" w:rsidRPr="00FB2627" w:rsidRDefault="00F607B2" w:rsidP="00847413">
            <w:pPr>
              <w:jc w:val="center"/>
              <w:rPr>
                <w:rFonts w:ascii="Arial" w:hAnsi="Arial" w:cs="Arial"/>
              </w:rPr>
            </w:pPr>
          </w:p>
        </w:tc>
        <w:tc>
          <w:tcPr>
            <w:tcW w:w="789" w:type="dxa"/>
          </w:tcPr>
          <w:p w14:paraId="6B03765B" w14:textId="77777777" w:rsidR="00F607B2" w:rsidRPr="00FB2627" w:rsidRDefault="00F607B2" w:rsidP="00847413">
            <w:pPr>
              <w:jc w:val="center"/>
              <w:rPr>
                <w:rFonts w:ascii="Arial" w:hAnsi="Arial" w:cs="Arial"/>
              </w:rPr>
            </w:pPr>
          </w:p>
        </w:tc>
        <w:tc>
          <w:tcPr>
            <w:tcW w:w="709" w:type="dxa"/>
          </w:tcPr>
          <w:p w14:paraId="7EE06037" w14:textId="77777777" w:rsidR="00F607B2" w:rsidRPr="00FB2627" w:rsidRDefault="00F607B2" w:rsidP="00847413">
            <w:pPr>
              <w:jc w:val="center"/>
              <w:rPr>
                <w:rFonts w:ascii="Arial" w:hAnsi="Arial" w:cs="Arial"/>
              </w:rPr>
            </w:pPr>
          </w:p>
        </w:tc>
        <w:tc>
          <w:tcPr>
            <w:tcW w:w="708" w:type="dxa"/>
          </w:tcPr>
          <w:p w14:paraId="00D81D96" w14:textId="77777777" w:rsidR="00F607B2" w:rsidRPr="00FB2627" w:rsidRDefault="00F607B2" w:rsidP="00847413">
            <w:pPr>
              <w:jc w:val="center"/>
              <w:rPr>
                <w:rFonts w:ascii="Arial" w:hAnsi="Arial" w:cs="Arial"/>
              </w:rPr>
            </w:pPr>
          </w:p>
        </w:tc>
      </w:tr>
      <w:tr w:rsidR="00F607B2" w:rsidRPr="00FB2627" w14:paraId="1471261E" w14:textId="77777777" w:rsidTr="000C32E3">
        <w:tc>
          <w:tcPr>
            <w:tcW w:w="6629" w:type="dxa"/>
          </w:tcPr>
          <w:p w14:paraId="0BAD8387"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1A9B7E54" w14:textId="5DF40699" w:rsidR="00F607B2" w:rsidRPr="00FB2627" w:rsidRDefault="00E974DE" w:rsidP="00847413">
            <w:pPr>
              <w:jc w:val="center"/>
              <w:rPr>
                <w:rFonts w:ascii="Arial" w:hAnsi="Arial" w:cs="Arial"/>
              </w:rPr>
            </w:pPr>
            <w:r>
              <w:rPr>
                <w:rFonts w:ascii="Arial" w:hAnsi="Arial" w:cs="Arial"/>
              </w:rPr>
              <w:t>Y</w:t>
            </w:r>
          </w:p>
        </w:tc>
        <w:tc>
          <w:tcPr>
            <w:tcW w:w="770" w:type="dxa"/>
          </w:tcPr>
          <w:p w14:paraId="5A4A1D67" w14:textId="77777777" w:rsidR="00F607B2" w:rsidRPr="00FB2627" w:rsidRDefault="00F607B2" w:rsidP="00847413">
            <w:pPr>
              <w:jc w:val="center"/>
              <w:rPr>
                <w:rFonts w:ascii="Arial" w:hAnsi="Arial" w:cs="Arial"/>
              </w:rPr>
            </w:pPr>
          </w:p>
        </w:tc>
        <w:tc>
          <w:tcPr>
            <w:tcW w:w="789" w:type="dxa"/>
          </w:tcPr>
          <w:p w14:paraId="6856DDCB" w14:textId="0A37B60D" w:rsidR="00F607B2" w:rsidRPr="00FB2627" w:rsidRDefault="00F607B2" w:rsidP="00847413">
            <w:pPr>
              <w:jc w:val="center"/>
              <w:rPr>
                <w:rFonts w:ascii="Arial" w:hAnsi="Arial" w:cs="Arial"/>
              </w:rPr>
            </w:pPr>
          </w:p>
        </w:tc>
        <w:tc>
          <w:tcPr>
            <w:tcW w:w="709" w:type="dxa"/>
          </w:tcPr>
          <w:p w14:paraId="6787ABBB" w14:textId="77777777" w:rsidR="00F607B2" w:rsidRPr="00FB2627" w:rsidRDefault="00F607B2" w:rsidP="00847413">
            <w:pPr>
              <w:jc w:val="center"/>
              <w:rPr>
                <w:rFonts w:ascii="Arial" w:hAnsi="Arial" w:cs="Arial"/>
              </w:rPr>
            </w:pPr>
          </w:p>
        </w:tc>
        <w:tc>
          <w:tcPr>
            <w:tcW w:w="708" w:type="dxa"/>
          </w:tcPr>
          <w:p w14:paraId="5AD40FDB" w14:textId="3988E249" w:rsidR="00F607B2" w:rsidRPr="00FB2627" w:rsidRDefault="00A70B31" w:rsidP="00847413">
            <w:pPr>
              <w:jc w:val="center"/>
              <w:rPr>
                <w:rFonts w:ascii="Arial" w:hAnsi="Arial" w:cs="Arial"/>
              </w:rPr>
            </w:pPr>
            <w:r>
              <w:rPr>
                <w:rFonts w:ascii="Arial" w:hAnsi="Arial" w:cs="Arial"/>
              </w:rPr>
              <w:t>X</w:t>
            </w:r>
          </w:p>
        </w:tc>
      </w:tr>
      <w:tr w:rsidR="00615705" w:rsidRPr="00FB2627" w14:paraId="5A1E445A" w14:textId="77777777" w:rsidTr="000C32E3">
        <w:tc>
          <w:tcPr>
            <w:tcW w:w="10314" w:type="dxa"/>
            <w:gridSpan w:val="6"/>
            <w:shd w:val="clear" w:color="auto" w:fill="auto"/>
          </w:tcPr>
          <w:p w14:paraId="7A4C3F1D" w14:textId="77777777" w:rsidR="00615705" w:rsidRPr="00FB2627" w:rsidRDefault="00615705" w:rsidP="00847413">
            <w:pPr>
              <w:jc w:val="center"/>
              <w:rPr>
                <w:rFonts w:ascii="Arial" w:hAnsi="Arial" w:cs="Arial"/>
                <w:color w:val="002060"/>
              </w:rPr>
            </w:pPr>
          </w:p>
        </w:tc>
      </w:tr>
      <w:tr w:rsidR="00F607B2" w:rsidRPr="00FB2627" w14:paraId="6491753F" w14:textId="77777777" w:rsidTr="000C32E3">
        <w:tc>
          <w:tcPr>
            <w:tcW w:w="6629" w:type="dxa"/>
            <w:shd w:val="clear" w:color="auto" w:fill="002060"/>
          </w:tcPr>
          <w:p w14:paraId="5631249C"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B2627" w:rsidRDefault="00F607B2" w:rsidP="00847413">
            <w:pPr>
              <w:jc w:val="center"/>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B2627" w:rsidRDefault="00F607B2" w:rsidP="00847413">
            <w:pPr>
              <w:jc w:val="center"/>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B2627" w:rsidRDefault="00F607B2" w:rsidP="00847413">
            <w:pPr>
              <w:jc w:val="center"/>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B2627" w:rsidRDefault="00F607B2" w:rsidP="00847413">
            <w:pPr>
              <w:jc w:val="center"/>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B2627" w:rsidRDefault="00F607B2" w:rsidP="00847413">
            <w:pPr>
              <w:jc w:val="center"/>
              <w:rPr>
                <w:rFonts w:ascii="Arial" w:hAnsi="Arial" w:cs="Arial"/>
                <w:color w:val="002060"/>
              </w:rPr>
            </w:pPr>
          </w:p>
        </w:tc>
      </w:tr>
      <w:tr w:rsidR="00615705" w:rsidRPr="00FB2627" w14:paraId="65FBAE6E" w14:textId="77777777" w:rsidTr="000C32E3">
        <w:tc>
          <w:tcPr>
            <w:tcW w:w="10314" w:type="dxa"/>
            <w:gridSpan w:val="6"/>
            <w:vAlign w:val="bottom"/>
          </w:tcPr>
          <w:p w14:paraId="3B4BCCC6" w14:textId="77777777" w:rsidR="00615705" w:rsidRPr="00FB2627" w:rsidRDefault="00615705" w:rsidP="00847413">
            <w:pPr>
              <w:jc w:val="center"/>
              <w:rPr>
                <w:rFonts w:ascii="Arial" w:hAnsi="Arial" w:cs="Arial"/>
                <w:color w:val="FFFFFF" w:themeColor="background1"/>
              </w:rPr>
            </w:pPr>
          </w:p>
        </w:tc>
      </w:tr>
      <w:tr w:rsidR="00F607B2" w:rsidRPr="00FB2627" w14:paraId="5B596592" w14:textId="77777777" w:rsidTr="000C32E3">
        <w:tc>
          <w:tcPr>
            <w:tcW w:w="6629" w:type="dxa"/>
            <w:vAlign w:val="bottom"/>
          </w:tcPr>
          <w:p w14:paraId="035F9E63"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064BE913" w14:textId="15099F5E" w:rsidR="00F607B2" w:rsidRPr="00FB2627" w:rsidRDefault="003C69DC" w:rsidP="00847413">
            <w:pPr>
              <w:jc w:val="center"/>
              <w:rPr>
                <w:rFonts w:ascii="Arial" w:hAnsi="Arial" w:cs="Arial"/>
              </w:rPr>
            </w:pPr>
            <w:r>
              <w:rPr>
                <w:rFonts w:ascii="Arial" w:hAnsi="Arial" w:cs="Arial"/>
              </w:rPr>
              <w:t>Y</w:t>
            </w:r>
          </w:p>
        </w:tc>
        <w:tc>
          <w:tcPr>
            <w:tcW w:w="770" w:type="dxa"/>
            <w:shd w:val="clear" w:color="auto" w:fill="FFFFFF" w:themeFill="background1"/>
          </w:tcPr>
          <w:p w14:paraId="29393EB8" w14:textId="54C7BC9E" w:rsidR="00F607B2" w:rsidRPr="00FB2627" w:rsidRDefault="003C69DC" w:rsidP="00847413">
            <w:pPr>
              <w:jc w:val="center"/>
              <w:rPr>
                <w:rFonts w:ascii="Arial" w:hAnsi="Arial" w:cs="Arial"/>
                <w:color w:val="FFFFFF" w:themeColor="background1"/>
              </w:rPr>
            </w:pPr>
            <w:r>
              <w:rPr>
                <w:rFonts w:ascii="Arial" w:hAnsi="Arial" w:cs="Arial"/>
                <w:color w:val="FFFFFF" w:themeColor="background1"/>
              </w:rPr>
              <w:t>X</w:t>
            </w:r>
          </w:p>
        </w:tc>
        <w:tc>
          <w:tcPr>
            <w:tcW w:w="789" w:type="dxa"/>
            <w:shd w:val="clear" w:color="auto" w:fill="FFFFFF" w:themeFill="background1"/>
          </w:tcPr>
          <w:p w14:paraId="1427D0E5" w14:textId="77777777" w:rsidR="00F607B2" w:rsidRPr="00FB2627" w:rsidRDefault="00F607B2" w:rsidP="00847413">
            <w:pPr>
              <w:jc w:val="center"/>
              <w:rPr>
                <w:rFonts w:ascii="Arial" w:hAnsi="Arial" w:cs="Arial"/>
                <w:color w:val="FFFFFF" w:themeColor="background1"/>
              </w:rPr>
            </w:pPr>
          </w:p>
        </w:tc>
        <w:tc>
          <w:tcPr>
            <w:tcW w:w="709" w:type="dxa"/>
            <w:shd w:val="clear" w:color="auto" w:fill="FFFFFF" w:themeFill="background1"/>
          </w:tcPr>
          <w:p w14:paraId="56858F92" w14:textId="77777777" w:rsidR="00F607B2" w:rsidRPr="00FB2627" w:rsidRDefault="00F607B2" w:rsidP="00847413">
            <w:pPr>
              <w:jc w:val="center"/>
              <w:rPr>
                <w:rFonts w:ascii="Arial" w:hAnsi="Arial" w:cs="Arial"/>
                <w:color w:val="FFFFFF" w:themeColor="background1"/>
              </w:rPr>
            </w:pPr>
          </w:p>
        </w:tc>
        <w:tc>
          <w:tcPr>
            <w:tcW w:w="708" w:type="dxa"/>
            <w:shd w:val="clear" w:color="auto" w:fill="FFFFFF" w:themeFill="background1"/>
          </w:tcPr>
          <w:p w14:paraId="5CE1BE96" w14:textId="77777777" w:rsidR="00F607B2" w:rsidRPr="00FB2627" w:rsidRDefault="00F607B2" w:rsidP="00847413">
            <w:pPr>
              <w:jc w:val="center"/>
              <w:rPr>
                <w:rFonts w:ascii="Arial" w:hAnsi="Arial" w:cs="Arial"/>
                <w:color w:val="FFFFFF" w:themeColor="background1"/>
              </w:rPr>
            </w:pPr>
          </w:p>
        </w:tc>
      </w:tr>
      <w:tr w:rsidR="00F607B2" w:rsidRPr="00FB2627" w14:paraId="2DD423EC" w14:textId="77777777" w:rsidTr="000C32E3">
        <w:tc>
          <w:tcPr>
            <w:tcW w:w="6629" w:type="dxa"/>
            <w:vAlign w:val="bottom"/>
          </w:tcPr>
          <w:p w14:paraId="0F9A6D28" w14:textId="35CE477C" w:rsidR="00F607B2" w:rsidRPr="00FB2627" w:rsidRDefault="00F607B2" w:rsidP="000C32E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r w:rsidR="00003512" w:rsidRPr="00FB2627">
              <w:rPr>
                <w:rFonts w:ascii="Arial" w:hAnsi="Arial" w:cs="Arial"/>
                <w:color w:val="000000"/>
              </w:rPr>
              <w:t>e.g.</w:t>
            </w:r>
            <w:r w:rsidRPr="00FB2627">
              <w:rPr>
                <w:rFonts w:ascii="Arial" w:hAnsi="Arial" w:cs="Arial"/>
                <w:color w:val="000000"/>
              </w:rPr>
              <w:t xml:space="preserve"> isocyanates)</w:t>
            </w:r>
          </w:p>
        </w:tc>
        <w:tc>
          <w:tcPr>
            <w:tcW w:w="709" w:type="dxa"/>
          </w:tcPr>
          <w:p w14:paraId="325A4636" w14:textId="2D3394DE" w:rsidR="00F607B2" w:rsidRPr="00FB2627" w:rsidRDefault="003C69DC" w:rsidP="00847413">
            <w:pPr>
              <w:jc w:val="center"/>
              <w:rPr>
                <w:rFonts w:ascii="Arial" w:hAnsi="Arial" w:cs="Arial"/>
              </w:rPr>
            </w:pPr>
            <w:r>
              <w:rPr>
                <w:rFonts w:ascii="Arial" w:hAnsi="Arial" w:cs="Arial"/>
              </w:rPr>
              <w:t>Y</w:t>
            </w:r>
          </w:p>
        </w:tc>
        <w:tc>
          <w:tcPr>
            <w:tcW w:w="770" w:type="dxa"/>
            <w:shd w:val="clear" w:color="auto" w:fill="FFFFFF" w:themeFill="background1"/>
          </w:tcPr>
          <w:p w14:paraId="4C4465AD" w14:textId="0D9BD2DE" w:rsidR="00F607B2" w:rsidRPr="00FB2627" w:rsidRDefault="003C69DC" w:rsidP="00847413">
            <w:pPr>
              <w:jc w:val="center"/>
              <w:rPr>
                <w:rFonts w:ascii="Arial" w:hAnsi="Arial" w:cs="Arial"/>
                <w:color w:val="FFFFFF" w:themeColor="background1"/>
              </w:rPr>
            </w:pPr>
            <w:r>
              <w:rPr>
                <w:rFonts w:ascii="Arial" w:hAnsi="Arial" w:cs="Arial"/>
                <w:color w:val="FFFFFF" w:themeColor="background1"/>
              </w:rPr>
              <w:t>X</w:t>
            </w:r>
          </w:p>
        </w:tc>
        <w:tc>
          <w:tcPr>
            <w:tcW w:w="789" w:type="dxa"/>
            <w:shd w:val="clear" w:color="auto" w:fill="FFFFFF" w:themeFill="background1"/>
          </w:tcPr>
          <w:p w14:paraId="76FD7270" w14:textId="77777777" w:rsidR="00F607B2" w:rsidRPr="00FB2627" w:rsidRDefault="00F607B2" w:rsidP="00847413">
            <w:pPr>
              <w:jc w:val="center"/>
              <w:rPr>
                <w:rFonts w:ascii="Arial" w:hAnsi="Arial" w:cs="Arial"/>
                <w:color w:val="FFFFFF" w:themeColor="background1"/>
              </w:rPr>
            </w:pPr>
          </w:p>
        </w:tc>
        <w:tc>
          <w:tcPr>
            <w:tcW w:w="709" w:type="dxa"/>
            <w:shd w:val="clear" w:color="auto" w:fill="FFFFFF" w:themeFill="background1"/>
          </w:tcPr>
          <w:p w14:paraId="741C35A9" w14:textId="77777777" w:rsidR="00F607B2" w:rsidRPr="00FB2627" w:rsidRDefault="00F607B2" w:rsidP="00847413">
            <w:pPr>
              <w:jc w:val="center"/>
              <w:rPr>
                <w:rFonts w:ascii="Arial" w:hAnsi="Arial" w:cs="Arial"/>
                <w:color w:val="FFFFFF" w:themeColor="background1"/>
              </w:rPr>
            </w:pPr>
          </w:p>
        </w:tc>
        <w:tc>
          <w:tcPr>
            <w:tcW w:w="708" w:type="dxa"/>
            <w:shd w:val="clear" w:color="auto" w:fill="FFFFFF" w:themeFill="background1"/>
          </w:tcPr>
          <w:p w14:paraId="794381B6" w14:textId="77777777" w:rsidR="00F607B2" w:rsidRPr="00FB2627" w:rsidRDefault="00F607B2" w:rsidP="00847413">
            <w:pPr>
              <w:jc w:val="center"/>
              <w:rPr>
                <w:rFonts w:ascii="Arial" w:hAnsi="Arial" w:cs="Arial"/>
                <w:color w:val="FFFFFF" w:themeColor="background1"/>
              </w:rPr>
            </w:pPr>
          </w:p>
        </w:tc>
      </w:tr>
      <w:tr w:rsidR="00F607B2" w:rsidRPr="00FB2627" w14:paraId="01BB064E" w14:textId="77777777" w:rsidTr="000C32E3">
        <w:tc>
          <w:tcPr>
            <w:tcW w:w="6629" w:type="dxa"/>
          </w:tcPr>
          <w:p w14:paraId="3E72D180"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55DC0140" w14:textId="77777777"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7428E7B6" w14:textId="5568263E" w:rsidR="00F607B2" w:rsidRPr="00FB2627" w:rsidRDefault="00F607B2" w:rsidP="00847413">
            <w:pPr>
              <w:jc w:val="center"/>
              <w:rPr>
                <w:rFonts w:ascii="Arial" w:hAnsi="Arial" w:cs="Arial"/>
              </w:rPr>
            </w:pPr>
            <w:r w:rsidRPr="00FB2627">
              <w:rPr>
                <w:rFonts w:ascii="Arial" w:hAnsi="Arial" w:cs="Arial"/>
              </w:rPr>
              <w:t>Y</w:t>
            </w:r>
          </w:p>
        </w:tc>
        <w:tc>
          <w:tcPr>
            <w:tcW w:w="770" w:type="dxa"/>
            <w:shd w:val="clear" w:color="auto" w:fill="FFFFFF" w:themeFill="background1"/>
          </w:tcPr>
          <w:p w14:paraId="604E2DCC" w14:textId="77777777" w:rsidR="00F607B2" w:rsidRPr="00FB2627" w:rsidRDefault="00F607B2" w:rsidP="00847413">
            <w:pPr>
              <w:jc w:val="center"/>
              <w:rPr>
                <w:rFonts w:ascii="Arial" w:hAnsi="Arial" w:cs="Arial"/>
                <w:color w:val="FFFFFF" w:themeColor="background1"/>
              </w:rPr>
            </w:pPr>
          </w:p>
        </w:tc>
        <w:tc>
          <w:tcPr>
            <w:tcW w:w="789" w:type="dxa"/>
            <w:shd w:val="clear" w:color="auto" w:fill="FFFFFF" w:themeFill="background1"/>
          </w:tcPr>
          <w:p w14:paraId="323FCE8A" w14:textId="2F1378D1" w:rsidR="00F607B2" w:rsidRPr="00FB2627" w:rsidRDefault="00A70B31" w:rsidP="00847413">
            <w:pPr>
              <w:jc w:val="center"/>
              <w:rPr>
                <w:rFonts w:ascii="Arial" w:hAnsi="Arial" w:cs="Arial"/>
                <w:color w:val="FFFFFF" w:themeColor="background1"/>
              </w:rPr>
            </w:pPr>
            <w:r w:rsidRPr="00A70B31">
              <w:rPr>
                <w:rFonts w:ascii="Arial" w:hAnsi="Arial" w:cs="Arial"/>
              </w:rPr>
              <w:t>X</w:t>
            </w:r>
          </w:p>
        </w:tc>
        <w:tc>
          <w:tcPr>
            <w:tcW w:w="709" w:type="dxa"/>
            <w:shd w:val="clear" w:color="auto" w:fill="FFFFFF" w:themeFill="background1"/>
          </w:tcPr>
          <w:p w14:paraId="54E35F65" w14:textId="77777777" w:rsidR="00F607B2" w:rsidRPr="00FB2627" w:rsidRDefault="00F607B2" w:rsidP="00847413">
            <w:pPr>
              <w:jc w:val="center"/>
              <w:rPr>
                <w:rFonts w:ascii="Arial" w:hAnsi="Arial" w:cs="Arial"/>
                <w:color w:val="FFFFFF" w:themeColor="background1"/>
              </w:rPr>
            </w:pPr>
          </w:p>
        </w:tc>
        <w:tc>
          <w:tcPr>
            <w:tcW w:w="708" w:type="dxa"/>
            <w:shd w:val="clear" w:color="auto" w:fill="FFFFFF" w:themeFill="background1"/>
          </w:tcPr>
          <w:p w14:paraId="31CF88AC" w14:textId="77777777" w:rsidR="00F607B2" w:rsidRPr="00FB2627" w:rsidRDefault="00F607B2" w:rsidP="00847413">
            <w:pPr>
              <w:jc w:val="center"/>
              <w:rPr>
                <w:rFonts w:ascii="Arial" w:hAnsi="Arial" w:cs="Arial"/>
                <w:color w:val="FFFFFF" w:themeColor="background1"/>
              </w:rPr>
            </w:pPr>
          </w:p>
        </w:tc>
      </w:tr>
      <w:tr w:rsidR="00F607B2" w:rsidRPr="00FB2627" w14:paraId="3C81AA25" w14:textId="77777777" w:rsidTr="000C32E3">
        <w:tc>
          <w:tcPr>
            <w:tcW w:w="6629" w:type="dxa"/>
          </w:tcPr>
          <w:p w14:paraId="7EED8D50"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7A5331FE" w14:textId="2EE2D993" w:rsidR="00F607B2" w:rsidRPr="00FB2627" w:rsidRDefault="003C69DC" w:rsidP="00847413">
            <w:pPr>
              <w:jc w:val="center"/>
              <w:rPr>
                <w:rFonts w:ascii="Arial" w:hAnsi="Arial" w:cs="Arial"/>
              </w:rPr>
            </w:pPr>
            <w:r>
              <w:rPr>
                <w:rFonts w:ascii="Arial" w:hAnsi="Arial" w:cs="Arial"/>
              </w:rPr>
              <w:t>Y</w:t>
            </w:r>
          </w:p>
        </w:tc>
        <w:tc>
          <w:tcPr>
            <w:tcW w:w="770" w:type="dxa"/>
            <w:shd w:val="clear" w:color="auto" w:fill="FFFFFF" w:themeFill="background1"/>
          </w:tcPr>
          <w:p w14:paraId="64B1DED3" w14:textId="77777777" w:rsidR="00F607B2" w:rsidRPr="00FB2627" w:rsidRDefault="00F607B2" w:rsidP="00847413">
            <w:pPr>
              <w:jc w:val="center"/>
              <w:rPr>
                <w:rFonts w:ascii="Arial" w:hAnsi="Arial" w:cs="Arial"/>
                <w:color w:val="FFFFFF" w:themeColor="background1"/>
              </w:rPr>
            </w:pPr>
          </w:p>
        </w:tc>
        <w:tc>
          <w:tcPr>
            <w:tcW w:w="789" w:type="dxa"/>
            <w:shd w:val="clear" w:color="auto" w:fill="FFFFFF" w:themeFill="background1"/>
          </w:tcPr>
          <w:p w14:paraId="16BE20BE" w14:textId="1E4CD892" w:rsidR="00F607B2" w:rsidRPr="00FB2627" w:rsidRDefault="003C69DC" w:rsidP="00847413">
            <w:pPr>
              <w:jc w:val="center"/>
              <w:rPr>
                <w:rFonts w:ascii="Arial" w:hAnsi="Arial" w:cs="Arial"/>
                <w:color w:val="FFFFFF" w:themeColor="background1"/>
              </w:rPr>
            </w:pPr>
            <w:r>
              <w:rPr>
                <w:rFonts w:ascii="Arial" w:hAnsi="Arial" w:cs="Arial"/>
                <w:color w:val="FFFFFF" w:themeColor="background1"/>
              </w:rPr>
              <w:t>X</w:t>
            </w:r>
          </w:p>
        </w:tc>
        <w:tc>
          <w:tcPr>
            <w:tcW w:w="709" w:type="dxa"/>
            <w:shd w:val="clear" w:color="auto" w:fill="FFFFFF" w:themeFill="background1"/>
          </w:tcPr>
          <w:p w14:paraId="16FAD591" w14:textId="77777777" w:rsidR="00F607B2" w:rsidRPr="00FB2627" w:rsidRDefault="00F607B2" w:rsidP="00847413">
            <w:pPr>
              <w:jc w:val="center"/>
              <w:rPr>
                <w:rFonts w:ascii="Arial" w:hAnsi="Arial" w:cs="Arial"/>
                <w:color w:val="FFFFFF" w:themeColor="background1"/>
              </w:rPr>
            </w:pPr>
          </w:p>
        </w:tc>
        <w:tc>
          <w:tcPr>
            <w:tcW w:w="708" w:type="dxa"/>
            <w:shd w:val="clear" w:color="auto" w:fill="FFFFFF" w:themeFill="background1"/>
          </w:tcPr>
          <w:p w14:paraId="2FDFEC86" w14:textId="77777777" w:rsidR="00F607B2" w:rsidRPr="00FB2627" w:rsidRDefault="00F607B2" w:rsidP="00847413">
            <w:pPr>
              <w:jc w:val="center"/>
              <w:rPr>
                <w:rFonts w:ascii="Arial" w:hAnsi="Arial" w:cs="Arial"/>
                <w:color w:val="FFFFFF" w:themeColor="background1"/>
              </w:rPr>
            </w:pPr>
          </w:p>
        </w:tc>
      </w:tr>
      <w:tr w:rsidR="00F607B2" w:rsidRPr="00FB2627" w14:paraId="6C63D4B3" w14:textId="77777777" w:rsidTr="000C32E3">
        <w:tc>
          <w:tcPr>
            <w:tcW w:w="6629" w:type="dxa"/>
            <w:tcBorders>
              <w:bottom w:val="single" w:sz="4" w:space="0" w:color="auto"/>
            </w:tcBorders>
          </w:tcPr>
          <w:p w14:paraId="556922A2"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3D628ED9" w14:textId="4FC19679" w:rsidR="00F607B2" w:rsidRPr="00FB2627" w:rsidRDefault="003C69DC" w:rsidP="00847413">
            <w:pPr>
              <w:jc w:val="center"/>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14:paraId="090EE730" w14:textId="03B1C9F2" w:rsidR="00F607B2" w:rsidRPr="00847413" w:rsidRDefault="00F607B2" w:rsidP="00847413">
            <w:pPr>
              <w:jc w:val="center"/>
              <w:rPr>
                <w:rFonts w:ascii="Arial" w:hAnsi="Arial" w:cs="Arial"/>
              </w:rPr>
            </w:pPr>
          </w:p>
        </w:tc>
        <w:tc>
          <w:tcPr>
            <w:tcW w:w="789" w:type="dxa"/>
            <w:tcBorders>
              <w:bottom w:val="single" w:sz="4" w:space="0" w:color="auto"/>
            </w:tcBorders>
            <w:shd w:val="clear" w:color="auto" w:fill="FFFFFF" w:themeFill="background1"/>
          </w:tcPr>
          <w:p w14:paraId="1BC7D370" w14:textId="50B67107" w:rsidR="00F607B2" w:rsidRPr="00847413" w:rsidRDefault="00F607B2" w:rsidP="00847413">
            <w:pPr>
              <w:jc w:val="center"/>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FB2627" w:rsidRDefault="00F607B2" w:rsidP="00847413">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FB2627" w:rsidRDefault="00F607B2" w:rsidP="00847413">
            <w:pPr>
              <w:jc w:val="center"/>
              <w:rPr>
                <w:rFonts w:ascii="Arial" w:hAnsi="Arial" w:cs="Arial"/>
                <w:color w:val="FFFFFF" w:themeColor="background1"/>
              </w:rPr>
            </w:pPr>
          </w:p>
        </w:tc>
      </w:tr>
      <w:tr w:rsidR="00615705" w:rsidRPr="00FB2627" w14:paraId="7D4C0303" w14:textId="77777777" w:rsidTr="000C32E3">
        <w:tc>
          <w:tcPr>
            <w:tcW w:w="7338" w:type="dxa"/>
            <w:gridSpan w:val="2"/>
            <w:shd w:val="clear" w:color="auto" w:fill="auto"/>
          </w:tcPr>
          <w:p w14:paraId="4CE3BD14" w14:textId="77777777" w:rsidR="00615705" w:rsidRPr="00FB2627" w:rsidRDefault="00615705" w:rsidP="00847413">
            <w:pPr>
              <w:jc w:val="center"/>
              <w:rPr>
                <w:rFonts w:ascii="Arial" w:hAnsi="Arial" w:cs="Arial"/>
                <w:b/>
                <w:color w:val="FFFFFF" w:themeColor="background1"/>
              </w:rPr>
            </w:pPr>
          </w:p>
        </w:tc>
        <w:tc>
          <w:tcPr>
            <w:tcW w:w="770" w:type="dxa"/>
            <w:shd w:val="clear" w:color="auto" w:fill="auto"/>
          </w:tcPr>
          <w:p w14:paraId="57D99164" w14:textId="77777777" w:rsidR="00615705" w:rsidRPr="00FB2627" w:rsidRDefault="00615705" w:rsidP="00847413">
            <w:pPr>
              <w:jc w:val="center"/>
              <w:rPr>
                <w:rFonts w:ascii="Arial" w:hAnsi="Arial" w:cs="Arial"/>
                <w:b/>
                <w:color w:val="FFFFFF" w:themeColor="background1"/>
              </w:rPr>
            </w:pPr>
          </w:p>
        </w:tc>
        <w:tc>
          <w:tcPr>
            <w:tcW w:w="789" w:type="dxa"/>
            <w:shd w:val="clear" w:color="auto" w:fill="auto"/>
          </w:tcPr>
          <w:p w14:paraId="50AB7D19" w14:textId="77777777" w:rsidR="00615705" w:rsidRPr="00FB2627" w:rsidRDefault="00615705" w:rsidP="00847413">
            <w:pPr>
              <w:jc w:val="center"/>
              <w:rPr>
                <w:rFonts w:ascii="Arial" w:hAnsi="Arial" w:cs="Arial"/>
                <w:b/>
                <w:color w:val="FFFFFF" w:themeColor="background1"/>
              </w:rPr>
            </w:pPr>
          </w:p>
        </w:tc>
        <w:tc>
          <w:tcPr>
            <w:tcW w:w="709" w:type="dxa"/>
            <w:shd w:val="clear" w:color="auto" w:fill="auto"/>
          </w:tcPr>
          <w:p w14:paraId="5DEB04C4" w14:textId="77777777" w:rsidR="00615705" w:rsidRPr="00FB2627" w:rsidRDefault="00615705" w:rsidP="00847413">
            <w:pPr>
              <w:jc w:val="center"/>
              <w:rPr>
                <w:rFonts w:ascii="Arial" w:hAnsi="Arial" w:cs="Arial"/>
                <w:b/>
                <w:color w:val="FFFFFF" w:themeColor="background1"/>
              </w:rPr>
            </w:pPr>
          </w:p>
        </w:tc>
        <w:tc>
          <w:tcPr>
            <w:tcW w:w="708" w:type="dxa"/>
            <w:shd w:val="clear" w:color="auto" w:fill="auto"/>
          </w:tcPr>
          <w:p w14:paraId="1C22C77F" w14:textId="77777777" w:rsidR="00615705" w:rsidRPr="00FB2627" w:rsidRDefault="00615705" w:rsidP="00847413">
            <w:pPr>
              <w:jc w:val="center"/>
              <w:rPr>
                <w:rFonts w:ascii="Arial" w:hAnsi="Arial" w:cs="Arial"/>
                <w:b/>
                <w:color w:val="FFFFFF" w:themeColor="background1"/>
              </w:rPr>
            </w:pPr>
          </w:p>
        </w:tc>
      </w:tr>
      <w:tr w:rsidR="00F607B2" w:rsidRPr="00FB2627" w14:paraId="328DE4E7" w14:textId="77777777" w:rsidTr="000C32E3">
        <w:tc>
          <w:tcPr>
            <w:tcW w:w="7338" w:type="dxa"/>
            <w:gridSpan w:val="2"/>
            <w:shd w:val="clear" w:color="auto" w:fill="002060"/>
          </w:tcPr>
          <w:p w14:paraId="681C8CEA" w14:textId="77777777" w:rsidR="00F607B2" w:rsidRPr="00FB2627" w:rsidRDefault="00F607B2" w:rsidP="00847413">
            <w:pPr>
              <w:jc w:val="center"/>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B2627" w:rsidRDefault="00F607B2" w:rsidP="00847413">
            <w:pPr>
              <w:jc w:val="center"/>
              <w:rPr>
                <w:rFonts w:ascii="Arial" w:hAnsi="Arial" w:cs="Arial"/>
                <w:b/>
                <w:color w:val="FFFFFF" w:themeColor="background1"/>
              </w:rPr>
            </w:pPr>
          </w:p>
        </w:tc>
        <w:tc>
          <w:tcPr>
            <w:tcW w:w="789" w:type="dxa"/>
            <w:shd w:val="clear" w:color="auto" w:fill="002060"/>
          </w:tcPr>
          <w:p w14:paraId="5EF1BAAC" w14:textId="77777777" w:rsidR="00F607B2" w:rsidRPr="00FB2627" w:rsidRDefault="00F607B2" w:rsidP="00847413">
            <w:pPr>
              <w:jc w:val="center"/>
              <w:rPr>
                <w:rFonts w:ascii="Arial" w:hAnsi="Arial" w:cs="Arial"/>
                <w:b/>
                <w:color w:val="FFFFFF" w:themeColor="background1"/>
              </w:rPr>
            </w:pPr>
          </w:p>
        </w:tc>
        <w:tc>
          <w:tcPr>
            <w:tcW w:w="709" w:type="dxa"/>
            <w:shd w:val="clear" w:color="auto" w:fill="002060"/>
          </w:tcPr>
          <w:p w14:paraId="7A9351F1" w14:textId="77777777" w:rsidR="00F607B2" w:rsidRPr="00FB2627" w:rsidRDefault="00F607B2" w:rsidP="00847413">
            <w:pPr>
              <w:jc w:val="center"/>
              <w:rPr>
                <w:rFonts w:ascii="Arial" w:hAnsi="Arial" w:cs="Arial"/>
                <w:b/>
                <w:color w:val="FFFFFF" w:themeColor="background1"/>
              </w:rPr>
            </w:pPr>
          </w:p>
        </w:tc>
        <w:tc>
          <w:tcPr>
            <w:tcW w:w="708" w:type="dxa"/>
            <w:shd w:val="clear" w:color="auto" w:fill="002060"/>
          </w:tcPr>
          <w:p w14:paraId="00BB7541" w14:textId="77777777" w:rsidR="00F607B2" w:rsidRPr="00FB2627" w:rsidRDefault="00F607B2" w:rsidP="00847413">
            <w:pPr>
              <w:jc w:val="center"/>
              <w:rPr>
                <w:rFonts w:ascii="Arial" w:hAnsi="Arial" w:cs="Arial"/>
                <w:b/>
                <w:color w:val="FFFFFF" w:themeColor="background1"/>
              </w:rPr>
            </w:pPr>
          </w:p>
        </w:tc>
      </w:tr>
      <w:tr w:rsidR="00F607B2" w:rsidRPr="00FB2627" w14:paraId="56545E00" w14:textId="77777777" w:rsidTr="000C32E3">
        <w:tc>
          <w:tcPr>
            <w:tcW w:w="6629" w:type="dxa"/>
          </w:tcPr>
          <w:p w14:paraId="089344CB"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14C2DAAE" w14:textId="2DFAED2F" w:rsidR="00F607B2" w:rsidRPr="00FB2627" w:rsidRDefault="00F607B2" w:rsidP="00847413">
            <w:pPr>
              <w:jc w:val="center"/>
              <w:rPr>
                <w:rFonts w:ascii="Arial" w:hAnsi="Arial" w:cs="Arial"/>
              </w:rPr>
            </w:pPr>
            <w:r w:rsidRPr="00FB2627">
              <w:rPr>
                <w:rFonts w:ascii="Arial" w:hAnsi="Arial" w:cs="Arial"/>
              </w:rPr>
              <w:t>N</w:t>
            </w:r>
          </w:p>
        </w:tc>
        <w:tc>
          <w:tcPr>
            <w:tcW w:w="770" w:type="dxa"/>
          </w:tcPr>
          <w:p w14:paraId="124C0684" w14:textId="77777777" w:rsidR="00F607B2" w:rsidRPr="00FB2627" w:rsidRDefault="00F607B2" w:rsidP="00847413">
            <w:pPr>
              <w:jc w:val="center"/>
              <w:rPr>
                <w:rFonts w:ascii="Arial" w:hAnsi="Arial" w:cs="Arial"/>
              </w:rPr>
            </w:pPr>
          </w:p>
        </w:tc>
        <w:tc>
          <w:tcPr>
            <w:tcW w:w="789" w:type="dxa"/>
          </w:tcPr>
          <w:p w14:paraId="09A2A1C1" w14:textId="77777777" w:rsidR="00F607B2" w:rsidRPr="00FB2627" w:rsidRDefault="00F607B2" w:rsidP="00847413">
            <w:pPr>
              <w:jc w:val="center"/>
              <w:rPr>
                <w:rFonts w:ascii="Arial" w:hAnsi="Arial" w:cs="Arial"/>
              </w:rPr>
            </w:pPr>
          </w:p>
        </w:tc>
        <w:tc>
          <w:tcPr>
            <w:tcW w:w="709" w:type="dxa"/>
          </w:tcPr>
          <w:p w14:paraId="3F240FE4" w14:textId="77777777" w:rsidR="00F607B2" w:rsidRPr="00FB2627" w:rsidRDefault="00F607B2" w:rsidP="00847413">
            <w:pPr>
              <w:jc w:val="center"/>
              <w:rPr>
                <w:rFonts w:ascii="Arial" w:hAnsi="Arial" w:cs="Arial"/>
              </w:rPr>
            </w:pPr>
          </w:p>
        </w:tc>
        <w:tc>
          <w:tcPr>
            <w:tcW w:w="708" w:type="dxa"/>
          </w:tcPr>
          <w:p w14:paraId="65826472" w14:textId="77777777" w:rsidR="00F607B2" w:rsidRPr="00FB2627" w:rsidRDefault="00F607B2" w:rsidP="00847413">
            <w:pPr>
              <w:jc w:val="center"/>
              <w:rPr>
                <w:rFonts w:ascii="Arial" w:hAnsi="Arial" w:cs="Arial"/>
              </w:rPr>
            </w:pPr>
          </w:p>
        </w:tc>
      </w:tr>
      <w:tr w:rsidR="00F607B2" w:rsidRPr="00FB2627" w14:paraId="0FC568CF" w14:textId="77777777" w:rsidTr="000C32E3">
        <w:tc>
          <w:tcPr>
            <w:tcW w:w="6629" w:type="dxa"/>
            <w:vAlign w:val="bottom"/>
          </w:tcPr>
          <w:p w14:paraId="7DA7181D"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E5502E1" w14:textId="115621AB" w:rsidR="00F607B2" w:rsidRPr="00FB2627" w:rsidRDefault="00F607B2" w:rsidP="00847413">
            <w:pPr>
              <w:jc w:val="center"/>
              <w:rPr>
                <w:rFonts w:ascii="Arial" w:hAnsi="Arial" w:cs="Arial"/>
              </w:rPr>
            </w:pPr>
            <w:r w:rsidRPr="00FB2627">
              <w:rPr>
                <w:rFonts w:ascii="Arial" w:hAnsi="Arial" w:cs="Arial"/>
              </w:rPr>
              <w:t>N</w:t>
            </w:r>
          </w:p>
        </w:tc>
        <w:tc>
          <w:tcPr>
            <w:tcW w:w="770" w:type="dxa"/>
          </w:tcPr>
          <w:p w14:paraId="6E5C2C68" w14:textId="77777777" w:rsidR="00F607B2" w:rsidRPr="00FB2627" w:rsidRDefault="00F607B2" w:rsidP="00847413">
            <w:pPr>
              <w:jc w:val="center"/>
              <w:rPr>
                <w:rFonts w:ascii="Arial" w:hAnsi="Arial" w:cs="Arial"/>
              </w:rPr>
            </w:pPr>
          </w:p>
        </w:tc>
        <w:tc>
          <w:tcPr>
            <w:tcW w:w="789" w:type="dxa"/>
          </w:tcPr>
          <w:p w14:paraId="6120743C" w14:textId="77777777" w:rsidR="00F607B2" w:rsidRPr="00FB2627" w:rsidRDefault="00F607B2" w:rsidP="00847413">
            <w:pPr>
              <w:jc w:val="center"/>
              <w:rPr>
                <w:rFonts w:ascii="Arial" w:hAnsi="Arial" w:cs="Arial"/>
              </w:rPr>
            </w:pPr>
          </w:p>
        </w:tc>
        <w:tc>
          <w:tcPr>
            <w:tcW w:w="709" w:type="dxa"/>
          </w:tcPr>
          <w:p w14:paraId="351815B6" w14:textId="77777777" w:rsidR="00F607B2" w:rsidRPr="00FB2627" w:rsidRDefault="00F607B2" w:rsidP="00847413">
            <w:pPr>
              <w:jc w:val="center"/>
              <w:rPr>
                <w:rFonts w:ascii="Arial" w:hAnsi="Arial" w:cs="Arial"/>
              </w:rPr>
            </w:pPr>
          </w:p>
        </w:tc>
        <w:tc>
          <w:tcPr>
            <w:tcW w:w="708" w:type="dxa"/>
          </w:tcPr>
          <w:p w14:paraId="7805C0E1" w14:textId="77777777" w:rsidR="00F607B2" w:rsidRPr="00FB2627" w:rsidRDefault="00F607B2" w:rsidP="00847413">
            <w:pPr>
              <w:jc w:val="center"/>
              <w:rPr>
                <w:rFonts w:ascii="Arial" w:hAnsi="Arial" w:cs="Arial"/>
              </w:rPr>
            </w:pPr>
          </w:p>
        </w:tc>
      </w:tr>
      <w:tr w:rsidR="00F607B2" w:rsidRPr="00FB2627" w14:paraId="675CB0DC" w14:textId="77777777" w:rsidTr="000C32E3">
        <w:tc>
          <w:tcPr>
            <w:tcW w:w="6629" w:type="dxa"/>
            <w:vAlign w:val="bottom"/>
          </w:tcPr>
          <w:p w14:paraId="2352846C"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2FAEF80E" w14:textId="7BCEBEB2" w:rsidR="00F607B2" w:rsidRPr="00FB2627" w:rsidRDefault="00F607B2" w:rsidP="00847413">
            <w:pPr>
              <w:jc w:val="center"/>
              <w:rPr>
                <w:rFonts w:ascii="Arial" w:hAnsi="Arial" w:cs="Arial"/>
              </w:rPr>
            </w:pPr>
            <w:r w:rsidRPr="00FB2627">
              <w:rPr>
                <w:rFonts w:ascii="Arial" w:hAnsi="Arial" w:cs="Arial"/>
              </w:rPr>
              <w:t>N</w:t>
            </w:r>
          </w:p>
        </w:tc>
        <w:tc>
          <w:tcPr>
            <w:tcW w:w="770" w:type="dxa"/>
          </w:tcPr>
          <w:p w14:paraId="666EFC3D" w14:textId="77777777" w:rsidR="00F607B2" w:rsidRPr="00FB2627" w:rsidRDefault="00F607B2" w:rsidP="00847413">
            <w:pPr>
              <w:jc w:val="center"/>
              <w:rPr>
                <w:rFonts w:ascii="Arial" w:hAnsi="Arial" w:cs="Arial"/>
              </w:rPr>
            </w:pPr>
          </w:p>
        </w:tc>
        <w:tc>
          <w:tcPr>
            <w:tcW w:w="789" w:type="dxa"/>
          </w:tcPr>
          <w:p w14:paraId="4ACF911E" w14:textId="77777777" w:rsidR="00F607B2" w:rsidRPr="00FB2627" w:rsidRDefault="00F607B2" w:rsidP="00847413">
            <w:pPr>
              <w:jc w:val="center"/>
              <w:rPr>
                <w:rFonts w:ascii="Arial" w:hAnsi="Arial" w:cs="Arial"/>
              </w:rPr>
            </w:pPr>
          </w:p>
        </w:tc>
        <w:tc>
          <w:tcPr>
            <w:tcW w:w="709" w:type="dxa"/>
          </w:tcPr>
          <w:p w14:paraId="17FF0763" w14:textId="77777777" w:rsidR="00F607B2" w:rsidRPr="00FB2627" w:rsidRDefault="00F607B2" w:rsidP="00847413">
            <w:pPr>
              <w:jc w:val="center"/>
              <w:rPr>
                <w:rFonts w:ascii="Arial" w:hAnsi="Arial" w:cs="Arial"/>
              </w:rPr>
            </w:pPr>
          </w:p>
        </w:tc>
        <w:tc>
          <w:tcPr>
            <w:tcW w:w="708" w:type="dxa"/>
          </w:tcPr>
          <w:p w14:paraId="2DCB327D" w14:textId="77777777" w:rsidR="00F607B2" w:rsidRPr="00FB2627" w:rsidRDefault="00F607B2" w:rsidP="00847413">
            <w:pPr>
              <w:jc w:val="center"/>
              <w:rPr>
                <w:rFonts w:ascii="Arial" w:hAnsi="Arial" w:cs="Arial"/>
              </w:rPr>
            </w:pPr>
          </w:p>
        </w:tc>
      </w:tr>
      <w:tr w:rsidR="00F607B2" w:rsidRPr="00FB2627" w14:paraId="7615564F" w14:textId="77777777" w:rsidTr="000C32E3">
        <w:tc>
          <w:tcPr>
            <w:tcW w:w="6629" w:type="dxa"/>
          </w:tcPr>
          <w:p w14:paraId="69F9E4C0"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32C98B1E" w14:textId="7717709D" w:rsidR="00F607B2" w:rsidRPr="00FB2627" w:rsidRDefault="00F607B2" w:rsidP="00847413">
            <w:pPr>
              <w:jc w:val="center"/>
              <w:rPr>
                <w:rFonts w:ascii="Arial" w:hAnsi="Arial" w:cs="Arial"/>
              </w:rPr>
            </w:pPr>
            <w:r w:rsidRPr="00FB2627">
              <w:rPr>
                <w:rFonts w:ascii="Arial" w:hAnsi="Arial" w:cs="Arial"/>
              </w:rPr>
              <w:t>N</w:t>
            </w:r>
          </w:p>
        </w:tc>
        <w:tc>
          <w:tcPr>
            <w:tcW w:w="770" w:type="dxa"/>
          </w:tcPr>
          <w:p w14:paraId="78EAD0EA" w14:textId="77777777" w:rsidR="00F607B2" w:rsidRPr="00FB2627" w:rsidRDefault="00F607B2" w:rsidP="00847413">
            <w:pPr>
              <w:jc w:val="center"/>
              <w:rPr>
                <w:rFonts w:ascii="Arial" w:hAnsi="Arial" w:cs="Arial"/>
              </w:rPr>
            </w:pPr>
          </w:p>
        </w:tc>
        <w:tc>
          <w:tcPr>
            <w:tcW w:w="789" w:type="dxa"/>
          </w:tcPr>
          <w:p w14:paraId="635DAB19" w14:textId="77777777" w:rsidR="00F607B2" w:rsidRPr="00FB2627" w:rsidRDefault="00F607B2" w:rsidP="00847413">
            <w:pPr>
              <w:jc w:val="center"/>
              <w:rPr>
                <w:rFonts w:ascii="Arial" w:hAnsi="Arial" w:cs="Arial"/>
              </w:rPr>
            </w:pPr>
          </w:p>
        </w:tc>
        <w:tc>
          <w:tcPr>
            <w:tcW w:w="709" w:type="dxa"/>
          </w:tcPr>
          <w:p w14:paraId="1B79D54C" w14:textId="77777777" w:rsidR="00F607B2" w:rsidRPr="00FB2627" w:rsidRDefault="00F607B2" w:rsidP="00847413">
            <w:pPr>
              <w:jc w:val="center"/>
              <w:rPr>
                <w:rFonts w:ascii="Arial" w:hAnsi="Arial" w:cs="Arial"/>
              </w:rPr>
            </w:pPr>
          </w:p>
        </w:tc>
        <w:tc>
          <w:tcPr>
            <w:tcW w:w="708" w:type="dxa"/>
          </w:tcPr>
          <w:p w14:paraId="2BF877B6" w14:textId="77777777" w:rsidR="00F607B2" w:rsidRPr="00FB2627" w:rsidRDefault="00F607B2" w:rsidP="00847413">
            <w:pPr>
              <w:jc w:val="center"/>
              <w:rPr>
                <w:rFonts w:ascii="Arial" w:hAnsi="Arial" w:cs="Arial"/>
              </w:rPr>
            </w:pPr>
          </w:p>
        </w:tc>
      </w:tr>
      <w:tr w:rsidR="00F607B2" w:rsidRPr="00FB2627" w14:paraId="18BCC72A" w14:textId="77777777" w:rsidTr="000C32E3">
        <w:tc>
          <w:tcPr>
            <w:tcW w:w="6629" w:type="dxa"/>
            <w:tcBorders>
              <w:bottom w:val="single" w:sz="4" w:space="0" w:color="auto"/>
            </w:tcBorders>
          </w:tcPr>
          <w:p w14:paraId="2B9D02B2"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417D3304" w14:textId="42DACC90" w:rsidR="00F607B2" w:rsidRPr="00FB2627" w:rsidRDefault="00F607B2" w:rsidP="00847413">
            <w:pPr>
              <w:jc w:val="center"/>
              <w:rPr>
                <w:rFonts w:ascii="Arial" w:hAnsi="Arial" w:cs="Arial"/>
              </w:rPr>
            </w:pPr>
            <w:r w:rsidRPr="00FB2627">
              <w:rPr>
                <w:rFonts w:ascii="Arial" w:hAnsi="Arial" w:cs="Arial"/>
              </w:rPr>
              <w:t>N</w:t>
            </w:r>
          </w:p>
        </w:tc>
        <w:tc>
          <w:tcPr>
            <w:tcW w:w="770" w:type="dxa"/>
            <w:tcBorders>
              <w:bottom w:val="single" w:sz="4" w:space="0" w:color="auto"/>
            </w:tcBorders>
          </w:tcPr>
          <w:p w14:paraId="7B1AFDCF" w14:textId="77777777" w:rsidR="00F607B2" w:rsidRPr="00FB2627" w:rsidRDefault="00F607B2" w:rsidP="00847413">
            <w:pPr>
              <w:jc w:val="center"/>
              <w:rPr>
                <w:rFonts w:ascii="Arial" w:hAnsi="Arial" w:cs="Arial"/>
              </w:rPr>
            </w:pPr>
          </w:p>
        </w:tc>
        <w:tc>
          <w:tcPr>
            <w:tcW w:w="789" w:type="dxa"/>
            <w:tcBorders>
              <w:bottom w:val="single" w:sz="4" w:space="0" w:color="auto"/>
            </w:tcBorders>
          </w:tcPr>
          <w:p w14:paraId="5587FAD7" w14:textId="77777777" w:rsidR="00F607B2" w:rsidRPr="00FB2627" w:rsidRDefault="00F607B2" w:rsidP="00847413">
            <w:pPr>
              <w:jc w:val="center"/>
              <w:rPr>
                <w:rFonts w:ascii="Arial" w:hAnsi="Arial" w:cs="Arial"/>
              </w:rPr>
            </w:pPr>
          </w:p>
        </w:tc>
        <w:tc>
          <w:tcPr>
            <w:tcW w:w="709" w:type="dxa"/>
            <w:tcBorders>
              <w:bottom w:val="single" w:sz="4" w:space="0" w:color="auto"/>
            </w:tcBorders>
          </w:tcPr>
          <w:p w14:paraId="5CAEE1B2" w14:textId="77777777" w:rsidR="00F607B2" w:rsidRPr="00FB2627" w:rsidRDefault="00F607B2" w:rsidP="00847413">
            <w:pPr>
              <w:jc w:val="center"/>
              <w:rPr>
                <w:rFonts w:ascii="Arial" w:hAnsi="Arial" w:cs="Arial"/>
              </w:rPr>
            </w:pPr>
          </w:p>
        </w:tc>
        <w:tc>
          <w:tcPr>
            <w:tcW w:w="708" w:type="dxa"/>
            <w:tcBorders>
              <w:bottom w:val="single" w:sz="4" w:space="0" w:color="auto"/>
            </w:tcBorders>
          </w:tcPr>
          <w:p w14:paraId="3C155077" w14:textId="77777777" w:rsidR="00F607B2" w:rsidRPr="00FB2627" w:rsidRDefault="00F607B2" w:rsidP="00847413">
            <w:pPr>
              <w:jc w:val="center"/>
              <w:rPr>
                <w:rFonts w:ascii="Arial" w:hAnsi="Arial" w:cs="Arial"/>
              </w:rPr>
            </w:pPr>
          </w:p>
        </w:tc>
      </w:tr>
      <w:tr w:rsidR="00615705" w:rsidRPr="00FB2627" w14:paraId="09398834" w14:textId="77777777" w:rsidTr="000C32E3">
        <w:tc>
          <w:tcPr>
            <w:tcW w:w="10314" w:type="dxa"/>
            <w:gridSpan w:val="6"/>
            <w:shd w:val="clear" w:color="auto" w:fill="auto"/>
          </w:tcPr>
          <w:p w14:paraId="1D31593F" w14:textId="77777777" w:rsidR="00615705" w:rsidRPr="00FB2627" w:rsidRDefault="00615705" w:rsidP="00847413">
            <w:pPr>
              <w:jc w:val="center"/>
              <w:rPr>
                <w:rFonts w:ascii="Arial" w:hAnsi="Arial" w:cs="Arial"/>
                <w:b/>
                <w:color w:val="FFFFFF" w:themeColor="background1"/>
              </w:rPr>
            </w:pPr>
          </w:p>
        </w:tc>
      </w:tr>
      <w:tr w:rsidR="00F607B2" w:rsidRPr="00FB2627" w14:paraId="23B56131" w14:textId="77777777" w:rsidTr="000C32E3">
        <w:tc>
          <w:tcPr>
            <w:tcW w:w="7338" w:type="dxa"/>
            <w:gridSpan w:val="2"/>
            <w:shd w:val="clear" w:color="auto" w:fill="002060"/>
          </w:tcPr>
          <w:p w14:paraId="7F2ADCD9" w14:textId="77777777" w:rsidR="00F607B2" w:rsidRPr="00FB2627" w:rsidRDefault="00F607B2" w:rsidP="00847413">
            <w:pPr>
              <w:jc w:val="center"/>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2A67663F" w14:textId="77777777" w:rsidR="00F607B2" w:rsidRPr="00FB2627" w:rsidRDefault="00F607B2" w:rsidP="00847413">
            <w:pPr>
              <w:jc w:val="center"/>
              <w:rPr>
                <w:rFonts w:ascii="Arial" w:hAnsi="Arial" w:cs="Arial"/>
                <w:b/>
                <w:color w:val="FFFFFF" w:themeColor="background1"/>
              </w:rPr>
            </w:pPr>
          </w:p>
        </w:tc>
        <w:tc>
          <w:tcPr>
            <w:tcW w:w="789" w:type="dxa"/>
            <w:shd w:val="clear" w:color="auto" w:fill="002060"/>
          </w:tcPr>
          <w:p w14:paraId="5BCA4AA3" w14:textId="77777777" w:rsidR="00F607B2" w:rsidRPr="00FB2627" w:rsidRDefault="00F607B2" w:rsidP="00847413">
            <w:pPr>
              <w:jc w:val="center"/>
              <w:rPr>
                <w:rFonts w:ascii="Arial" w:hAnsi="Arial" w:cs="Arial"/>
                <w:b/>
                <w:color w:val="FFFFFF" w:themeColor="background1"/>
              </w:rPr>
            </w:pPr>
          </w:p>
        </w:tc>
        <w:tc>
          <w:tcPr>
            <w:tcW w:w="709" w:type="dxa"/>
            <w:shd w:val="clear" w:color="auto" w:fill="002060"/>
          </w:tcPr>
          <w:p w14:paraId="7A9E418D" w14:textId="77777777" w:rsidR="00F607B2" w:rsidRPr="00FB2627" w:rsidRDefault="00F607B2" w:rsidP="00847413">
            <w:pPr>
              <w:jc w:val="center"/>
              <w:rPr>
                <w:rFonts w:ascii="Arial" w:hAnsi="Arial" w:cs="Arial"/>
                <w:b/>
                <w:color w:val="FFFFFF" w:themeColor="background1"/>
              </w:rPr>
            </w:pPr>
          </w:p>
        </w:tc>
        <w:tc>
          <w:tcPr>
            <w:tcW w:w="708" w:type="dxa"/>
            <w:shd w:val="clear" w:color="auto" w:fill="002060"/>
          </w:tcPr>
          <w:p w14:paraId="2445C578" w14:textId="77777777" w:rsidR="00F607B2" w:rsidRPr="00FB2627" w:rsidRDefault="00F607B2" w:rsidP="00847413">
            <w:pPr>
              <w:jc w:val="center"/>
              <w:rPr>
                <w:rFonts w:ascii="Arial" w:hAnsi="Arial" w:cs="Arial"/>
                <w:b/>
                <w:color w:val="FFFFFF" w:themeColor="background1"/>
              </w:rPr>
            </w:pPr>
          </w:p>
        </w:tc>
      </w:tr>
      <w:tr w:rsidR="00F607B2" w:rsidRPr="00FB2627" w14:paraId="22271DB8" w14:textId="77777777" w:rsidTr="000C32E3">
        <w:tc>
          <w:tcPr>
            <w:tcW w:w="6629" w:type="dxa"/>
          </w:tcPr>
          <w:p w14:paraId="005E4B0E" w14:textId="77777777"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14:paraId="3C71F8AE" w14:textId="4FDB4E7B" w:rsidR="00F607B2" w:rsidRPr="00FB2627" w:rsidRDefault="00F607B2" w:rsidP="00847413">
            <w:pPr>
              <w:jc w:val="center"/>
              <w:rPr>
                <w:rFonts w:ascii="Arial" w:hAnsi="Arial" w:cs="Arial"/>
              </w:rPr>
            </w:pPr>
            <w:r w:rsidRPr="00FB2627">
              <w:rPr>
                <w:rFonts w:ascii="Arial" w:hAnsi="Arial" w:cs="Arial"/>
              </w:rPr>
              <w:t>Y</w:t>
            </w:r>
          </w:p>
        </w:tc>
        <w:tc>
          <w:tcPr>
            <w:tcW w:w="770" w:type="dxa"/>
          </w:tcPr>
          <w:p w14:paraId="7B5E0593" w14:textId="77777777" w:rsidR="00F607B2" w:rsidRPr="00FB2627" w:rsidRDefault="00F607B2" w:rsidP="00847413">
            <w:pPr>
              <w:jc w:val="center"/>
              <w:rPr>
                <w:rFonts w:ascii="Arial" w:hAnsi="Arial" w:cs="Arial"/>
              </w:rPr>
            </w:pPr>
          </w:p>
        </w:tc>
        <w:tc>
          <w:tcPr>
            <w:tcW w:w="789" w:type="dxa"/>
          </w:tcPr>
          <w:p w14:paraId="6108C2E0" w14:textId="77777777" w:rsidR="00F607B2" w:rsidRPr="00FB2627" w:rsidRDefault="00F607B2" w:rsidP="00847413">
            <w:pPr>
              <w:jc w:val="center"/>
              <w:rPr>
                <w:rFonts w:ascii="Arial" w:hAnsi="Arial" w:cs="Arial"/>
              </w:rPr>
            </w:pPr>
          </w:p>
        </w:tc>
        <w:tc>
          <w:tcPr>
            <w:tcW w:w="709" w:type="dxa"/>
          </w:tcPr>
          <w:p w14:paraId="2828E990" w14:textId="77777777" w:rsidR="00F607B2" w:rsidRPr="00FB2627" w:rsidRDefault="00F607B2" w:rsidP="00847413">
            <w:pPr>
              <w:jc w:val="center"/>
              <w:rPr>
                <w:rFonts w:ascii="Arial" w:hAnsi="Arial" w:cs="Arial"/>
              </w:rPr>
            </w:pPr>
          </w:p>
        </w:tc>
        <w:tc>
          <w:tcPr>
            <w:tcW w:w="708" w:type="dxa"/>
          </w:tcPr>
          <w:p w14:paraId="4494F927" w14:textId="190EBA07" w:rsidR="00F607B2" w:rsidRPr="00FB2627" w:rsidRDefault="00A70B31" w:rsidP="00847413">
            <w:pPr>
              <w:jc w:val="center"/>
              <w:rPr>
                <w:rFonts w:ascii="Arial" w:hAnsi="Arial" w:cs="Arial"/>
              </w:rPr>
            </w:pPr>
            <w:r>
              <w:rPr>
                <w:rFonts w:ascii="Arial" w:hAnsi="Arial" w:cs="Arial"/>
              </w:rPr>
              <w:t>X</w:t>
            </w:r>
          </w:p>
        </w:tc>
      </w:tr>
      <w:tr w:rsidR="00F607B2" w:rsidRPr="00FB2627" w14:paraId="33983C1B" w14:textId="77777777" w:rsidTr="000C32E3">
        <w:tc>
          <w:tcPr>
            <w:tcW w:w="6629" w:type="dxa"/>
          </w:tcPr>
          <w:p w14:paraId="51ABD96F"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48C15D00" w14:textId="021B07EB" w:rsidR="00F607B2" w:rsidRPr="00FB2627" w:rsidRDefault="001325A4" w:rsidP="00847413">
            <w:pPr>
              <w:jc w:val="center"/>
              <w:rPr>
                <w:rFonts w:ascii="Arial" w:hAnsi="Arial" w:cs="Arial"/>
              </w:rPr>
            </w:pPr>
            <w:r>
              <w:rPr>
                <w:rFonts w:ascii="Arial" w:hAnsi="Arial" w:cs="Arial"/>
              </w:rPr>
              <w:t>Y</w:t>
            </w:r>
          </w:p>
        </w:tc>
        <w:tc>
          <w:tcPr>
            <w:tcW w:w="770" w:type="dxa"/>
          </w:tcPr>
          <w:p w14:paraId="3D19B57F" w14:textId="77777777" w:rsidR="00F607B2" w:rsidRPr="00FB2627" w:rsidRDefault="00F607B2" w:rsidP="00847413">
            <w:pPr>
              <w:jc w:val="center"/>
              <w:rPr>
                <w:rFonts w:ascii="Arial" w:hAnsi="Arial" w:cs="Arial"/>
              </w:rPr>
            </w:pPr>
          </w:p>
        </w:tc>
        <w:tc>
          <w:tcPr>
            <w:tcW w:w="789" w:type="dxa"/>
          </w:tcPr>
          <w:p w14:paraId="1E54A394" w14:textId="77777777" w:rsidR="00F607B2" w:rsidRPr="00FB2627" w:rsidRDefault="00F607B2" w:rsidP="00847413">
            <w:pPr>
              <w:jc w:val="center"/>
              <w:rPr>
                <w:rFonts w:ascii="Arial" w:hAnsi="Arial" w:cs="Arial"/>
              </w:rPr>
            </w:pPr>
          </w:p>
        </w:tc>
        <w:tc>
          <w:tcPr>
            <w:tcW w:w="709" w:type="dxa"/>
          </w:tcPr>
          <w:p w14:paraId="30142175" w14:textId="3C36C5F5" w:rsidR="00F607B2" w:rsidRPr="00FB2627" w:rsidRDefault="001325A4" w:rsidP="00847413">
            <w:pPr>
              <w:jc w:val="center"/>
              <w:rPr>
                <w:rFonts w:ascii="Arial" w:hAnsi="Arial" w:cs="Arial"/>
              </w:rPr>
            </w:pPr>
            <w:r>
              <w:rPr>
                <w:rFonts w:ascii="Arial" w:hAnsi="Arial" w:cs="Arial"/>
              </w:rPr>
              <w:t>X</w:t>
            </w:r>
          </w:p>
        </w:tc>
        <w:tc>
          <w:tcPr>
            <w:tcW w:w="708" w:type="dxa"/>
          </w:tcPr>
          <w:p w14:paraId="0F54644B" w14:textId="77777777" w:rsidR="00F607B2" w:rsidRPr="00FB2627" w:rsidRDefault="00F607B2" w:rsidP="00847413">
            <w:pPr>
              <w:jc w:val="center"/>
              <w:rPr>
                <w:rFonts w:ascii="Arial" w:hAnsi="Arial" w:cs="Arial"/>
              </w:rPr>
            </w:pPr>
          </w:p>
        </w:tc>
      </w:tr>
      <w:tr w:rsidR="00F607B2" w:rsidRPr="00FB2627" w14:paraId="6559E829" w14:textId="77777777" w:rsidTr="000C32E3">
        <w:tc>
          <w:tcPr>
            <w:tcW w:w="6629" w:type="dxa"/>
            <w:vAlign w:val="bottom"/>
          </w:tcPr>
          <w:p w14:paraId="7246ADC0"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1C8485B4" w14:textId="066DD307" w:rsidR="00F607B2" w:rsidRPr="00FB2627" w:rsidRDefault="00F607B2" w:rsidP="00847413">
            <w:pPr>
              <w:jc w:val="center"/>
              <w:rPr>
                <w:rFonts w:ascii="Arial" w:hAnsi="Arial" w:cs="Arial"/>
              </w:rPr>
            </w:pPr>
            <w:r w:rsidRPr="00FB2627">
              <w:rPr>
                <w:rFonts w:ascii="Arial" w:hAnsi="Arial" w:cs="Arial"/>
              </w:rPr>
              <w:t>Y</w:t>
            </w:r>
          </w:p>
        </w:tc>
        <w:tc>
          <w:tcPr>
            <w:tcW w:w="770" w:type="dxa"/>
          </w:tcPr>
          <w:p w14:paraId="230A140C" w14:textId="77777777" w:rsidR="00F607B2" w:rsidRPr="00FB2627" w:rsidRDefault="00F607B2" w:rsidP="00847413">
            <w:pPr>
              <w:jc w:val="center"/>
              <w:rPr>
                <w:rFonts w:ascii="Arial" w:hAnsi="Arial" w:cs="Arial"/>
              </w:rPr>
            </w:pPr>
          </w:p>
        </w:tc>
        <w:tc>
          <w:tcPr>
            <w:tcW w:w="789" w:type="dxa"/>
          </w:tcPr>
          <w:p w14:paraId="54AFD90A" w14:textId="77777777" w:rsidR="00F607B2" w:rsidRPr="00FB2627" w:rsidRDefault="00F607B2" w:rsidP="00847413">
            <w:pPr>
              <w:jc w:val="center"/>
              <w:rPr>
                <w:rFonts w:ascii="Arial" w:hAnsi="Arial" w:cs="Arial"/>
              </w:rPr>
            </w:pPr>
          </w:p>
        </w:tc>
        <w:tc>
          <w:tcPr>
            <w:tcW w:w="709" w:type="dxa"/>
          </w:tcPr>
          <w:p w14:paraId="792635D0" w14:textId="650358AF" w:rsidR="00F607B2" w:rsidRPr="00FB2627" w:rsidRDefault="00A70B31" w:rsidP="00847413">
            <w:pPr>
              <w:jc w:val="center"/>
              <w:rPr>
                <w:rFonts w:ascii="Arial" w:hAnsi="Arial" w:cs="Arial"/>
              </w:rPr>
            </w:pPr>
            <w:r>
              <w:rPr>
                <w:rFonts w:ascii="Arial" w:hAnsi="Arial" w:cs="Arial"/>
              </w:rPr>
              <w:t>X</w:t>
            </w:r>
          </w:p>
        </w:tc>
        <w:tc>
          <w:tcPr>
            <w:tcW w:w="708" w:type="dxa"/>
          </w:tcPr>
          <w:p w14:paraId="49EB5CF4" w14:textId="77777777" w:rsidR="00F607B2" w:rsidRPr="00FB2627" w:rsidRDefault="00F607B2" w:rsidP="00847413">
            <w:pPr>
              <w:jc w:val="center"/>
              <w:rPr>
                <w:rFonts w:ascii="Arial" w:hAnsi="Arial" w:cs="Arial"/>
              </w:rPr>
            </w:pPr>
          </w:p>
        </w:tc>
      </w:tr>
      <w:tr w:rsidR="00F607B2" w:rsidRPr="00FB2627" w14:paraId="0672246D" w14:textId="77777777" w:rsidTr="000C32E3">
        <w:tc>
          <w:tcPr>
            <w:tcW w:w="6629" w:type="dxa"/>
            <w:vAlign w:val="bottom"/>
          </w:tcPr>
          <w:p w14:paraId="452C5FD6"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526560A5" w14:textId="056EB4EF" w:rsidR="00F607B2" w:rsidRPr="00FB2627" w:rsidRDefault="00F607B2" w:rsidP="00847413">
            <w:pPr>
              <w:jc w:val="center"/>
              <w:rPr>
                <w:rFonts w:ascii="Arial" w:hAnsi="Arial" w:cs="Arial"/>
              </w:rPr>
            </w:pPr>
            <w:r w:rsidRPr="00FB2627">
              <w:rPr>
                <w:rFonts w:ascii="Arial" w:hAnsi="Arial" w:cs="Arial"/>
              </w:rPr>
              <w:t>N</w:t>
            </w:r>
          </w:p>
        </w:tc>
        <w:tc>
          <w:tcPr>
            <w:tcW w:w="770" w:type="dxa"/>
          </w:tcPr>
          <w:p w14:paraId="163973DC" w14:textId="77777777" w:rsidR="00F607B2" w:rsidRPr="00FB2627" w:rsidRDefault="00F607B2" w:rsidP="00847413">
            <w:pPr>
              <w:jc w:val="center"/>
              <w:rPr>
                <w:rFonts w:ascii="Arial" w:hAnsi="Arial" w:cs="Arial"/>
              </w:rPr>
            </w:pPr>
          </w:p>
        </w:tc>
        <w:tc>
          <w:tcPr>
            <w:tcW w:w="789" w:type="dxa"/>
          </w:tcPr>
          <w:p w14:paraId="351E7133" w14:textId="77777777" w:rsidR="00F607B2" w:rsidRPr="00FB2627" w:rsidRDefault="00F607B2" w:rsidP="00847413">
            <w:pPr>
              <w:jc w:val="center"/>
              <w:rPr>
                <w:rFonts w:ascii="Arial" w:hAnsi="Arial" w:cs="Arial"/>
              </w:rPr>
            </w:pPr>
          </w:p>
        </w:tc>
        <w:tc>
          <w:tcPr>
            <w:tcW w:w="709" w:type="dxa"/>
          </w:tcPr>
          <w:p w14:paraId="6BE986CB" w14:textId="77777777" w:rsidR="00F607B2" w:rsidRPr="00FB2627" w:rsidRDefault="00F607B2" w:rsidP="00847413">
            <w:pPr>
              <w:jc w:val="center"/>
              <w:rPr>
                <w:rFonts w:ascii="Arial" w:hAnsi="Arial" w:cs="Arial"/>
              </w:rPr>
            </w:pPr>
          </w:p>
        </w:tc>
        <w:tc>
          <w:tcPr>
            <w:tcW w:w="708" w:type="dxa"/>
          </w:tcPr>
          <w:p w14:paraId="78E50EB5" w14:textId="77777777" w:rsidR="00F607B2" w:rsidRPr="00FB2627" w:rsidRDefault="00F607B2" w:rsidP="00847413">
            <w:pPr>
              <w:jc w:val="center"/>
              <w:rPr>
                <w:rFonts w:ascii="Arial" w:hAnsi="Arial" w:cs="Arial"/>
              </w:rPr>
            </w:pPr>
          </w:p>
        </w:tc>
      </w:tr>
      <w:tr w:rsidR="00F607B2" w:rsidRPr="00FB2627" w14:paraId="3987F5AC" w14:textId="77777777" w:rsidTr="000C32E3">
        <w:tc>
          <w:tcPr>
            <w:tcW w:w="6629" w:type="dxa"/>
            <w:vAlign w:val="bottom"/>
          </w:tcPr>
          <w:p w14:paraId="63EC2803"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75C7E0B1" w14:textId="7BCBF05F" w:rsidR="00F607B2" w:rsidRPr="00FB2627" w:rsidRDefault="00F607B2" w:rsidP="00847413">
            <w:pPr>
              <w:jc w:val="center"/>
              <w:rPr>
                <w:rFonts w:ascii="Arial" w:hAnsi="Arial" w:cs="Arial"/>
              </w:rPr>
            </w:pPr>
            <w:r w:rsidRPr="00FB2627">
              <w:rPr>
                <w:rFonts w:ascii="Arial" w:hAnsi="Arial" w:cs="Arial"/>
              </w:rPr>
              <w:t>N</w:t>
            </w:r>
          </w:p>
        </w:tc>
        <w:tc>
          <w:tcPr>
            <w:tcW w:w="770" w:type="dxa"/>
          </w:tcPr>
          <w:p w14:paraId="1003CBD5" w14:textId="77777777" w:rsidR="00F607B2" w:rsidRPr="00FB2627" w:rsidRDefault="00F607B2" w:rsidP="00847413">
            <w:pPr>
              <w:jc w:val="center"/>
              <w:rPr>
                <w:rFonts w:ascii="Arial" w:hAnsi="Arial" w:cs="Arial"/>
              </w:rPr>
            </w:pPr>
          </w:p>
        </w:tc>
        <w:tc>
          <w:tcPr>
            <w:tcW w:w="789" w:type="dxa"/>
          </w:tcPr>
          <w:p w14:paraId="7CAF62A6" w14:textId="77777777" w:rsidR="00F607B2" w:rsidRPr="00FB2627" w:rsidRDefault="00F607B2" w:rsidP="00847413">
            <w:pPr>
              <w:jc w:val="center"/>
              <w:rPr>
                <w:rFonts w:ascii="Arial" w:hAnsi="Arial" w:cs="Arial"/>
              </w:rPr>
            </w:pPr>
          </w:p>
        </w:tc>
        <w:tc>
          <w:tcPr>
            <w:tcW w:w="709" w:type="dxa"/>
          </w:tcPr>
          <w:p w14:paraId="6F6863F3" w14:textId="77777777" w:rsidR="00F607B2" w:rsidRPr="00FB2627" w:rsidRDefault="00F607B2" w:rsidP="00847413">
            <w:pPr>
              <w:jc w:val="center"/>
              <w:rPr>
                <w:rFonts w:ascii="Arial" w:hAnsi="Arial" w:cs="Arial"/>
              </w:rPr>
            </w:pPr>
          </w:p>
        </w:tc>
        <w:tc>
          <w:tcPr>
            <w:tcW w:w="708" w:type="dxa"/>
          </w:tcPr>
          <w:p w14:paraId="12CF65FA" w14:textId="77777777" w:rsidR="00F607B2" w:rsidRPr="00FB2627" w:rsidRDefault="00F607B2" w:rsidP="00847413">
            <w:pPr>
              <w:jc w:val="center"/>
              <w:rPr>
                <w:rFonts w:ascii="Arial" w:hAnsi="Arial" w:cs="Arial"/>
              </w:rPr>
            </w:pPr>
          </w:p>
        </w:tc>
      </w:tr>
      <w:tr w:rsidR="00F607B2" w:rsidRPr="00FB2627" w14:paraId="7495CD76" w14:textId="77777777" w:rsidTr="000C32E3">
        <w:tc>
          <w:tcPr>
            <w:tcW w:w="6629" w:type="dxa"/>
            <w:vAlign w:val="bottom"/>
          </w:tcPr>
          <w:p w14:paraId="2FE896C3"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08EC7110" w14:textId="522AB265" w:rsidR="00F607B2" w:rsidRPr="00FB2627" w:rsidRDefault="00F607B2" w:rsidP="00847413">
            <w:pPr>
              <w:jc w:val="center"/>
              <w:rPr>
                <w:rFonts w:ascii="Arial" w:hAnsi="Arial" w:cs="Arial"/>
              </w:rPr>
            </w:pPr>
            <w:r w:rsidRPr="00FB2627">
              <w:rPr>
                <w:rFonts w:ascii="Arial" w:hAnsi="Arial" w:cs="Arial"/>
              </w:rPr>
              <w:t>N</w:t>
            </w:r>
          </w:p>
        </w:tc>
        <w:tc>
          <w:tcPr>
            <w:tcW w:w="770" w:type="dxa"/>
          </w:tcPr>
          <w:p w14:paraId="71BA2B75" w14:textId="77777777" w:rsidR="00F607B2" w:rsidRPr="00FB2627" w:rsidRDefault="00F607B2" w:rsidP="00847413">
            <w:pPr>
              <w:jc w:val="center"/>
              <w:rPr>
                <w:rFonts w:ascii="Arial" w:hAnsi="Arial" w:cs="Arial"/>
              </w:rPr>
            </w:pPr>
          </w:p>
        </w:tc>
        <w:tc>
          <w:tcPr>
            <w:tcW w:w="789" w:type="dxa"/>
          </w:tcPr>
          <w:p w14:paraId="0E220DA2" w14:textId="77777777" w:rsidR="00F607B2" w:rsidRPr="00FB2627" w:rsidRDefault="00F607B2" w:rsidP="00847413">
            <w:pPr>
              <w:jc w:val="center"/>
              <w:rPr>
                <w:rFonts w:ascii="Arial" w:hAnsi="Arial" w:cs="Arial"/>
              </w:rPr>
            </w:pPr>
          </w:p>
        </w:tc>
        <w:tc>
          <w:tcPr>
            <w:tcW w:w="709" w:type="dxa"/>
          </w:tcPr>
          <w:p w14:paraId="4B71C981" w14:textId="77777777" w:rsidR="00F607B2" w:rsidRPr="00FB2627" w:rsidRDefault="00F607B2" w:rsidP="00847413">
            <w:pPr>
              <w:jc w:val="center"/>
              <w:rPr>
                <w:rFonts w:ascii="Arial" w:hAnsi="Arial" w:cs="Arial"/>
              </w:rPr>
            </w:pPr>
          </w:p>
        </w:tc>
        <w:tc>
          <w:tcPr>
            <w:tcW w:w="708" w:type="dxa"/>
          </w:tcPr>
          <w:p w14:paraId="674C48E8" w14:textId="77777777" w:rsidR="00F607B2" w:rsidRPr="00FB2627" w:rsidRDefault="00F607B2" w:rsidP="00847413">
            <w:pPr>
              <w:jc w:val="center"/>
              <w:rPr>
                <w:rFonts w:ascii="Arial" w:hAnsi="Arial" w:cs="Arial"/>
              </w:rPr>
            </w:pPr>
          </w:p>
        </w:tc>
      </w:tr>
      <w:tr w:rsidR="00615705" w:rsidRPr="00FB2627" w14:paraId="64DD3169" w14:textId="77777777" w:rsidTr="000C32E3">
        <w:tc>
          <w:tcPr>
            <w:tcW w:w="6629" w:type="dxa"/>
          </w:tcPr>
          <w:p w14:paraId="31F81843"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15C78780" w14:textId="7210E7AC" w:rsidR="00615705" w:rsidRPr="00FB2627" w:rsidRDefault="00615705" w:rsidP="00847413">
            <w:pPr>
              <w:jc w:val="center"/>
              <w:rPr>
                <w:rFonts w:ascii="Arial" w:hAnsi="Arial" w:cs="Arial"/>
              </w:rPr>
            </w:pPr>
            <w:r w:rsidRPr="00FB2627">
              <w:rPr>
                <w:rFonts w:ascii="Arial" w:hAnsi="Arial" w:cs="Arial"/>
              </w:rPr>
              <w:t>Y</w:t>
            </w:r>
          </w:p>
        </w:tc>
        <w:tc>
          <w:tcPr>
            <w:tcW w:w="770" w:type="dxa"/>
          </w:tcPr>
          <w:p w14:paraId="22A60614" w14:textId="77777777" w:rsidR="00615705" w:rsidRPr="00FB2627" w:rsidRDefault="00615705" w:rsidP="00847413">
            <w:pPr>
              <w:jc w:val="center"/>
              <w:rPr>
                <w:rFonts w:ascii="Arial" w:hAnsi="Arial" w:cs="Arial"/>
              </w:rPr>
            </w:pPr>
          </w:p>
        </w:tc>
        <w:tc>
          <w:tcPr>
            <w:tcW w:w="789" w:type="dxa"/>
          </w:tcPr>
          <w:p w14:paraId="5643F92B" w14:textId="4C6E2FFA" w:rsidR="00615705" w:rsidRPr="00FB2627" w:rsidRDefault="00A70B31" w:rsidP="00847413">
            <w:pPr>
              <w:jc w:val="center"/>
              <w:rPr>
                <w:rFonts w:ascii="Arial" w:hAnsi="Arial" w:cs="Arial"/>
              </w:rPr>
            </w:pPr>
            <w:r>
              <w:rPr>
                <w:rFonts w:ascii="Arial" w:hAnsi="Arial" w:cs="Arial"/>
              </w:rPr>
              <w:t>X</w:t>
            </w:r>
          </w:p>
        </w:tc>
        <w:tc>
          <w:tcPr>
            <w:tcW w:w="709" w:type="dxa"/>
          </w:tcPr>
          <w:p w14:paraId="08BAC08A" w14:textId="77777777" w:rsidR="00615705" w:rsidRPr="00FB2627" w:rsidRDefault="00615705" w:rsidP="00847413">
            <w:pPr>
              <w:jc w:val="center"/>
              <w:rPr>
                <w:rFonts w:ascii="Arial" w:hAnsi="Arial" w:cs="Arial"/>
              </w:rPr>
            </w:pPr>
          </w:p>
        </w:tc>
        <w:tc>
          <w:tcPr>
            <w:tcW w:w="708" w:type="dxa"/>
          </w:tcPr>
          <w:p w14:paraId="7F792068" w14:textId="77777777" w:rsidR="00615705" w:rsidRPr="00FB2627" w:rsidRDefault="00615705" w:rsidP="00847413">
            <w:pPr>
              <w:jc w:val="center"/>
              <w:rPr>
                <w:rFonts w:ascii="Arial" w:hAnsi="Arial" w:cs="Arial"/>
              </w:rPr>
            </w:pPr>
          </w:p>
        </w:tc>
      </w:tr>
      <w:tr w:rsidR="00615705" w:rsidRPr="00FB2627" w14:paraId="549E2360" w14:textId="77777777" w:rsidTr="000C32E3">
        <w:tc>
          <w:tcPr>
            <w:tcW w:w="6629" w:type="dxa"/>
          </w:tcPr>
          <w:p w14:paraId="14BD7E43"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44A18025" w14:textId="1960C211" w:rsidR="00615705" w:rsidRPr="00FB2627" w:rsidRDefault="00615705" w:rsidP="00847413">
            <w:pPr>
              <w:jc w:val="center"/>
              <w:rPr>
                <w:rFonts w:ascii="Arial" w:hAnsi="Arial" w:cs="Arial"/>
              </w:rPr>
            </w:pPr>
            <w:r w:rsidRPr="00FB2627">
              <w:rPr>
                <w:rFonts w:ascii="Arial" w:hAnsi="Arial" w:cs="Arial"/>
              </w:rPr>
              <w:t>Y</w:t>
            </w:r>
          </w:p>
        </w:tc>
        <w:tc>
          <w:tcPr>
            <w:tcW w:w="770" w:type="dxa"/>
          </w:tcPr>
          <w:p w14:paraId="02BDE0F0" w14:textId="77777777" w:rsidR="00615705" w:rsidRPr="00FB2627" w:rsidRDefault="00615705" w:rsidP="00847413">
            <w:pPr>
              <w:jc w:val="center"/>
              <w:rPr>
                <w:rFonts w:ascii="Arial" w:hAnsi="Arial" w:cs="Arial"/>
              </w:rPr>
            </w:pPr>
          </w:p>
        </w:tc>
        <w:tc>
          <w:tcPr>
            <w:tcW w:w="789" w:type="dxa"/>
          </w:tcPr>
          <w:p w14:paraId="496B1454" w14:textId="77777777" w:rsidR="00615705" w:rsidRPr="00FB2627" w:rsidRDefault="00615705" w:rsidP="00847413">
            <w:pPr>
              <w:jc w:val="center"/>
              <w:rPr>
                <w:rFonts w:ascii="Arial" w:hAnsi="Arial" w:cs="Arial"/>
              </w:rPr>
            </w:pPr>
          </w:p>
        </w:tc>
        <w:tc>
          <w:tcPr>
            <w:tcW w:w="709" w:type="dxa"/>
          </w:tcPr>
          <w:p w14:paraId="2BF7BCC0" w14:textId="7715279E" w:rsidR="00615705" w:rsidRPr="00FB2627" w:rsidRDefault="00615705" w:rsidP="00847413">
            <w:pPr>
              <w:jc w:val="center"/>
              <w:rPr>
                <w:rFonts w:ascii="Arial" w:hAnsi="Arial" w:cs="Arial"/>
              </w:rPr>
            </w:pPr>
          </w:p>
        </w:tc>
        <w:tc>
          <w:tcPr>
            <w:tcW w:w="708" w:type="dxa"/>
          </w:tcPr>
          <w:p w14:paraId="5A10E13F" w14:textId="62F89FBE" w:rsidR="00615705" w:rsidRPr="00FB2627" w:rsidRDefault="00A70B31" w:rsidP="00847413">
            <w:pPr>
              <w:jc w:val="center"/>
              <w:rPr>
                <w:rFonts w:ascii="Arial" w:hAnsi="Arial" w:cs="Arial"/>
              </w:rPr>
            </w:pPr>
            <w:r>
              <w:rPr>
                <w:rFonts w:ascii="Arial" w:hAnsi="Arial" w:cs="Arial"/>
              </w:rPr>
              <w:t>X</w:t>
            </w:r>
          </w:p>
        </w:tc>
      </w:tr>
      <w:tr w:rsidR="00615705" w:rsidRPr="00FB2627" w14:paraId="67E17649" w14:textId="77777777" w:rsidTr="000C32E3">
        <w:tc>
          <w:tcPr>
            <w:tcW w:w="6629" w:type="dxa"/>
          </w:tcPr>
          <w:p w14:paraId="51BFEC85"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4AE19191" w14:textId="51218077" w:rsidR="00615705" w:rsidRPr="00FB2627" w:rsidRDefault="00615705" w:rsidP="00847413">
            <w:pPr>
              <w:jc w:val="center"/>
              <w:rPr>
                <w:rFonts w:ascii="Arial" w:hAnsi="Arial" w:cs="Arial"/>
              </w:rPr>
            </w:pPr>
            <w:r w:rsidRPr="00FB2627">
              <w:rPr>
                <w:rFonts w:ascii="Arial" w:hAnsi="Arial" w:cs="Arial"/>
              </w:rPr>
              <w:t>Y</w:t>
            </w:r>
          </w:p>
        </w:tc>
        <w:tc>
          <w:tcPr>
            <w:tcW w:w="770" w:type="dxa"/>
          </w:tcPr>
          <w:p w14:paraId="4A9A4D0E" w14:textId="77777777" w:rsidR="00615705" w:rsidRPr="00FB2627" w:rsidRDefault="00615705" w:rsidP="00847413">
            <w:pPr>
              <w:jc w:val="center"/>
              <w:rPr>
                <w:rFonts w:ascii="Arial" w:hAnsi="Arial" w:cs="Arial"/>
              </w:rPr>
            </w:pPr>
          </w:p>
        </w:tc>
        <w:tc>
          <w:tcPr>
            <w:tcW w:w="789" w:type="dxa"/>
          </w:tcPr>
          <w:p w14:paraId="1C8AE2B6" w14:textId="019DD250" w:rsidR="00615705" w:rsidRPr="00FB2627" w:rsidRDefault="00A70B31" w:rsidP="00847413">
            <w:pPr>
              <w:jc w:val="center"/>
              <w:rPr>
                <w:rFonts w:ascii="Arial" w:hAnsi="Arial" w:cs="Arial"/>
              </w:rPr>
            </w:pPr>
            <w:r>
              <w:rPr>
                <w:rFonts w:ascii="Arial" w:hAnsi="Arial" w:cs="Arial"/>
              </w:rPr>
              <w:t>X</w:t>
            </w:r>
          </w:p>
        </w:tc>
        <w:tc>
          <w:tcPr>
            <w:tcW w:w="709" w:type="dxa"/>
          </w:tcPr>
          <w:p w14:paraId="172824AE" w14:textId="77777777" w:rsidR="00615705" w:rsidRPr="00FB2627" w:rsidRDefault="00615705" w:rsidP="00847413">
            <w:pPr>
              <w:jc w:val="center"/>
              <w:rPr>
                <w:rFonts w:ascii="Arial" w:hAnsi="Arial" w:cs="Arial"/>
              </w:rPr>
            </w:pPr>
          </w:p>
        </w:tc>
        <w:tc>
          <w:tcPr>
            <w:tcW w:w="708" w:type="dxa"/>
          </w:tcPr>
          <w:p w14:paraId="7A13E267" w14:textId="77777777" w:rsidR="00615705" w:rsidRPr="00FB2627" w:rsidRDefault="00615705" w:rsidP="00847413">
            <w:pPr>
              <w:jc w:val="center"/>
              <w:rPr>
                <w:rFonts w:ascii="Arial" w:hAnsi="Arial" w:cs="Arial"/>
              </w:rPr>
            </w:pPr>
          </w:p>
        </w:tc>
      </w:tr>
      <w:tr w:rsidR="00F607B2" w:rsidRPr="00FB2627" w14:paraId="14B3E251" w14:textId="77777777" w:rsidTr="000C32E3">
        <w:tc>
          <w:tcPr>
            <w:tcW w:w="6629" w:type="dxa"/>
          </w:tcPr>
          <w:p w14:paraId="4F83CBE0"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0E3125CC" w14:textId="70560A38" w:rsidR="00F607B2" w:rsidRPr="00FB2627" w:rsidRDefault="00F607B2" w:rsidP="00847413">
            <w:pPr>
              <w:jc w:val="center"/>
              <w:rPr>
                <w:rFonts w:ascii="Arial" w:hAnsi="Arial" w:cs="Arial"/>
              </w:rPr>
            </w:pPr>
            <w:r w:rsidRPr="00FB2627">
              <w:rPr>
                <w:rFonts w:ascii="Arial" w:hAnsi="Arial" w:cs="Arial"/>
              </w:rPr>
              <w:t>Y</w:t>
            </w:r>
          </w:p>
        </w:tc>
        <w:tc>
          <w:tcPr>
            <w:tcW w:w="770" w:type="dxa"/>
          </w:tcPr>
          <w:p w14:paraId="0E83B949" w14:textId="77777777" w:rsidR="00F607B2" w:rsidRPr="00FB2627" w:rsidRDefault="00F607B2" w:rsidP="00847413">
            <w:pPr>
              <w:jc w:val="center"/>
              <w:rPr>
                <w:rFonts w:ascii="Arial" w:hAnsi="Arial" w:cs="Arial"/>
              </w:rPr>
            </w:pPr>
          </w:p>
        </w:tc>
        <w:tc>
          <w:tcPr>
            <w:tcW w:w="789" w:type="dxa"/>
          </w:tcPr>
          <w:p w14:paraId="6E67E581" w14:textId="1E99E88F" w:rsidR="00F607B2" w:rsidRPr="00FB2627" w:rsidRDefault="00A70B31" w:rsidP="00847413">
            <w:pPr>
              <w:jc w:val="center"/>
              <w:rPr>
                <w:rFonts w:ascii="Arial" w:hAnsi="Arial" w:cs="Arial"/>
              </w:rPr>
            </w:pPr>
            <w:r>
              <w:rPr>
                <w:rFonts w:ascii="Arial" w:hAnsi="Arial" w:cs="Arial"/>
              </w:rPr>
              <w:t>X</w:t>
            </w:r>
          </w:p>
        </w:tc>
        <w:tc>
          <w:tcPr>
            <w:tcW w:w="709" w:type="dxa"/>
          </w:tcPr>
          <w:p w14:paraId="22DC8AB7" w14:textId="77777777" w:rsidR="00F607B2" w:rsidRPr="00FB2627" w:rsidRDefault="00F607B2" w:rsidP="00847413">
            <w:pPr>
              <w:jc w:val="center"/>
              <w:rPr>
                <w:rFonts w:ascii="Arial" w:hAnsi="Arial" w:cs="Arial"/>
              </w:rPr>
            </w:pPr>
          </w:p>
        </w:tc>
        <w:tc>
          <w:tcPr>
            <w:tcW w:w="708" w:type="dxa"/>
          </w:tcPr>
          <w:p w14:paraId="01C243E9" w14:textId="77777777" w:rsidR="00F607B2" w:rsidRPr="00FB2627" w:rsidRDefault="00F607B2" w:rsidP="00847413">
            <w:pPr>
              <w:jc w:val="center"/>
              <w:rPr>
                <w:rFonts w:ascii="Arial" w:hAnsi="Arial" w:cs="Arial"/>
              </w:rPr>
            </w:pPr>
          </w:p>
        </w:tc>
      </w:tr>
      <w:tr w:rsidR="00F607B2" w:rsidRPr="00FB2627" w14:paraId="561B8A87" w14:textId="77777777" w:rsidTr="000C32E3">
        <w:tc>
          <w:tcPr>
            <w:tcW w:w="6629" w:type="dxa"/>
          </w:tcPr>
          <w:p w14:paraId="53FDF865"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512F29A9" w14:textId="4C6A294B" w:rsidR="00F607B2" w:rsidRPr="00FB2627" w:rsidRDefault="00F607B2" w:rsidP="00847413">
            <w:pPr>
              <w:jc w:val="center"/>
              <w:rPr>
                <w:rFonts w:ascii="Arial" w:hAnsi="Arial" w:cs="Arial"/>
              </w:rPr>
            </w:pPr>
            <w:r w:rsidRPr="00FB2627">
              <w:rPr>
                <w:rFonts w:ascii="Arial" w:hAnsi="Arial" w:cs="Arial"/>
              </w:rPr>
              <w:t>Y</w:t>
            </w:r>
          </w:p>
        </w:tc>
        <w:tc>
          <w:tcPr>
            <w:tcW w:w="770" w:type="dxa"/>
          </w:tcPr>
          <w:p w14:paraId="195E129C" w14:textId="77777777" w:rsidR="00F607B2" w:rsidRPr="00FB2627" w:rsidRDefault="00F607B2" w:rsidP="00847413">
            <w:pPr>
              <w:jc w:val="center"/>
              <w:rPr>
                <w:rFonts w:ascii="Arial" w:hAnsi="Arial" w:cs="Arial"/>
              </w:rPr>
            </w:pPr>
          </w:p>
        </w:tc>
        <w:tc>
          <w:tcPr>
            <w:tcW w:w="789" w:type="dxa"/>
          </w:tcPr>
          <w:p w14:paraId="48FCB8D2" w14:textId="620B64D6" w:rsidR="00F607B2" w:rsidRPr="00FB2627" w:rsidRDefault="00F607B2" w:rsidP="00847413">
            <w:pPr>
              <w:jc w:val="center"/>
              <w:rPr>
                <w:rFonts w:ascii="Arial" w:hAnsi="Arial" w:cs="Arial"/>
              </w:rPr>
            </w:pPr>
          </w:p>
        </w:tc>
        <w:tc>
          <w:tcPr>
            <w:tcW w:w="709" w:type="dxa"/>
          </w:tcPr>
          <w:p w14:paraId="224B3B70" w14:textId="2C395EF2" w:rsidR="00F607B2" w:rsidRPr="00FB2627" w:rsidRDefault="001325A4" w:rsidP="00847413">
            <w:pPr>
              <w:jc w:val="center"/>
              <w:rPr>
                <w:rFonts w:ascii="Arial" w:hAnsi="Arial" w:cs="Arial"/>
              </w:rPr>
            </w:pPr>
            <w:r>
              <w:rPr>
                <w:rFonts w:ascii="Arial" w:hAnsi="Arial" w:cs="Arial"/>
              </w:rPr>
              <w:t>X</w:t>
            </w:r>
          </w:p>
        </w:tc>
        <w:tc>
          <w:tcPr>
            <w:tcW w:w="708" w:type="dxa"/>
          </w:tcPr>
          <w:p w14:paraId="3B3407C9" w14:textId="77777777" w:rsidR="00F607B2" w:rsidRPr="00FB2627" w:rsidRDefault="00F607B2" w:rsidP="00847413">
            <w:pPr>
              <w:jc w:val="center"/>
              <w:rPr>
                <w:rFonts w:ascii="Arial" w:hAnsi="Arial" w:cs="Arial"/>
              </w:rPr>
            </w:pPr>
          </w:p>
        </w:tc>
      </w:tr>
    </w:tbl>
    <w:p w14:paraId="456750E1" w14:textId="77777777" w:rsidR="00A1395C" w:rsidRPr="00FB2627" w:rsidRDefault="00A1395C" w:rsidP="00A1395C">
      <w:pPr>
        <w:tabs>
          <w:tab w:val="left" w:pos="1080"/>
        </w:tabs>
        <w:rPr>
          <w:rFonts w:ascii="Arial" w:hAnsi="Arial" w:cs="Arial"/>
        </w:rPr>
      </w:pPr>
    </w:p>
    <w:p w14:paraId="4D4CAE21" w14:textId="4C8ED381"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4DD48" w14:textId="77777777" w:rsidR="00112197" w:rsidRDefault="00112197" w:rsidP="008D6EE5">
      <w:pPr>
        <w:spacing w:after="0" w:line="240" w:lineRule="auto"/>
      </w:pPr>
      <w:r>
        <w:separator/>
      </w:r>
    </w:p>
  </w:endnote>
  <w:endnote w:type="continuationSeparator" w:id="0">
    <w:p w14:paraId="58C7B5D3" w14:textId="77777777" w:rsidR="00112197" w:rsidRDefault="0011219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6C657F7F" w:rsidR="00112197" w:rsidRDefault="00112197">
    <w:pPr>
      <w:pStyle w:val="Footer"/>
    </w:pPr>
    <w:r>
      <w:t xml:space="preserve">IPC Clinical Matron 8a – May 2025 – subject to matching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DDC1E" w14:textId="77777777" w:rsidR="00112197" w:rsidRDefault="00112197" w:rsidP="008D6EE5">
      <w:pPr>
        <w:spacing w:after="0" w:line="240" w:lineRule="auto"/>
      </w:pPr>
      <w:r>
        <w:separator/>
      </w:r>
    </w:p>
  </w:footnote>
  <w:footnote w:type="continuationSeparator" w:id="0">
    <w:p w14:paraId="3CEA6B79" w14:textId="77777777" w:rsidR="00112197" w:rsidRDefault="0011219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112197" w:rsidRDefault="00112197">
    <w:pPr>
      <w:pStyle w:val="Header"/>
    </w:pPr>
  </w:p>
  <w:p w14:paraId="67B927BB" w14:textId="77777777" w:rsidR="00112197" w:rsidRDefault="00112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60E"/>
    <w:multiLevelType w:val="hybridMultilevel"/>
    <w:tmpl w:val="E812B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8226ED"/>
    <w:multiLevelType w:val="hybridMultilevel"/>
    <w:tmpl w:val="09B6DB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26DD1"/>
    <w:multiLevelType w:val="hybridMultilevel"/>
    <w:tmpl w:val="5492FE78"/>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F675AB"/>
    <w:multiLevelType w:val="hybridMultilevel"/>
    <w:tmpl w:val="FDD45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05414F"/>
    <w:multiLevelType w:val="hybridMultilevel"/>
    <w:tmpl w:val="563A7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85949"/>
    <w:multiLevelType w:val="hybridMultilevel"/>
    <w:tmpl w:val="3FEC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97652"/>
    <w:multiLevelType w:val="hybridMultilevel"/>
    <w:tmpl w:val="F7504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900578"/>
    <w:multiLevelType w:val="hybridMultilevel"/>
    <w:tmpl w:val="EA7E8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725FE7"/>
    <w:multiLevelType w:val="hybridMultilevel"/>
    <w:tmpl w:val="FC1ED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4549FB"/>
    <w:multiLevelType w:val="hybridMultilevel"/>
    <w:tmpl w:val="63948F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8857F9"/>
    <w:multiLevelType w:val="hybridMultilevel"/>
    <w:tmpl w:val="62FA9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60A1EC9"/>
    <w:multiLevelType w:val="hybridMultilevel"/>
    <w:tmpl w:val="7C78A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E33B4"/>
    <w:multiLevelType w:val="hybridMultilevel"/>
    <w:tmpl w:val="9950F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B82244"/>
    <w:multiLevelType w:val="hybridMultilevel"/>
    <w:tmpl w:val="91E0B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EF1D2B"/>
    <w:multiLevelType w:val="hybridMultilevel"/>
    <w:tmpl w:val="8014D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C85DDF"/>
    <w:multiLevelType w:val="hybridMultilevel"/>
    <w:tmpl w:val="499C4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00F6968"/>
    <w:multiLevelType w:val="hybridMultilevel"/>
    <w:tmpl w:val="14C65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D0340"/>
    <w:multiLevelType w:val="hybridMultilevel"/>
    <w:tmpl w:val="B0DC5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40441B6"/>
    <w:multiLevelType w:val="hybridMultilevel"/>
    <w:tmpl w:val="CE6C9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796E8D"/>
    <w:multiLevelType w:val="hybridMultilevel"/>
    <w:tmpl w:val="C1D82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2341B3"/>
    <w:multiLevelType w:val="hybridMultilevel"/>
    <w:tmpl w:val="3DD45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4B135F"/>
    <w:multiLevelType w:val="hybridMultilevel"/>
    <w:tmpl w:val="708C3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07A581C"/>
    <w:multiLevelType w:val="hybridMultilevel"/>
    <w:tmpl w:val="97D657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F2617"/>
    <w:multiLevelType w:val="hybridMultilevel"/>
    <w:tmpl w:val="E9FC2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7E6BB8"/>
    <w:multiLevelType w:val="hybridMultilevel"/>
    <w:tmpl w:val="93C8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26"/>
  </w:num>
  <w:num w:numId="5">
    <w:abstractNumId w:val="20"/>
  </w:num>
  <w:num w:numId="6">
    <w:abstractNumId w:val="13"/>
  </w:num>
  <w:num w:numId="7">
    <w:abstractNumId w:val="11"/>
  </w:num>
  <w:num w:numId="8">
    <w:abstractNumId w:val="23"/>
  </w:num>
  <w:num w:numId="9">
    <w:abstractNumId w:val="8"/>
  </w:num>
  <w:num w:numId="10">
    <w:abstractNumId w:val="9"/>
  </w:num>
  <w:num w:numId="11">
    <w:abstractNumId w:val="27"/>
  </w:num>
  <w:num w:numId="12">
    <w:abstractNumId w:val="21"/>
  </w:num>
  <w:num w:numId="13">
    <w:abstractNumId w:val="29"/>
  </w:num>
  <w:num w:numId="14">
    <w:abstractNumId w:val="3"/>
  </w:num>
  <w:num w:numId="15">
    <w:abstractNumId w:val="30"/>
  </w:num>
  <w:num w:numId="16">
    <w:abstractNumId w:val="5"/>
  </w:num>
  <w:num w:numId="17">
    <w:abstractNumId w:val="25"/>
  </w:num>
  <w:num w:numId="18">
    <w:abstractNumId w:val="19"/>
  </w:num>
  <w:num w:numId="19">
    <w:abstractNumId w:val="15"/>
  </w:num>
  <w:num w:numId="20">
    <w:abstractNumId w:val="12"/>
  </w:num>
  <w:num w:numId="21">
    <w:abstractNumId w:val="14"/>
  </w:num>
  <w:num w:numId="22">
    <w:abstractNumId w:val="18"/>
  </w:num>
  <w:num w:numId="23">
    <w:abstractNumId w:val="28"/>
  </w:num>
  <w:num w:numId="24">
    <w:abstractNumId w:val="7"/>
  </w:num>
  <w:num w:numId="25">
    <w:abstractNumId w:val="16"/>
  </w:num>
  <w:num w:numId="26">
    <w:abstractNumId w:val="10"/>
  </w:num>
  <w:num w:numId="27">
    <w:abstractNumId w:val="1"/>
  </w:num>
  <w:num w:numId="28">
    <w:abstractNumId w:val="24"/>
  </w:num>
  <w:num w:numId="29">
    <w:abstractNumId w:val="0"/>
  </w:num>
  <w:num w:numId="30">
    <w:abstractNumId w:val="22"/>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3512"/>
    <w:rsid w:val="00044290"/>
    <w:rsid w:val="0005796B"/>
    <w:rsid w:val="00063E01"/>
    <w:rsid w:val="00076BCF"/>
    <w:rsid w:val="000818B2"/>
    <w:rsid w:val="000B1833"/>
    <w:rsid w:val="000B254B"/>
    <w:rsid w:val="000C157D"/>
    <w:rsid w:val="000C1FB8"/>
    <w:rsid w:val="000C32E3"/>
    <w:rsid w:val="000C629A"/>
    <w:rsid w:val="000D39EE"/>
    <w:rsid w:val="000E5016"/>
    <w:rsid w:val="000F4B28"/>
    <w:rsid w:val="00112197"/>
    <w:rsid w:val="00120D94"/>
    <w:rsid w:val="001325A4"/>
    <w:rsid w:val="0015020C"/>
    <w:rsid w:val="001568A8"/>
    <w:rsid w:val="00172534"/>
    <w:rsid w:val="001B750B"/>
    <w:rsid w:val="001D2D93"/>
    <w:rsid w:val="001D629F"/>
    <w:rsid w:val="001E0B81"/>
    <w:rsid w:val="00213541"/>
    <w:rsid w:val="00227884"/>
    <w:rsid w:val="00244F91"/>
    <w:rsid w:val="00253174"/>
    <w:rsid w:val="00257597"/>
    <w:rsid w:val="00263927"/>
    <w:rsid w:val="0026428B"/>
    <w:rsid w:val="0026716D"/>
    <w:rsid w:val="00273101"/>
    <w:rsid w:val="002B7A29"/>
    <w:rsid w:val="002C2146"/>
    <w:rsid w:val="002D75B4"/>
    <w:rsid w:val="002E3B93"/>
    <w:rsid w:val="0033014F"/>
    <w:rsid w:val="0033046E"/>
    <w:rsid w:val="00346005"/>
    <w:rsid w:val="00372B03"/>
    <w:rsid w:val="00384D9D"/>
    <w:rsid w:val="003A1F4C"/>
    <w:rsid w:val="003A310F"/>
    <w:rsid w:val="003A5DEC"/>
    <w:rsid w:val="003A67E9"/>
    <w:rsid w:val="003A781D"/>
    <w:rsid w:val="003B04AD"/>
    <w:rsid w:val="003B0EE4"/>
    <w:rsid w:val="003B43F4"/>
    <w:rsid w:val="003C5A3F"/>
    <w:rsid w:val="003C69DC"/>
    <w:rsid w:val="003E26C9"/>
    <w:rsid w:val="00403964"/>
    <w:rsid w:val="00405817"/>
    <w:rsid w:val="00426AC6"/>
    <w:rsid w:val="00431F44"/>
    <w:rsid w:val="00465ABC"/>
    <w:rsid w:val="004733A7"/>
    <w:rsid w:val="004913D6"/>
    <w:rsid w:val="00494D2A"/>
    <w:rsid w:val="00495863"/>
    <w:rsid w:val="004B3425"/>
    <w:rsid w:val="004B4DA4"/>
    <w:rsid w:val="004C2851"/>
    <w:rsid w:val="004C6A4A"/>
    <w:rsid w:val="004D1D25"/>
    <w:rsid w:val="004E5CAD"/>
    <w:rsid w:val="004F7CE0"/>
    <w:rsid w:val="005033D7"/>
    <w:rsid w:val="00511AE0"/>
    <w:rsid w:val="00531696"/>
    <w:rsid w:val="005341C9"/>
    <w:rsid w:val="005515F0"/>
    <w:rsid w:val="00553A8F"/>
    <w:rsid w:val="005733CD"/>
    <w:rsid w:val="005776BB"/>
    <w:rsid w:val="00581759"/>
    <w:rsid w:val="00582311"/>
    <w:rsid w:val="00586F28"/>
    <w:rsid w:val="005A21FD"/>
    <w:rsid w:val="005B5E9E"/>
    <w:rsid w:val="005F2B85"/>
    <w:rsid w:val="005F796C"/>
    <w:rsid w:val="005F7BFF"/>
    <w:rsid w:val="006048C9"/>
    <w:rsid w:val="00607DC3"/>
    <w:rsid w:val="00615705"/>
    <w:rsid w:val="00650773"/>
    <w:rsid w:val="00655528"/>
    <w:rsid w:val="00690102"/>
    <w:rsid w:val="006C38CB"/>
    <w:rsid w:val="006E625E"/>
    <w:rsid w:val="006F4F61"/>
    <w:rsid w:val="006F5D1E"/>
    <w:rsid w:val="00722BF9"/>
    <w:rsid w:val="00730B57"/>
    <w:rsid w:val="007528E6"/>
    <w:rsid w:val="00766CB4"/>
    <w:rsid w:val="0079132F"/>
    <w:rsid w:val="007A099A"/>
    <w:rsid w:val="007A48F9"/>
    <w:rsid w:val="007A7E74"/>
    <w:rsid w:val="007B05EA"/>
    <w:rsid w:val="007B321A"/>
    <w:rsid w:val="007D3A41"/>
    <w:rsid w:val="007E0DE1"/>
    <w:rsid w:val="007F3CD2"/>
    <w:rsid w:val="00803402"/>
    <w:rsid w:val="008142D3"/>
    <w:rsid w:val="00822066"/>
    <w:rsid w:val="0082771D"/>
    <w:rsid w:val="00831738"/>
    <w:rsid w:val="0084654F"/>
    <w:rsid w:val="00847413"/>
    <w:rsid w:val="00861AA8"/>
    <w:rsid w:val="00863187"/>
    <w:rsid w:val="00863ED6"/>
    <w:rsid w:val="00864555"/>
    <w:rsid w:val="0087013E"/>
    <w:rsid w:val="00873CAB"/>
    <w:rsid w:val="00884334"/>
    <w:rsid w:val="0088512F"/>
    <w:rsid w:val="00890DC7"/>
    <w:rsid w:val="008D6EE5"/>
    <w:rsid w:val="008E0D89"/>
    <w:rsid w:val="008E27FD"/>
    <w:rsid w:val="008F42C4"/>
    <w:rsid w:val="008F7D36"/>
    <w:rsid w:val="008F7F1E"/>
    <w:rsid w:val="00903405"/>
    <w:rsid w:val="00904D9A"/>
    <w:rsid w:val="009377C5"/>
    <w:rsid w:val="00942EF3"/>
    <w:rsid w:val="00955DBC"/>
    <w:rsid w:val="00983BD8"/>
    <w:rsid w:val="00987B17"/>
    <w:rsid w:val="009A2853"/>
    <w:rsid w:val="009B7C66"/>
    <w:rsid w:val="009C5C15"/>
    <w:rsid w:val="009D0DEA"/>
    <w:rsid w:val="009E7256"/>
    <w:rsid w:val="009F37F8"/>
    <w:rsid w:val="009F6951"/>
    <w:rsid w:val="00A1395C"/>
    <w:rsid w:val="00A13C86"/>
    <w:rsid w:val="00A14A3C"/>
    <w:rsid w:val="00A37038"/>
    <w:rsid w:val="00A400B0"/>
    <w:rsid w:val="00A430A2"/>
    <w:rsid w:val="00A476EF"/>
    <w:rsid w:val="00A70B31"/>
    <w:rsid w:val="00A95BA6"/>
    <w:rsid w:val="00AC177C"/>
    <w:rsid w:val="00AC1DDF"/>
    <w:rsid w:val="00AD0D89"/>
    <w:rsid w:val="00AD78D2"/>
    <w:rsid w:val="00AE43BA"/>
    <w:rsid w:val="00B119DE"/>
    <w:rsid w:val="00B1213B"/>
    <w:rsid w:val="00B35774"/>
    <w:rsid w:val="00B41A6D"/>
    <w:rsid w:val="00B47296"/>
    <w:rsid w:val="00B62B9F"/>
    <w:rsid w:val="00B735BB"/>
    <w:rsid w:val="00B74560"/>
    <w:rsid w:val="00B812A4"/>
    <w:rsid w:val="00B95A94"/>
    <w:rsid w:val="00BA280B"/>
    <w:rsid w:val="00BB0F99"/>
    <w:rsid w:val="00BB3FE0"/>
    <w:rsid w:val="00BC3618"/>
    <w:rsid w:val="00BD7483"/>
    <w:rsid w:val="00BE60E7"/>
    <w:rsid w:val="00BF126B"/>
    <w:rsid w:val="00C277DE"/>
    <w:rsid w:val="00C34542"/>
    <w:rsid w:val="00C4469F"/>
    <w:rsid w:val="00C45967"/>
    <w:rsid w:val="00C849A4"/>
    <w:rsid w:val="00C91114"/>
    <w:rsid w:val="00C931B1"/>
    <w:rsid w:val="00C93B94"/>
    <w:rsid w:val="00CA5EE0"/>
    <w:rsid w:val="00CA73D5"/>
    <w:rsid w:val="00CC1BBD"/>
    <w:rsid w:val="00CC21B6"/>
    <w:rsid w:val="00CC2F4E"/>
    <w:rsid w:val="00CD0B18"/>
    <w:rsid w:val="00CE0BB5"/>
    <w:rsid w:val="00CF69D0"/>
    <w:rsid w:val="00D050C9"/>
    <w:rsid w:val="00D244DD"/>
    <w:rsid w:val="00D354BD"/>
    <w:rsid w:val="00D4237D"/>
    <w:rsid w:val="00D44AB0"/>
    <w:rsid w:val="00D55211"/>
    <w:rsid w:val="00D85E27"/>
    <w:rsid w:val="00D90B53"/>
    <w:rsid w:val="00D92B92"/>
    <w:rsid w:val="00DA1528"/>
    <w:rsid w:val="00DA2099"/>
    <w:rsid w:val="00DA2543"/>
    <w:rsid w:val="00DA2B33"/>
    <w:rsid w:val="00DB0381"/>
    <w:rsid w:val="00DC08BE"/>
    <w:rsid w:val="00DC1A0F"/>
    <w:rsid w:val="00DF2EEB"/>
    <w:rsid w:val="00DF348A"/>
    <w:rsid w:val="00E01714"/>
    <w:rsid w:val="00E06039"/>
    <w:rsid w:val="00E063DD"/>
    <w:rsid w:val="00E13ADC"/>
    <w:rsid w:val="00E31407"/>
    <w:rsid w:val="00E34ED3"/>
    <w:rsid w:val="00E35E30"/>
    <w:rsid w:val="00E41A10"/>
    <w:rsid w:val="00E559B5"/>
    <w:rsid w:val="00E75CB1"/>
    <w:rsid w:val="00E77653"/>
    <w:rsid w:val="00E84EBF"/>
    <w:rsid w:val="00E974DE"/>
    <w:rsid w:val="00EB350B"/>
    <w:rsid w:val="00ED356C"/>
    <w:rsid w:val="00ED47B0"/>
    <w:rsid w:val="00EE206A"/>
    <w:rsid w:val="00F27783"/>
    <w:rsid w:val="00F44762"/>
    <w:rsid w:val="00F51A23"/>
    <w:rsid w:val="00F607B2"/>
    <w:rsid w:val="00F739CD"/>
    <w:rsid w:val="00F73F8D"/>
    <w:rsid w:val="00F8071E"/>
    <w:rsid w:val="00F84A60"/>
    <w:rsid w:val="00FB2627"/>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paragraph" w:customStyle="1" w:styleId="bodytext0">
    <w:name w:val="bodytext"/>
    <w:basedOn w:val="Normal"/>
    <w:rsid w:val="00DB0381"/>
    <w:pPr>
      <w:spacing w:after="0" w:line="240" w:lineRule="auto"/>
    </w:pPr>
    <w:rPr>
      <w:rFonts w:ascii="Arial" w:eastAsia="Times New Roman" w:hAnsi="Arial" w:cs="Times New Roman"/>
      <w:sz w:val="24"/>
      <w:szCs w:val="20"/>
    </w:rPr>
  </w:style>
  <w:style w:type="paragraph" w:customStyle="1" w:styleId="TableParagraph">
    <w:name w:val="Table Paragraph"/>
    <w:basedOn w:val="Normal"/>
    <w:uiPriority w:val="1"/>
    <w:qFormat/>
    <w:rsid w:val="00465ABC"/>
    <w:pPr>
      <w:widowControl w:val="0"/>
      <w:autoSpaceDE w:val="0"/>
      <w:autoSpaceDN w:val="0"/>
      <w:spacing w:after="0" w:line="240" w:lineRule="auto"/>
    </w:pPr>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34324419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latin typeface="Arial" panose="020B0604020202020204" pitchFamily="34" charset="0"/>
              <a:cs typeface="Arial" panose="020B0604020202020204" pitchFamily="34" charset="0"/>
            </a:rPr>
            <a:t>Consultant Nurse / Joint DIPC</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solidFill>
          <a:schemeClr val="accent2"/>
        </a:solidFill>
      </dgm:spPr>
      <dgm:t>
        <a:bodyPr/>
        <a:lstStyle/>
        <a:p>
          <a:r>
            <a:rPr lang="en-GB">
              <a:latin typeface="Arial" panose="020B0604020202020204" pitchFamily="34" charset="0"/>
              <a:cs typeface="Arial" panose="020B0604020202020204" pitchFamily="34" charset="0"/>
            </a:rPr>
            <a:t>Post Holder</a:t>
          </a:r>
        </a:p>
      </dgm:t>
    </dgm:pt>
    <dgm:pt modelId="{3CF30409-7618-4552-95CF-167DFD5BD4B9}" type="parTrans" cxnId="{6C5E49C0-A8F7-4E17-A999-7855134195AC}">
      <dgm:prSet/>
      <dgm:spPr/>
      <dgm:t>
        <a:bodyPr/>
        <a:lstStyle/>
        <a:p>
          <a:endParaRPr lang="en-GB">
            <a:latin typeface="Arial" panose="020B0604020202020204" pitchFamily="34" charset="0"/>
            <a:cs typeface="Arial" panose="020B0604020202020204" pitchFamily="34" charset="0"/>
          </a:endParaRPr>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latin typeface="Arial" panose="020B0604020202020204" pitchFamily="34" charset="0"/>
              <a:cs typeface="Arial" panose="020B0604020202020204" pitchFamily="34" charset="0"/>
            </a:rPr>
            <a:t>IPC Clinical Nurse Specialists</a:t>
          </a:r>
        </a:p>
      </dgm:t>
    </dgm:pt>
    <dgm:pt modelId="{5AE3FAA9-6C02-4DE5-A42C-786B271FD6BC}" type="parTrans" cxnId="{D52F25C0-C443-41A7-B4D1-CC362EA16E52}">
      <dgm:prSet/>
      <dgm:spPr/>
      <dgm:t>
        <a:bodyPr/>
        <a:lstStyle/>
        <a:p>
          <a:endParaRPr lang="en-GB">
            <a:latin typeface="Arial" panose="020B0604020202020204" pitchFamily="34" charset="0"/>
            <a:cs typeface="Arial" panose="020B0604020202020204" pitchFamily="34" charset="0"/>
          </a:endParaRPr>
        </a:p>
      </dgm:t>
    </dgm:pt>
    <dgm:pt modelId="{F3759CEC-E907-4C33-8EED-AA4C383BECCA}" type="sibTrans" cxnId="{D52F25C0-C443-41A7-B4D1-CC362EA16E5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Consultant Nurse / Joint DIPC</a:t>
          </a:r>
        </a:p>
      </dsp:txBody>
      <dsp:txXfrm>
        <a:off x="2020037" y="870"/>
        <a:ext cx="936710" cy="468355"/>
      </dsp:txXfrm>
    </dsp:sp>
    <dsp:sp modelId="{B9F5C629-C0B0-45F1-AD3B-255DFC7FD3AE}">
      <dsp:nvSpPr>
        <dsp:cNvPr id="0" name=""/>
        <dsp:cNvSpPr/>
      </dsp:nvSpPr>
      <dsp:spPr>
        <a:xfrm>
          <a:off x="2020037"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IPC Clinical Nurse Specialists</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Post Holder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B9946CE-B6D9-4CD8-AF01-9B652D542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4002</Words>
  <Characters>22816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2025-05-06T11:49:00Z</dcterms:created>
  <dcterms:modified xsi:type="dcterms:W3CDTF">2025-05-06T11:49:00Z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